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3F6F9" w14:textId="77777777" w:rsidR="00834E2A" w:rsidRPr="00E57497" w:rsidRDefault="00834E2A" w:rsidP="00E57497">
      <w:pPr>
        <w:spacing w:line="276" w:lineRule="auto"/>
        <w:jc w:val="center"/>
        <w:rPr>
          <w:rFonts w:asciiTheme="minorHAnsi" w:hAnsiTheme="minorHAnsi" w:cstheme="minorHAnsi"/>
          <w:b/>
          <w:bCs/>
        </w:rPr>
      </w:pPr>
      <w:r w:rsidRPr="00E57497">
        <w:rPr>
          <w:rFonts w:asciiTheme="minorHAnsi" w:hAnsiTheme="minorHAnsi" w:cstheme="minorHAnsi"/>
          <w:b/>
          <w:bCs/>
        </w:rPr>
        <w:t>Analyse grammaticale</w:t>
      </w:r>
    </w:p>
    <w:p w14:paraId="4686ADFC" w14:textId="77777777" w:rsidR="00834E2A" w:rsidRPr="00E57497" w:rsidRDefault="00834E2A" w:rsidP="00E57497">
      <w:pPr>
        <w:spacing w:line="276" w:lineRule="auto"/>
        <w:jc w:val="center"/>
        <w:rPr>
          <w:rFonts w:asciiTheme="minorHAnsi" w:hAnsiTheme="minorHAnsi" w:cstheme="minorHAnsi"/>
          <w:b/>
          <w:bCs/>
        </w:rPr>
      </w:pPr>
    </w:p>
    <w:p w14:paraId="37CD7C62" w14:textId="77777777" w:rsidR="00834E2A" w:rsidRPr="00E57497" w:rsidRDefault="00834E2A" w:rsidP="00E57497">
      <w:pPr>
        <w:spacing w:line="276" w:lineRule="auto"/>
        <w:jc w:val="both"/>
        <w:rPr>
          <w:rFonts w:asciiTheme="minorHAnsi" w:hAnsiTheme="minorHAnsi" w:cstheme="minorHAnsi"/>
        </w:rPr>
      </w:pPr>
      <w:r w:rsidRPr="00E57497">
        <w:rPr>
          <w:rFonts w:asciiTheme="minorHAnsi" w:hAnsiTheme="minorHAnsi"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61297B4A" w14:textId="77777777" w:rsidR="00834E2A" w:rsidRPr="00E57497" w:rsidRDefault="00834E2A" w:rsidP="00E57497">
      <w:pPr>
        <w:spacing w:line="276" w:lineRule="auto"/>
        <w:jc w:val="both"/>
        <w:rPr>
          <w:rFonts w:asciiTheme="minorHAnsi" w:hAnsiTheme="minorHAnsi" w:cstheme="minorHAnsi"/>
        </w:rPr>
      </w:pPr>
    </w:p>
    <w:p w14:paraId="0F6BAEDC" w14:textId="77777777" w:rsidR="00834E2A" w:rsidRPr="00E57497" w:rsidRDefault="00834E2A" w:rsidP="00E57497">
      <w:pPr>
        <w:spacing w:line="276" w:lineRule="auto"/>
        <w:jc w:val="both"/>
        <w:rPr>
          <w:rFonts w:asciiTheme="minorHAnsi" w:hAnsiTheme="minorHAnsi" w:cstheme="minorHAnsi"/>
        </w:rPr>
      </w:pPr>
      <w:r w:rsidRPr="00E57497">
        <w:rPr>
          <w:rFonts w:asciiTheme="minorHAnsi" w:hAnsiTheme="minorHAnsi"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311FF3C2" w14:textId="6AFF1445" w:rsidR="00834E2A" w:rsidRPr="00E57497" w:rsidRDefault="00834E2A" w:rsidP="00E57497">
      <w:pPr>
        <w:rPr>
          <w:rFonts w:asciiTheme="minorHAnsi" w:hAnsiTheme="minorHAnsi" w:cstheme="minorHAnsi"/>
        </w:rPr>
      </w:pPr>
    </w:p>
    <w:p w14:paraId="56B97A60" w14:textId="77777777" w:rsidR="00834E2A" w:rsidRPr="00E57497" w:rsidRDefault="00834E2A" w:rsidP="00E57497">
      <w:pPr>
        <w:rPr>
          <w:rFonts w:asciiTheme="minorHAnsi" w:hAnsiTheme="minorHAnsi" w:cstheme="minorHAnsi"/>
        </w:rPr>
      </w:pPr>
    </w:p>
    <w:p w14:paraId="5EAC98A4" w14:textId="23C22B2D" w:rsidR="00D20F95" w:rsidRPr="00E57497" w:rsidRDefault="00BC710A" w:rsidP="00E57497">
      <w:pPr>
        <w:ind w:left="567"/>
        <w:jc w:val="center"/>
        <w:rPr>
          <w:rFonts w:asciiTheme="minorHAnsi" w:hAnsiTheme="minorHAnsi" w:cstheme="minorHAnsi"/>
          <w:b/>
          <w:lang w:val="ru-RU"/>
        </w:rPr>
      </w:pPr>
      <w:r w:rsidRPr="00E57497">
        <w:rPr>
          <w:rFonts w:asciiTheme="minorHAnsi" w:hAnsiTheme="minorHAnsi" w:cstheme="minorHAnsi"/>
          <w:b/>
          <w:lang w:val="ru-RU"/>
        </w:rPr>
        <w:t>«</w:t>
      </w:r>
      <w:r w:rsidR="00D20F95" w:rsidRPr="00E57497">
        <w:rPr>
          <w:rFonts w:asciiTheme="minorHAnsi" w:hAnsiTheme="minorHAnsi" w:cstheme="minorHAnsi"/>
          <w:b/>
          <w:lang w:val="ru-RU"/>
        </w:rPr>
        <w:t>Снегу́рочка</w:t>
      </w:r>
      <w:r w:rsidR="00CC254D" w:rsidRPr="00E57497">
        <w:rPr>
          <w:rFonts w:asciiTheme="minorHAnsi" w:hAnsiTheme="minorHAnsi" w:cstheme="minorHAnsi"/>
          <w:b/>
          <w:lang w:val="ru-RU"/>
        </w:rPr>
        <w:t>»</w:t>
      </w:r>
      <w:r w:rsidR="00D20F95" w:rsidRPr="00E57497">
        <w:rPr>
          <w:rFonts w:asciiTheme="minorHAnsi" w:hAnsiTheme="minorHAnsi" w:cstheme="minorHAnsi"/>
          <w:b/>
          <w:lang w:val="ru-RU"/>
        </w:rPr>
        <w:t xml:space="preserve"> на сце́не</w:t>
      </w:r>
    </w:p>
    <w:p w14:paraId="1E68A45F" w14:textId="77777777" w:rsidR="00D20F95" w:rsidRPr="00E57497" w:rsidRDefault="00D20F95" w:rsidP="00E57497">
      <w:pPr>
        <w:ind w:left="567"/>
        <w:jc w:val="both"/>
        <w:rPr>
          <w:rFonts w:asciiTheme="minorHAnsi" w:hAnsiTheme="minorHAnsi" w:cstheme="minorHAnsi"/>
          <w:lang w:val="ru-RU"/>
        </w:rPr>
      </w:pPr>
    </w:p>
    <w:p w14:paraId="2F768D5B" w14:textId="102D98EC" w:rsidR="00D20F95" w:rsidRPr="00E57497" w:rsidRDefault="00D20F95" w:rsidP="00E57497">
      <w:pPr>
        <w:ind w:left="567"/>
        <w:jc w:val="both"/>
        <w:rPr>
          <w:rFonts w:asciiTheme="minorHAnsi" w:hAnsiTheme="minorHAnsi" w:cstheme="minorHAnsi"/>
          <w:lang w:val="ru-RU"/>
        </w:rPr>
      </w:pPr>
      <w:r w:rsidRPr="00E57497">
        <w:rPr>
          <w:rFonts w:asciiTheme="minorHAnsi" w:hAnsiTheme="minorHAnsi" w:cstheme="minorHAnsi"/>
          <w:lang w:val="ru-RU"/>
        </w:rPr>
        <w:t xml:space="preserve">Мы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привы́кли</w:t>
      </w:r>
      <w:r w:rsidR="006A4868"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 xml:space="preserve"> </w:t>
      </w:r>
      <w:r w:rsidR="00222783"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к тому́, что</w:t>
      </w:r>
      <w:r w:rsidR="005C75DB" w:rsidRPr="00E57497">
        <w:rPr>
          <w:rFonts w:asciiTheme="minorHAnsi" w:hAnsiTheme="minorHAnsi" w:cstheme="minorHAnsi"/>
          <w:lang w:val="ru-RU"/>
        </w:rPr>
        <w:t>*</w:t>
      </w:r>
      <w:r w:rsidRPr="00E57497">
        <w:rPr>
          <w:rFonts w:asciiTheme="minorHAnsi" w:hAnsiTheme="minorHAnsi" w:cstheme="minorHAnsi"/>
          <w:lang w:val="ru-RU"/>
        </w:rPr>
        <w:t xml:space="preserve"> у ска́зки до́лжен быть счастли́вый коне́ц. Но в ска́зке в стиха́х </w:t>
      </w:r>
      <w:r w:rsidR="00BC710A" w:rsidRPr="00E57497">
        <w:rPr>
          <w:rFonts w:asciiTheme="minorHAnsi" w:hAnsiTheme="minorHAnsi" w:cstheme="minorHAnsi"/>
          <w:lang w:val="ru-RU"/>
        </w:rPr>
        <w:t>«</w:t>
      </w:r>
      <w:r w:rsidRPr="00E57497">
        <w:rPr>
          <w:rFonts w:asciiTheme="minorHAnsi" w:hAnsiTheme="minorHAnsi" w:cstheme="minorHAnsi"/>
          <w:lang w:val="ru-RU"/>
        </w:rPr>
        <w:t>Снегу́рочка</w:t>
      </w:r>
      <w:r w:rsidR="00BA4269" w:rsidRPr="00E57497">
        <w:rPr>
          <w:rFonts w:asciiTheme="minorHAnsi" w:hAnsiTheme="minorHAnsi" w:cstheme="minorHAnsi"/>
          <w:lang w:val="ru-RU"/>
        </w:rPr>
        <w:t>»</w:t>
      </w:r>
      <w:r w:rsidRPr="00E57497">
        <w:rPr>
          <w:rFonts w:asciiTheme="minorHAnsi" w:hAnsiTheme="minorHAnsi" w:cstheme="minorHAnsi"/>
          <w:lang w:val="ru-RU"/>
        </w:rPr>
        <w:t xml:space="preserve">, напи́санной драмату́ргом Алекса́ндром Остро́вским, коне́ц печа́льный.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Да</w:t>
      </w:r>
      <w:r w:rsidR="00DC2697" w:rsidRPr="00E57497">
        <w:rPr>
          <w:rFonts w:asciiTheme="minorHAnsi" w:hAnsiTheme="minorHAnsi" w:cstheme="minorHAnsi"/>
          <w:color w:val="4F81BD" w:themeColor="accent1"/>
          <w:lang w:val="ru-RU"/>
        </w:rPr>
        <w:t>*</w:t>
      </w:r>
      <w:r w:rsidR="005651C2" w:rsidRPr="00E57497">
        <w:rPr>
          <w:rFonts w:asciiTheme="minorHAnsi" w:hAnsiTheme="minorHAnsi" w:cstheme="minorHAnsi"/>
          <w:color w:val="4F81BD" w:themeColor="accent1"/>
          <w:lang w:val="ru-RU"/>
        </w:rPr>
        <w:t xml:space="preserve"> </w:t>
      </w:r>
      <w:r w:rsidRPr="00E57497">
        <w:rPr>
          <w:rFonts w:asciiTheme="minorHAnsi" w:hAnsiTheme="minorHAnsi" w:cstheme="minorHAnsi"/>
          <w:lang w:val="ru-RU"/>
        </w:rPr>
        <w:t xml:space="preserve">и декора́ции,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со́зданные</w:t>
      </w:r>
      <w:r w:rsidR="006A4868"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 xml:space="preserve"> </w:t>
      </w:r>
      <w:r w:rsidRPr="00E57497">
        <w:rPr>
          <w:rFonts w:asciiTheme="minorHAnsi" w:hAnsiTheme="minorHAnsi" w:cstheme="minorHAnsi"/>
          <w:lang w:val="ru-RU"/>
        </w:rPr>
        <w:t xml:space="preserve">Ви́ктором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Васнецо́вым</w:t>
      </w:r>
      <w:r w:rsidR="006A4868"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 xml:space="preserve"> </w:t>
      </w:r>
      <w:r w:rsidRPr="00E57497">
        <w:rPr>
          <w:rFonts w:asciiTheme="minorHAnsi" w:hAnsiTheme="minorHAnsi" w:cstheme="minorHAnsi"/>
          <w:lang w:val="ru-RU"/>
        </w:rPr>
        <w:t xml:space="preserve">снача́ла для сце́ны </w:t>
      </w:r>
      <w:r w:rsidR="00820CB8" w:rsidRPr="00E57497">
        <w:rPr>
          <w:rFonts w:asciiTheme="minorHAnsi" w:hAnsiTheme="minorHAnsi" w:cstheme="minorHAnsi"/>
          <w:lang w:val="ru-RU"/>
        </w:rPr>
        <w:t>Ча</w:t>
      </w:r>
      <w:r w:rsidR="00990C53" w:rsidRPr="00E57497">
        <w:rPr>
          <w:rFonts w:asciiTheme="minorHAnsi" w:hAnsiTheme="minorHAnsi" w:cstheme="minorHAnsi"/>
          <w:lang w:val="ru-RU"/>
        </w:rPr>
        <w:t>́</w:t>
      </w:r>
      <w:r w:rsidR="00820CB8" w:rsidRPr="00E57497">
        <w:rPr>
          <w:rFonts w:asciiTheme="minorHAnsi" w:hAnsiTheme="minorHAnsi" w:cstheme="minorHAnsi"/>
          <w:lang w:val="ru-RU"/>
        </w:rPr>
        <w:t>стно</w:t>
      </w:r>
      <w:r w:rsidRPr="00E57497">
        <w:rPr>
          <w:rFonts w:asciiTheme="minorHAnsi" w:hAnsiTheme="minorHAnsi" w:cstheme="minorHAnsi"/>
          <w:lang w:val="ru-RU"/>
        </w:rPr>
        <w:t xml:space="preserve">го теа́тра </w:t>
      </w:r>
      <w:r w:rsidR="007A14D2" w:rsidRPr="00E57497">
        <w:rPr>
          <w:rFonts w:asciiTheme="minorHAnsi" w:hAnsiTheme="minorHAnsi" w:cstheme="minorHAnsi"/>
          <w:lang w:val="ru-RU"/>
        </w:rPr>
        <w:t xml:space="preserve">Са́ввы </w:t>
      </w:r>
      <w:r w:rsidRPr="00E57497">
        <w:rPr>
          <w:rFonts w:asciiTheme="minorHAnsi" w:hAnsiTheme="minorHAnsi" w:cstheme="minorHAnsi"/>
          <w:lang w:val="ru-RU"/>
        </w:rPr>
        <w:t xml:space="preserve">Ма́монтова, а зате́м к о́пере </w:t>
      </w:r>
      <w:r w:rsidR="00BC710A" w:rsidRPr="00E57497">
        <w:rPr>
          <w:rFonts w:asciiTheme="minorHAnsi" w:hAnsiTheme="minorHAnsi" w:cstheme="minorHAnsi"/>
          <w:lang w:val="ru-RU"/>
        </w:rPr>
        <w:t>«</w:t>
      </w:r>
      <w:r w:rsidRPr="00E57497">
        <w:rPr>
          <w:rFonts w:asciiTheme="minorHAnsi" w:hAnsiTheme="minorHAnsi" w:cstheme="minorHAnsi"/>
          <w:lang w:val="ru-RU"/>
        </w:rPr>
        <w:t>Снегу́рочка</w:t>
      </w:r>
      <w:r w:rsidR="00BA4269" w:rsidRPr="00E57497">
        <w:rPr>
          <w:rFonts w:asciiTheme="minorHAnsi" w:hAnsiTheme="minorHAnsi" w:cstheme="minorHAnsi"/>
          <w:lang w:val="ru-RU"/>
        </w:rPr>
        <w:t>»</w:t>
      </w:r>
      <w:r w:rsidRPr="00E57497">
        <w:rPr>
          <w:rFonts w:asciiTheme="minorHAnsi" w:hAnsiTheme="minorHAnsi" w:cstheme="minorHAnsi"/>
          <w:lang w:val="ru-RU"/>
        </w:rPr>
        <w:t xml:space="preserve">, бы́ли пу́блике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непривы́чны</w:t>
      </w:r>
      <w:r w:rsidR="006A4868" w:rsidRPr="00E57497">
        <w:rPr>
          <w:rFonts w:asciiTheme="minorHAnsi" w:hAnsiTheme="minorHAnsi" w:cstheme="minorHAnsi"/>
          <w:color w:val="4F81BD" w:themeColor="accent1"/>
          <w:lang w:val="ru-RU"/>
        </w:rPr>
        <w:t>*</w:t>
      </w:r>
      <w:r w:rsidRPr="00E57497">
        <w:rPr>
          <w:rFonts w:asciiTheme="minorHAnsi" w:hAnsiTheme="minorHAnsi" w:cstheme="minorHAnsi"/>
          <w:lang w:val="ru-RU"/>
        </w:rPr>
        <w:t xml:space="preserve">. Оформле́ние э́того спекта́кля в </w:t>
      </w:r>
      <w:r w:rsidR="00957B4B" w:rsidRPr="00E57497">
        <w:rPr>
          <w:rFonts w:asciiTheme="minorHAnsi" w:hAnsiTheme="minorHAnsi" w:cstheme="minorHAnsi"/>
          <w:lang w:val="ru-RU"/>
        </w:rPr>
        <w:t>ты́сяча восемьсо́т во́семьдесят второ́м (</w:t>
      </w:r>
      <w:r w:rsidRPr="00E57497">
        <w:rPr>
          <w:rFonts w:asciiTheme="minorHAnsi" w:hAnsiTheme="minorHAnsi" w:cstheme="minorHAnsi"/>
          <w:lang w:val="ru-RU"/>
        </w:rPr>
        <w:t>1882</w:t>
      </w:r>
      <w:r w:rsidR="00957B4B" w:rsidRPr="00E57497">
        <w:rPr>
          <w:rFonts w:asciiTheme="minorHAnsi" w:hAnsiTheme="minorHAnsi" w:cstheme="minorHAnsi"/>
          <w:lang w:val="ru-RU"/>
        </w:rPr>
        <w:t>)</w:t>
      </w:r>
      <w:r w:rsidRPr="00E57497">
        <w:rPr>
          <w:rFonts w:asciiTheme="minorHAnsi" w:hAnsiTheme="minorHAnsi" w:cstheme="minorHAnsi"/>
          <w:lang w:val="ru-RU"/>
        </w:rPr>
        <w:t xml:space="preserve"> году́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привело́</w:t>
      </w:r>
      <w:r w:rsidR="006A4868"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 xml:space="preserve"> </w:t>
      </w:r>
      <w:r w:rsidRPr="00E57497">
        <w:rPr>
          <w:rFonts w:asciiTheme="minorHAnsi" w:hAnsiTheme="minorHAnsi" w:cstheme="minorHAnsi"/>
          <w:lang w:val="ru-RU"/>
        </w:rPr>
        <w:t xml:space="preserve">к </w:t>
      </w:r>
      <w:r w:rsidR="00BC710A" w:rsidRPr="00E57497">
        <w:rPr>
          <w:rFonts w:asciiTheme="minorHAnsi" w:hAnsiTheme="minorHAnsi" w:cstheme="minorHAnsi"/>
          <w:lang w:val="ru-RU"/>
        </w:rPr>
        <w:t>удиви́тельным</w:t>
      </w:r>
      <w:r w:rsidRPr="00E57497">
        <w:rPr>
          <w:rFonts w:asciiTheme="minorHAnsi" w:hAnsiTheme="minorHAnsi" w:cstheme="minorHAnsi"/>
          <w:lang w:val="ru-RU"/>
        </w:rPr>
        <w:t xml:space="preserve"> откры́тиям, ва́жным не то́лько для теа́тра, но и для всей жи́вописи того́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вре́мени</w:t>
      </w:r>
      <w:r w:rsidR="006A4868" w:rsidRPr="00E57497">
        <w:rPr>
          <w:rFonts w:asciiTheme="minorHAnsi" w:hAnsiTheme="minorHAnsi" w:cstheme="minorHAnsi"/>
          <w:color w:val="4F81BD" w:themeColor="accent1"/>
          <w:lang w:val="ru-RU"/>
        </w:rPr>
        <w:t>*</w:t>
      </w:r>
      <w:r w:rsidRPr="00E57497">
        <w:rPr>
          <w:rFonts w:asciiTheme="minorHAnsi" w:hAnsiTheme="minorHAnsi" w:cstheme="minorHAnsi"/>
          <w:lang w:val="ru-RU"/>
        </w:rPr>
        <w:t xml:space="preserve">. </w:t>
      </w:r>
    </w:p>
    <w:p w14:paraId="6FAB04EF" w14:textId="77777777" w:rsidR="008E7D49" w:rsidRPr="00E57497" w:rsidRDefault="008E7D49" w:rsidP="00E57497">
      <w:pPr>
        <w:ind w:left="567"/>
        <w:jc w:val="both"/>
        <w:rPr>
          <w:rFonts w:asciiTheme="minorHAnsi" w:hAnsiTheme="minorHAnsi" w:cstheme="minorHAnsi"/>
          <w:lang w:val="ru-RU"/>
        </w:rPr>
      </w:pPr>
    </w:p>
    <w:p w14:paraId="7219A26A" w14:textId="604D7AAF" w:rsidR="00DC6810" w:rsidRPr="00E57497" w:rsidRDefault="00D20F95" w:rsidP="00E57497">
      <w:pPr>
        <w:ind w:left="567"/>
        <w:jc w:val="both"/>
        <w:rPr>
          <w:rFonts w:asciiTheme="minorHAnsi" w:hAnsiTheme="minorHAnsi" w:cstheme="minorHAnsi"/>
          <w:lang w:val="ru-RU"/>
        </w:rPr>
      </w:pPr>
      <w:r w:rsidRPr="00E57497">
        <w:rPr>
          <w:rFonts w:asciiTheme="minorHAnsi" w:hAnsiTheme="minorHAnsi" w:cstheme="minorHAnsi"/>
          <w:lang w:val="ru-RU"/>
        </w:rPr>
        <w:t xml:space="preserve">До Васнецо́ва роско́шные декора́ции путеше́ствовали </w:t>
      </w:r>
      <w:r w:rsidR="00E104B7" w:rsidRPr="00E57497">
        <w:rPr>
          <w:rFonts w:asciiTheme="minorHAnsi" w:hAnsiTheme="minorHAnsi" w:cstheme="minorHAnsi"/>
          <w:lang w:val="ru-RU"/>
        </w:rPr>
        <w:t>из одно́й постано́вки в другу́ю</w:t>
      </w:r>
      <w:r w:rsidRPr="00E57497">
        <w:rPr>
          <w:rFonts w:asciiTheme="minorHAnsi" w:hAnsiTheme="minorHAnsi" w:cstheme="minorHAnsi"/>
          <w:lang w:val="ru-RU"/>
        </w:rPr>
        <w:t>: сего́дня э́то ру́сская ска́зка, а за́втра восто́чная.</w:t>
      </w:r>
      <w:r w:rsidR="00DC6810" w:rsidRPr="00E57497">
        <w:rPr>
          <w:rFonts w:asciiTheme="minorHAnsi" w:hAnsiTheme="minorHAnsi" w:cstheme="minorHAnsi"/>
          <w:lang w:val="ru-RU"/>
        </w:rPr>
        <w:t xml:space="preserve"> </w:t>
      </w:r>
      <w:r w:rsidRPr="00E57497">
        <w:rPr>
          <w:rFonts w:asciiTheme="minorHAnsi" w:hAnsiTheme="minorHAnsi" w:cstheme="minorHAnsi"/>
          <w:lang w:val="ru-RU"/>
        </w:rPr>
        <w:t xml:space="preserve">В </w:t>
      </w:r>
      <w:r w:rsidR="00BC710A" w:rsidRPr="00E57497">
        <w:rPr>
          <w:rFonts w:asciiTheme="minorHAnsi" w:hAnsiTheme="minorHAnsi" w:cstheme="minorHAnsi"/>
          <w:lang w:val="ru-RU"/>
        </w:rPr>
        <w:t>«</w:t>
      </w:r>
      <w:r w:rsidRPr="00E57497">
        <w:rPr>
          <w:rFonts w:asciiTheme="minorHAnsi" w:hAnsiTheme="minorHAnsi" w:cstheme="minorHAnsi"/>
          <w:lang w:val="ru-RU"/>
        </w:rPr>
        <w:t>Снегу́рочке</w:t>
      </w:r>
      <w:r w:rsidR="00BA4269" w:rsidRPr="00E57497">
        <w:rPr>
          <w:rFonts w:asciiTheme="minorHAnsi" w:hAnsiTheme="minorHAnsi" w:cstheme="minorHAnsi"/>
          <w:lang w:val="ru-RU"/>
        </w:rPr>
        <w:t>»</w:t>
      </w:r>
      <w:r w:rsidRPr="00E57497">
        <w:rPr>
          <w:rFonts w:asciiTheme="minorHAnsi" w:hAnsiTheme="minorHAnsi" w:cstheme="minorHAnsi"/>
          <w:lang w:val="ru-RU"/>
        </w:rPr>
        <w:t xml:space="preserve"> худо́жник доказа́л: и декора́ции, и костю́мы, и му́зыка на сце́не </w:t>
      </w:r>
      <w:r w:rsidR="008C08A6" w:rsidRPr="00E57497">
        <w:rPr>
          <w:rFonts w:asciiTheme="minorHAnsi" w:hAnsiTheme="minorHAnsi" w:cstheme="minorHAnsi"/>
          <w:lang w:val="ru-RU"/>
        </w:rPr>
        <w:t>*</w:t>
      </w:r>
      <w:r w:rsidRPr="00E57497">
        <w:rPr>
          <w:rFonts w:asciiTheme="minorHAnsi" w:hAnsiTheme="minorHAnsi" w:cstheme="minorHAnsi"/>
          <w:color w:val="4F81BD" w:themeColor="accent1"/>
          <w:lang w:val="ru-RU"/>
        </w:rPr>
        <w:t>должны́</w:t>
      </w:r>
      <w:r w:rsidR="008C08A6" w:rsidRPr="00E57497">
        <w:rPr>
          <w:rFonts w:asciiTheme="minorHAnsi" w:hAnsiTheme="minorHAnsi" w:cstheme="minorHAnsi"/>
          <w:lang w:val="ru-RU"/>
        </w:rPr>
        <w:t>*</w:t>
      </w:r>
      <w:r w:rsidRPr="00E57497">
        <w:rPr>
          <w:rFonts w:asciiTheme="minorHAnsi" w:hAnsiTheme="minorHAnsi" w:cstheme="minorHAnsi"/>
          <w:lang w:val="ru-RU"/>
        </w:rPr>
        <w:t xml:space="preserve"> </w:t>
      </w:r>
      <w:r w:rsidR="006A4868" w:rsidRPr="00E57497">
        <w:rPr>
          <w:rFonts w:asciiTheme="minorHAnsi" w:hAnsiTheme="minorHAnsi" w:cstheme="minorHAnsi"/>
          <w:lang w:val="ru-RU"/>
        </w:rPr>
        <w:t>*</w:t>
      </w:r>
      <w:r w:rsidRPr="00E57497">
        <w:rPr>
          <w:rFonts w:asciiTheme="minorHAnsi" w:hAnsiTheme="minorHAnsi" w:cstheme="minorHAnsi"/>
          <w:color w:val="4F81BD" w:themeColor="accent1"/>
          <w:lang w:val="ru-RU"/>
        </w:rPr>
        <w:t>сли́ться</w:t>
      </w:r>
      <w:r w:rsidR="006A4868" w:rsidRPr="00E57497">
        <w:rPr>
          <w:rFonts w:asciiTheme="minorHAnsi" w:hAnsiTheme="minorHAnsi" w:cstheme="minorHAnsi"/>
          <w:color w:val="4F81BD" w:themeColor="accent1"/>
          <w:lang w:val="ru-RU"/>
        </w:rPr>
        <w:t>*</w:t>
      </w:r>
      <w:r w:rsidRPr="00E57497">
        <w:rPr>
          <w:rFonts w:asciiTheme="minorHAnsi" w:hAnsiTheme="minorHAnsi" w:cstheme="minorHAnsi"/>
          <w:color w:val="4F81BD" w:themeColor="accent1"/>
          <w:lang w:val="ru-RU"/>
        </w:rPr>
        <w:t xml:space="preserve"> </w:t>
      </w:r>
      <w:r w:rsidRPr="00E57497">
        <w:rPr>
          <w:rFonts w:asciiTheme="minorHAnsi" w:hAnsiTheme="minorHAnsi" w:cstheme="minorHAnsi"/>
          <w:lang w:val="ru-RU"/>
        </w:rPr>
        <w:t xml:space="preserve">в еди́ное це́лое. </w:t>
      </w:r>
    </w:p>
    <w:p w14:paraId="5C78ABDA" w14:textId="77777777" w:rsidR="00DC6810" w:rsidRPr="00E57497" w:rsidRDefault="00DC6810" w:rsidP="00E57497">
      <w:pPr>
        <w:ind w:left="567"/>
        <w:jc w:val="both"/>
        <w:rPr>
          <w:rFonts w:asciiTheme="minorHAnsi" w:hAnsiTheme="minorHAnsi" w:cstheme="minorHAnsi"/>
          <w:lang w:val="ru-RU"/>
        </w:rPr>
      </w:pPr>
    </w:p>
    <w:p w14:paraId="1C65A10A" w14:textId="2E9AD710" w:rsidR="00D20F95" w:rsidRPr="00E57497" w:rsidRDefault="00B64BDC" w:rsidP="00E57497">
      <w:pPr>
        <w:ind w:left="567"/>
        <w:jc w:val="both"/>
        <w:rPr>
          <w:rFonts w:asciiTheme="minorHAnsi" w:hAnsiTheme="minorHAnsi" w:cstheme="minorHAnsi"/>
          <w:lang w:val="ru-RU"/>
        </w:rPr>
      </w:pPr>
      <w:r w:rsidRPr="00E57497">
        <w:rPr>
          <w:rFonts w:asciiTheme="minorHAnsi" w:hAnsiTheme="minorHAnsi" w:cstheme="minorHAnsi"/>
          <w:lang w:val="ru-RU"/>
        </w:rPr>
        <w:t>Ру́сское наро́дное иску́сство и ска́зки – неисчерпа́емый исто́чник вдохнове́ния</w:t>
      </w:r>
      <w:r w:rsidR="00D20F95" w:rsidRPr="00E57497">
        <w:rPr>
          <w:rFonts w:asciiTheme="minorHAnsi" w:hAnsiTheme="minorHAnsi" w:cstheme="minorHAnsi"/>
          <w:lang w:val="ru-RU"/>
        </w:rPr>
        <w:t xml:space="preserve">. Компози́тор Ри́мский-Ко́рсаков, </w:t>
      </w:r>
      <w:r w:rsidR="006A4868" w:rsidRPr="00E57497">
        <w:rPr>
          <w:rFonts w:asciiTheme="minorHAnsi" w:hAnsiTheme="minorHAnsi" w:cstheme="minorHAnsi"/>
          <w:lang w:val="ru-RU"/>
        </w:rPr>
        <w:t>*</w:t>
      </w:r>
      <w:r w:rsidR="00DC6810" w:rsidRPr="00E57497">
        <w:rPr>
          <w:rFonts w:asciiTheme="minorHAnsi" w:hAnsiTheme="minorHAnsi" w:cstheme="minorHAnsi"/>
          <w:color w:val="4F81BD" w:themeColor="accent1"/>
          <w:lang w:val="ru-RU"/>
        </w:rPr>
        <w:t>сочин</w:t>
      </w:r>
      <w:r w:rsidR="00CC254D" w:rsidRPr="00E57497">
        <w:rPr>
          <w:rFonts w:asciiTheme="minorHAnsi" w:hAnsiTheme="minorHAnsi" w:cstheme="minorHAnsi"/>
          <w:color w:val="4F81BD" w:themeColor="accent1"/>
          <w:lang w:val="ru-RU"/>
        </w:rPr>
        <w:t>и́</w:t>
      </w:r>
      <w:r w:rsidR="00DC6810" w:rsidRPr="00E57497">
        <w:rPr>
          <w:rFonts w:asciiTheme="minorHAnsi" w:hAnsiTheme="minorHAnsi" w:cstheme="minorHAnsi"/>
          <w:color w:val="4F81BD" w:themeColor="accent1"/>
          <w:lang w:val="ru-RU"/>
        </w:rPr>
        <w:t>вший</w:t>
      </w:r>
      <w:r w:rsidR="006A4868" w:rsidRPr="00E57497">
        <w:rPr>
          <w:rFonts w:asciiTheme="minorHAnsi" w:hAnsiTheme="minorHAnsi" w:cstheme="minorHAnsi"/>
          <w:color w:val="4F81BD" w:themeColor="accent1"/>
          <w:lang w:val="ru-RU"/>
        </w:rPr>
        <w:t>*</w:t>
      </w:r>
      <w:r w:rsidR="00DC6810" w:rsidRPr="00E57497">
        <w:rPr>
          <w:rFonts w:asciiTheme="minorHAnsi" w:hAnsiTheme="minorHAnsi" w:cstheme="minorHAnsi"/>
          <w:color w:val="4F81BD" w:themeColor="accent1"/>
          <w:lang w:val="ru-RU"/>
        </w:rPr>
        <w:t xml:space="preserve"> </w:t>
      </w:r>
      <w:r w:rsidR="00D20F95" w:rsidRPr="00E57497">
        <w:rPr>
          <w:rFonts w:asciiTheme="minorHAnsi" w:hAnsiTheme="minorHAnsi" w:cstheme="minorHAnsi"/>
          <w:lang w:val="ru-RU"/>
        </w:rPr>
        <w:t xml:space="preserve">му́зыку к </w:t>
      </w:r>
      <w:r w:rsidR="00BA4269" w:rsidRPr="00E57497">
        <w:rPr>
          <w:rFonts w:asciiTheme="minorHAnsi" w:hAnsiTheme="minorHAnsi" w:cstheme="minorHAnsi"/>
          <w:lang w:val="ru-RU"/>
        </w:rPr>
        <w:t>«</w:t>
      </w:r>
      <w:r w:rsidR="00D20F95" w:rsidRPr="00E57497">
        <w:rPr>
          <w:rFonts w:asciiTheme="minorHAnsi" w:hAnsiTheme="minorHAnsi" w:cstheme="minorHAnsi"/>
          <w:lang w:val="ru-RU"/>
        </w:rPr>
        <w:t>Снегу́рочке</w:t>
      </w:r>
      <w:r w:rsidR="00BA4269" w:rsidRPr="00E57497">
        <w:rPr>
          <w:rFonts w:asciiTheme="minorHAnsi" w:hAnsiTheme="minorHAnsi" w:cstheme="minorHAnsi"/>
          <w:lang w:val="ru-RU"/>
        </w:rPr>
        <w:t>»</w:t>
      </w:r>
      <w:r w:rsidR="00D20F95" w:rsidRPr="00E57497">
        <w:rPr>
          <w:rFonts w:asciiTheme="minorHAnsi" w:hAnsiTheme="minorHAnsi" w:cstheme="minorHAnsi"/>
          <w:lang w:val="ru-RU"/>
        </w:rPr>
        <w:t xml:space="preserve">, </w:t>
      </w:r>
      <w:r w:rsidR="0089152A" w:rsidRPr="00E57497">
        <w:rPr>
          <w:rFonts w:asciiTheme="minorHAnsi" w:hAnsiTheme="minorHAnsi" w:cstheme="minorHAnsi"/>
          <w:lang w:val="ru-RU"/>
        </w:rPr>
        <w:t>*</w:t>
      </w:r>
      <w:r w:rsidR="00D20F95" w:rsidRPr="00E57497">
        <w:rPr>
          <w:rFonts w:asciiTheme="minorHAnsi" w:hAnsiTheme="minorHAnsi" w:cstheme="minorHAnsi"/>
          <w:color w:val="4F81BD" w:themeColor="accent1"/>
          <w:lang w:val="ru-RU"/>
        </w:rPr>
        <w:t>облада́л</w:t>
      </w:r>
      <w:r w:rsidR="0089152A" w:rsidRPr="00E57497">
        <w:rPr>
          <w:rFonts w:asciiTheme="minorHAnsi" w:hAnsiTheme="minorHAnsi" w:cstheme="minorHAnsi"/>
          <w:color w:val="4F81BD" w:themeColor="accent1"/>
          <w:lang w:val="ru-RU"/>
        </w:rPr>
        <w:t>*</w:t>
      </w:r>
      <w:r w:rsidR="00D20F95" w:rsidRPr="00E57497">
        <w:rPr>
          <w:rFonts w:asciiTheme="minorHAnsi" w:hAnsiTheme="minorHAnsi" w:cstheme="minorHAnsi"/>
          <w:color w:val="4F81BD" w:themeColor="accent1"/>
          <w:lang w:val="ru-RU"/>
        </w:rPr>
        <w:t xml:space="preserve"> </w:t>
      </w:r>
      <w:r w:rsidR="00D20F95" w:rsidRPr="00E57497">
        <w:rPr>
          <w:rFonts w:asciiTheme="minorHAnsi" w:hAnsiTheme="minorHAnsi" w:cstheme="minorHAnsi"/>
          <w:lang w:val="ru-RU"/>
        </w:rPr>
        <w:t xml:space="preserve">уника́льной спосо́бностью ви́деть му́зыку в кра́сках. Васнецо́в, </w:t>
      </w:r>
      <w:r w:rsidR="004A7FA2" w:rsidRPr="00E57497">
        <w:rPr>
          <w:rFonts w:asciiTheme="minorHAnsi" w:hAnsiTheme="minorHAnsi" w:cstheme="minorHAnsi"/>
          <w:lang w:val="ru-RU"/>
        </w:rPr>
        <w:t>*</w:t>
      </w:r>
      <w:r w:rsidR="00D20F95" w:rsidRPr="00E57497">
        <w:rPr>
          <w:rFonts w:asciiTheme="minorHAnsi" w:hAnsiTheme="minorHAnsi" w:cstheme="minorHAnsi"/>
          <w:color w:val="4F81BD" w:themeColor="accent1"/>
          <w:lang w:val="ru-RU"/>
        </w:rPr>
        <w:t>написа́в</w:t>
      </w:r>
      <w:r w:rsidR="004A7FA2" w:rsidRPr="00E57497">
        <w:rPr>
          <w:rFonts w:asciiTheme="minorHAnsi" w:hAnsiTheme="minorHAnsi" w:cstheme="minorHAnsi"/>
          <w:color w:val="4F81BD" w:themeColor="accent1"/>
          <w:lang w:val="ru-RU"/>
        </w:rPr>
        <w:t>*</w:t>
      </w:r>
      <w:r w:rsidR="00D20F95" w:rsidRPr="00E57497">
        <w:rPr>
          <w:rFonts w:asciiTheme="minorHAnsi" w:hAnsiTheme="minorHAnsi" w:cstheme="minorHAnsi"/>
          <w:color w:val="4F81BD" w:themeColor="accent1"/>
          <w:lang w:val="ru-RU"/>
        </w:rPr>
        <w:t xml:space="preserve"> </w:t>
      </w:r>
      <w:r w:rsidR="00D20F95" w:rsidRPr="00E57497">
        <w:rPr>
          <w:rFonts w:asciiTheme="minorHAnsi" w:hAnsiTheme="minorHAnsi" w:cstheme="minorHAnsi"/>
          <w:lang w:val="ru-RU"/>
        </w:rPr>
        <w:t xml:space="preserve">декора́ции пра́здничными, све́тлыми </w:t>
      </w:r>
      <w:r w:rsidR="008849EA" w:rsidRPr="00E57497">
        <w:rPr>
          <w:rFonts w:asciiTheme="minorHAnsi" w:hAnsiTheme="minorHAnsi" w:cstheme="minorHAnsi"/>
          <w:lang w:val="ru-RU"/>
        </w:rPr>
        <w:t>*</w:t>
      </w:r>
      <w:r w:rsidR="00D20F95" w:rsidRPr="00E57497">
        <w:rPr>
          <w:rFonts w:asciiTheme="minorHAnsi" w:hAnsiTheme="minorHAnsi" w:cstheme="minorHAnsi"/>
          <w:color w:val="4F81BD" w:themeColor="accent1"/>
          <w:lang w:val="ru-RU"/>
        </w:rPr>
        <w:t>кра́сками</w:t>
      </w:r>
      <w:r w:rsidR="008849EA" w:rsidRPr="00E57497">
        <w:rPr>
          <w:rFonts w:asciiTheme="minorHAnsi" w:hAnsiTheme="minorHAnsi" w:cstheme="minorHAnsi"/>
          <w:color w:val="4F81BD" w:themeColor="accent1"/>
          <w:lang w:val="ru-RU"/>
        </w:rPr>
        <w:t>*</w:t>
      </w:r>
      <w:r w:rsidR="00D20F95" w:rsidRPr="00E57497">
        <w:rPr>
          <w:rFonts w:asciiTheme="minorHAnsi" w:hAnsiTheme="minorHAnsi" w:cstheme="minorHAnsi"/>
          <w:lang w:val="ru-RU"/>
        </w:rPr>
        <w:t xml:space="preserve">, </w:t>
      </w:r>
      <w:r w:rsidR="006A4868" w:rsidRPr="00E57497">
        <w:rPr>
          <w:rFonts w:asciiTheme="minorHAnsi" w:hAnsiTheme="minorHAnsi" w:cstheme="minorHAnsi"/>
          <w:lang w:val="ru-RU"/>
        </w:rPr>
        <w:t>*</w:t>
      </w:r>
      <w:r w:rsidR="00D20F95" w:rsidRPr="00E57497">
        <w:rPr>
          <w:rFonts w:asciiTheme="minorHAnsi" w:hAnsiTheme="minorHAnsi" w:cstheme="minorHAnsi"/>
          <w:color w:val="4F81BD" w:themeColor="accent1"/>
          <w:lang w:val="ru-RU"/>
        </w:rPr>
        <w:t>помо́г</w:t>
      </w:r>
      <w:r w:rsidR="006A4868" w:rsidRPr="00E57497">
        <w:rPr>
          <w:rFonts w:asciiTheme="minorHAnsi" w:hAnsiTheme="minorHAnsi" w:cstheme="minorHAnsi"/>
          <w:color w:val="4F81BD" w:themeColor="accent1"/>
          <w:lang w:val="ru-RU"/>
        </w:rPr>
        <w:t>*</w:t>
      </w:r>
      <w:r w:rsidR="00D20F95" w:rsidRPr="00E57497">
        <w:rPr>
          <w:rFonts w:asciiTheme="minorHAnsi" w:hAnsiTheme="minorHAnsi" w:cstheme="minorHAnsi"/>
          <w:color w:val="4F81BD" w:themeColor="accent1"/>
          <w:lang w:val="ru-RU"/>
        </w:rPr>
        <w:t xml:space="preserve"> </w:t>
      </w:r>
      <w:r w:rsidR="00D20F95" w:rsidRPr="00E57497">
        <w:rPr>
          <w:rFonts w:asciiTheme="minorHAnsi" w:hAnsiTheme="minorHAnsi" w:cstheme="minorHAnsi"/>
          <w:lang w:val="ru-RU"/>
        </w:rPr>
        <w:t>зри́тел</w:t>
      </w:r>
      <w:r w:rsidR="00B07BCE" w:rsidRPr="00E57497">
        <w:rPr>
          <w:rFonts w:asciiTheme="minorHAnsi" w:hAnsiTheme="minorHAnsi" w:cstheme="minorHAnsi"/>
          <w:lang w:val="ru-RU"/>
        </w:rPr>
        <w:t>ю</w:t>
      </w:r>
      <w:r w:rsidR="00D20F95" w:rsidRPr="00E57497">
        <w:rPr>
          <w:rFonts w:asciiTheme="minorHAnsi" w:hAnsiTheme="minorHAnsi" w:cstheme="minorHAnsi"/>
          <w:lang w:val="ru-RU"/>
        </w:rPr>
        <w:t xml:space="preserve"> </w:t>
      </w:r>
      <w:r w:rsidR="00BC710A" w:rsidRPr="00E57497">
        <w:rPr>
          <w:rFonts w:asciiTheme="minorHAnsi" w:hAnsiTheme="minorHAnsi" w:cstheme="minorHAnsi"/>
          <w:lang w:val="ru-RU"/>
        </w:rPr>
        <w:t>«</w:t>
      </w:r>
      <w:r w:rsidR="00D20F95" w:rsidRPr="00E57497">
        <w:rPr>
          <w:rFonts w:asciiTheme="minorHAnsi" w:hAnsiTheme="minorHAnsi" w:cstheme="minorHAnsi"/>
          <w:lang w:val="ru-RU"/>
        </w:rPr>
        <w:t>уви́деть</w:t>
      </w:r>
      <w:r w:rsidR="00BC710A" w:rsidRPr="00E57497">
        <w:rPr>
          <w:rFonts w:asciiTheme="minorHAnsi" w:hAnsiTheme="minorHAnsi" w:cstheme="minorHAnsi"/>
          <w:lang w:val="ru-RU"/>
        </w:rPr>
        <w:t>»</w:t>
      </w:r>
      <w:r w:rsidR="00D20F95" w:rsidRPr="00E57497">
        <w:rPr>
          <w:rFonts w:asciiTheme="minorHAnsi" w:hAnsiTheme="minorHAnsi" w:cstheme="minorHAnsi"/>
          <w:lang w:val="ru-RU"/>
        </w:rPr>
        <w:t xml:space="preserve"> на сце́не и му́зыку, и </w:t>
      </w:r>
      <w:r w:rsidR="00DC6810" w:rsidRPr="00E57497">
        <w:rPr>
          <w:rFonts w:asciiTheme="minorHAnsi" w:hAnsiTheme="minorHAnsi" w:cstheme="minorHAnsi"/>
          <w:lang w:val="ru-RU"/>
        </w:rPr>
        <w:t>поэ́зию</w:t>
      </w:r>
      <w:r w:rsidR="00D20F95" w:rsidRPr="00E57497">
        <w:rPr>
          <w:rFonts w:asciiTheme="minorHAnsi" w:hAnsiTheme="minorHAnsi" w:cstheme="minorHAnsi"/>
          <w:lang w:val="ru-RU"/>
        </w:rPr>
        <w:t>.</w:t>
      </w:r>
    </w:p>
    <w:p w14:paraId="56184547" w14:textId="3AD8F919" w:rsidR="001A789C" w:rsidRPr="00E57497" w:rsidRDefault="001A789C" w:rsidP="00E57497">
      <w:pPr>
        <w:ind w:left="567"/>
        <w:jc w:val="both"/>
        <w:rPr>
          <w:rFonts w:asciiTheme="minorHAnsi" w:hAnsiTheme="minorHAnsi" w:cstheme="minorHAnsi"/>
          <w:lang w:val="ru-RU"/>
        </w:rPr>
      </w:pPr>
    </w:p>
    <w:p w14:paraId="01DFC41E" w14:textId="77777777" w:rsidR="00427B7E" w:rsidRPr="00E57497" w:rsidRDefault="00427B7E" w:rsidP="00E57497">
      <w:pPr>
        <w:ind w:left="567"/>
        <w:jc w:val="both"/>
        <w:rPr>
          <w:rFonts w:asciiTheme="minorHAnsi" w:hAnsiTheme="minorHAnsi" w:cstheme="minorHAnsi"/>
          <w:lang w:val="ru-RU"/>
        </w:rPr>
      </w:pPr>
    </w:p>
    <w:p w14:paraId="4CDD31DF" w14:textId="77777777" w:rsidR="004545FB" w:rsidRPr="00E57497" w:rsidRDefault="004545FB" w:rsidP="00E57497">
      <w:pPr>
        <w:rPr>
          <w:rFonts w:asciiTheme="minorHAnsi" w:hAnsiTheme="minorHAnsi" w:cstheme="minorHAnsi"/>
          <w:lang w:val="ru-RU"/>
        </w:rPr>
      </w:pPr>
      <w:r w:rsidRPr="00E57497">
        <w:rPr>
          <w:rFonts w:asciiTheme="minorHAnsi" w:hAnsiTheme="minorHAnsi" w:cstheme="minorHAnsi"/>
          <w:lang w:val="ru-RU"/>
        </w:rPr>
        <w:br w:type="page"/>
      </w:r>
    </w:p>
    <w:p w14:paraId="06F8B79C" w14:textId="77777777" w:rsidR="008C0996" w:rsidRPr="00E60723" w:rsidRDefault="006D1706" w:rsidP="00E57497">
      <w:pPr>
        <w:jc w:val="both"/>
        <w:rPr>
          <w:rFonts w:asciiTheme="minorHAnsi" w:hAnsiTheme="minorHAnsi" w:cstheme="minorHAnsi"/>
          <w:b/>
        </w:rPr>
      </w:pPr>
      <w:r w:rsidRPr="00E60723">
        <w:rPr>
          <w:rFonts w:asciiTheme="minorHAnsi" w:hAnsiTheme="minorHAnsi" w:cstheme="minorHAnsi"/>
          <w:b/>
        </w:rPr>
        <w:lastRenderedPageBreak/>
        <w:t xml:space="preserve">ПРИВЫ́КЛИ </w:t>
      </w:r>
    </w:p>
    <w:p w14:paraId="00737151" w14:textId="714F5015" w:rsidR="00427B7E" w:rsidRPr="00E60723" w:rsidRDefault="0049370F"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привы</w:t>
      </w:r>
      <w:r w:rsidR="00550AD6" w:rsidRPr="00E60723">
        <w:rPr>
          <w:rFonts w:asciiTheme="minorHAnsi" w:hAnsiTheme="minorHAnsi" w:cstheme="minorHAnsi"/>
          <w:sz w:val="24"/>
          <w:szCs w:val="24"/>
        </w:rPr>
        <w:t>́</w:t>
      </w:r>
      <w:r w:rsidRPr="00E60723">
        <w:rPr>
          <w:rFonts w:asciiTheme="minorHAnsi" w:hAnsiTheme="minorHAnsi" w:cstheme="minorHAnsi"/>
          <w:sz w:val="24"/>
          <w:szCs w:val="24"/>
        </w:rPr>
        <w:t>кнуть</w:t>
      </w:r>
      <w:proofErr w:type="spellEnd"/>
      <w:r w:rsidRPr="00E60723">
        <w:rPr>
          <w:rFonts w:asciiTheme="minorHAnsi" w:hAnsiTheme="minorHAnsi" w:cstheme="minorHAnsi"/>
          <w:sz w:val="24"/>
          <w:szCs w:val="24"/>
        </w:rPr>
        <w:t> :</w:t>
      </w:r>
      <w:r w:rsidR="008C0996" w:rsidRPr="00E60723">
        <w:rPr>
          <w:rFonts w:asciiTheme="minorHAnsi" w:hAnsiTheme="minorHAnsi" w:cstheme="minorHAnsi"/>
          <w:sz w:val="24"/>
          <w:szCs w:val="24"/>
        </w:rPr>
        <w:t xml:space="preserve"> s’habituer</w:t>
      </w:r>
    </w:p>
    <w:p w14:paraId="3CE735C2" w14:textId="582E2BF8" w:rsidR="00752E42" w:rsidRPr="00E60723" w:rsidRDefault="001E3B4E" w:rsidP="00E57497">
      <w:pPr>
        <w:numPr>
          <w:ilvl w:val="0"/>
          <w:numId w:val="6"/>
        </w:numPr>
        <w:jc w:val="both"/>
        <w:rPr>
          <w:rFonts w:asciiTheme="minorHAnsi" w:hAnsiTheme="minorHAnsi" w:cstheme="minorHAnsi"/>
        </w:rPr>
      </w:pPr>
      <w:r w:rsidRPr="00E60723">
        <w:rPr>
          <w:rFonts w:asciiTheme="minorHAnsi" w:hAnsiTheme="minorHAnsi" w:cstheme="minorHAnsi"/>
        </w:rPr>
        <w:t>v</w:t>
      </w:r>
      <w:r w:rsidR="00752E42" w:rsidRPr="00E60723">
        <w:rPr>
          <w:rFonts w:asciiTheme="minorHAnsi" w:hAnsiTheme="minorHAnsi" w:cstheme="minorHAnsi"/>
        </w:rPr>
        <w:t xml:space="preserve">erbe intransitif </w:t>
      </w:r>
    </w:p>
    <w:p w14:paraId="281F122F" w14:textId="36898838" w:rsidR="00E97BE1" w:rsidRPr="00E60723" w:rsidRDefault="00A05983" w:rsidP="00E57497">
      <w:pPr>
        <w:numPr>
          <w:ilvl w:val="0"/>
          <w:numId w:val="6"/>
        </w:numPr>
        <w:jc w:val="both"/>
        <w:rPr>
          <w:rFonts w:asciiTheme="minorHAnsi" w:hAnsiTheme="minorHAnsi" w:cstheme="minorHAnsi"/>
          <w:lang w:val="ru-RU"/>
        </w:rPr>
      </w:pPr>
      <w:r w:rsidRPr="00E60723">
        <w:rPr>
          <w:rFonts w:asciiTheme="minorHAnsi" w:hAnsiTheme="minorHAnsi" w:cstheme="minorHAnsi"/>
        </w:rPr>
        <w:t>perfectif</w:t>
      </w:r>
      <w:r w:rsidR="00E97BE1" w:rsidRPr="00E60723">
        <w:rPr>
          <w:rFonts w:asciiTheme="minorHAnsi" w:hAnsiTheme="minorHAnsi" w:cstheme="minorHAnsi"/>
          <w:lang w:val="ru-RU"/>
        </w:rPr>
        <w:t xml:space="preserve"> (привыка́ть / привы́кнуть)</w:t>
      </w:r>
    </w:p>
    <w:p w14:paraId="6D0E189F" w14:textId="2C09BD76" w:rsidR="00752E42" w:rsidRPr="00E60723" w:rsidRDefault="00752E42" w:rsidP="00E57497">
      <w:pPr>
        <w:numPr>
          <w:ilvl w:val="0"/>
          <w:numId w:val="6"/>
        </w:numPr>
        <w:jc w:val="both"/>
        <w:rPr>
          <w:rFonts w:asciiTheme="minorHAnsi" w:hAnsiTheme="minorHAnsi" w:cstheme="minorHAnsi"/>
        </w:rPr>
      </w:pPr>
      <w:r w:rsidRPr="00E60723">
        <w:rPr>
          <w:rFonts w:asciiTheme="minorHAnsi" w:hAnsiTheme="minorHAnsi" w:cstheme="minorHAnsi"/>
        </w:rPr>
        <w:t xml:space="preserve">temps passé </w:t>
      </w:r>
      <w:r w:rsidR="00E97BE1" w:rsidRPr="00E60723">
        <w:rPr>
          <w:rFonts w:asciiTheme="minorHAnsi" w:hAnsiTheme="minorHAnsi" w:cstheme="minorHAnsi"/>
        </w:rPr>
        <w:t xml:space="preserve"> (</w:t>
      </w:r>
      <w:proofErr w:type="spellStart"/>
      <w:r w:rsidR="00E97BE1" w:rsidRPr="00E60723">
        <w:rPr>
          <w:rFonts w:asciiTheme="minorHAnsi" w:hAnsiTheme="minorHAnsi" w:cstheme="minorHAnsi"/>
        </w:rPr>
        <w:t>cf</w:t>
      </w:r>
      <w:proofErr w:type="spellEnd"/>
      <w:r w:rsidR="00E97BE1" w:rsidRPr="00E60723">
        <w:rPr>
          <w:rFonts w:asciiTheme="minorHAnsi" w:hAnsiTheme="minorHAnsi" w:cstheme="minorHAnsi"/>
        </w:rPr>
        <w:t xml:space="preserve"> Les verbes en -</w:t>
      </w:r>
      <w:proofErr w:type="spellStart"/>
      <w:r w:rsidR="00E97BE1" w:rsidRPr="00E60723">
        <w:rPr>
          <w:rFonts w:asciiTheme="minorHAnsi" w:hAnsiTheme="minorHAnsi" w:cstheme="minorHAnsi"/>
        </w:rPr>
        <w:t>ну</w:t>
      </w:r>
      <w:proofErr w:type="spellEnd"/>
      <w:r w:rsidR="00E97BE1" w:rsidRPr="00E60723">
        <w:rPr>
          <w:rFonts w:asciiTheme="minorHAnsi" w:hAnsiTheme="minorHAnsi" w:cstheme="minorHAnsi"/>
        </w:rPr>
        <w:t xml:space="preserve">- </w:t>
      </w:r>
      <w:hyperlink r:id="rId8" w:history="1">
        <w:r w:rsidR="00E97BE1" w:rsidRPr="00E60723">
          <w:rPr>
            <w:rStyle w:val="Lienhypertexte"/>
            <w:rFonts w:asciiTheme="minorHAnsi" w:hAnsiTheme="minorHAnsi" w:cstheme="minorHAnsi"/>
            <w:color w:val="auto"/>
          </w:rPr>
          <w:t>https://russe-uoh.univ-tlse2.fr/navigation-thematique-s/co/B1-S-VERBES-conj_en_nou.html</w:t>
        </w:r>
      </w:hyperlink>
    </w:p>
    <w:p w14:paraId="50D381FF" w14:textId="05356874" w:rsidR="00752E42" w:rsidRPr="00E60723" w:rsidRDefault="00E97BE1" w:rsidP="00E57497">
      <w:pPr>
        <w:numPr>
          <w:ilvl w:val="0"/>
          <w:numId w:val="6"/>
        </w:numPr>
        <w:jc w:val="both"/>
        <w:rPr>
          <w:rFonts w:asciiTheme="minorHAnsi" w:hAnsiTheme="minorHAnsi" w:cstheme="minorHAnsi"/>
        </w:rPr>
      </w:pPr>
      <w:r w:rsidRPr="00E60723">
        <w:rPr>
          <w:rFonts w:asciiTheme="minorHAnsi" w:hAnsiTheme="minorHAnsi" w:cstheme="minorHAnsi"/>
        </w:rPr>
        <w:t>pluriel</w:t>
      </w:r>
      <w:r w:rsidR="00752E42" w:rsidRPr="00E60723">
        <w:rPr>
          <w:rFonts w:asciiTheme="minorHAnsi" w:hAnsiTheme="minorHAnsi" w:cstheme="minorHAnsi"/>
        </w:rPr>
        <w:t xml:space="preserve"> </w:t>
      </w:r>
    </w:p>
    <w:p w14:paraId="5D2F05C0" w14:textId="00674ED3" w:rsidR="00752E42" w:rsidRPr="00E60723" w:rsidRDefault="00752E42" w:rsidP="00E57497">
      <w:pPr>
        <w:numPr>
          <w:ilvl w:val="0"/>
          <w:numId w:val="6"/>
        </w:numPr>
        <w:jc w:val="both"/>
        <w:rPr>
          <w:rFonts w:asciiTheme="minorHAnsi" w:hAnsiTheme="minorHAnsi" w:cstheme="minorHAnsi"/>
        </w:rPr>
      </w:pPr>
      <w:r w:rsidRPr="00E60723">
        <w:rPr>
          <w:rFonts w:asciiTheme="minorHAnsi" w:hAnsiTheme="minorHAnsi" w:cstheme="minorHAnsi"/>
        </w:rPr>
        <w:t xml:space="preserve">prédicat accordé avec le sujet </w:t>
      </w:r>
      <w:r w:rsidR="00E97BE1" w:rsidRPr="00E60723">
        <w:rPr>
          <w:rFonts w:asciiTheme="minorHAnsi" w:hAnsiTheme="minorHAnsi" w:cstheme="minorHAnsi"/>
          <w:lang w:val="ru-RU"/>
        </w:rPr>
        <w:t>МЫ</w:t>
      </w:r>
      <w:r w:rsidR="00E97BE1" w:rsidRPr="00E60723">
        <w:rPr>
          <w:rFonts w:asciiTheme="minorHAnsi" w:hAnsiTheme="minorHAnsi" w:cstheme="minorHAnsi"/>
        </w:rPr>
        <w:t xml:space="preserve"> </w:t>
      </w:r>
      <w:r w:rsidRPr="00E60723">
        <w:rPr>
          <w:rFonts w:asciiTheme="minorHAnsi" w:hAnsiTheme="minorHAnsi" w:cstheme="minorHAnsi"/>
        </w:rPr>
        <w:t xml:space="preserve">(pronom </w:t>
      </w:r>
      <w:r w:rsidR="00E97BE1" w:rsidRPr="00E60723">
        <w:rPr>
          <w:rFonts w:asciiTheme="minorHAnsi" w:hAnsiTheme="minorHAnsi" w:cstheme="minorHAnsi"/>
        </w:rPr>
        <w:t>personnel</w:t>
      </w:r>
      <w:r w:rsidRPr="00E60723">
        <w:rPr>
          <w:rFonts w:asciiTheme="minorHAnsi" w:hAnsiTheme="minorHAnsi" w:cstheme="minorHAnsi"/>
        </w:rPr>
        <w:t>)</w:t>
      </w:r>
    </w:p>
    <w:p w14:paraId="6FFC8917" w14:textId="4166F859" w:rsidR="00752E42" w:rsidRPr="00E60723" w:rsidRDefault="00752E42" w:rsidP="00E57497">
      <w:pPr>
        <w:numPr>
          <w:ilvl w:val="0"/>
          <w:numId w:val="6"/>
        </w:numPr>
        <w:jc w:val="both"/>
        <w:rPr>
          <w:rFonts w:asciiTheme="minorHAnsi" w:hAnsiTheme="minorHAnsi" w:cstheme="minorHAnsi"/>
        </w:rPr>
      </w:pPr>
      <w:r w:rsidRPr="00E60723">
        <w:rPr>
          <w:rFonts w:asciiTheme="minorHAnsi" w:hAnsiTheme="minorHAnsi" w:cstheme="minorHAnsi"/>
        </w:rPr>
        <w:t>suivi d’un complément de verb</w:t>
      </w:r>
      <w:r w:rsidR="00E97BE1" w:rsidRPr="00E60723">
        <w:rPr>
          <w:rFonts w:asciiTheme="minorHAnsi" w:hAnsiTheme="minorHAnsi" w:cstheme="minorHAnsi"/>
        </w:rPr>
        <w:t xml:space="preserve">e introduit par la préposition </w:t>
      </w:r>
      <w:r w:rsidR="00E97BE1" w:rsidRPr="00E60723">
        <w:rPr>
          <w:rFonts w:asciiTheme="minorHAnsi" w:hAnsiTheme="minorHAnsi" w:cstheme="minorHAnsi"/>
          <w:lang w:val="ru-RU"/>
        </w:rPr>
        <w:t>К</w:t>
      </w:r>
      <w:r w:rsidRPr="00E60723">
        <w:rPr>
          <w:rFonts w:asciiTheme="minorHAnsi" w:hAnsiTheme="minorHAnsi" w:cstheme="minorHAnsi"/>
        </w:rPr>
        <w:t xml:space="preserve"> construite avec </w:t>
      </w:r>
      <w:r w:rsidR="00E97BE1" w:rsidRPr="00E60723">
        <w:rPr>
          <w:rFonts w:asciiTheme="minorHAnsi" w:hAnsiTheme="minorHAnsi" w:cstheme="minorHAnsi"/>
        </w:rPr>
        <w:t>le datif</w:t>
      </w:r>
      <w:r w:rsidRPr="00E60723">
        <w:rPr>
          <w:rFonts w:asciiTheme="minorHAnsi" w:hAnsiTheme="minorHAnsi" w:cstheme="minorHAnsi"/>
        </w:rPr>
        <w:t xml:space="preserve"> </w:t>
      </w:r>
      <w:r w:rsidR="00E97BE1" w:rsidRPr="00E60723">
        <w:rPr>
          <w:rFonts w:asciiTheme="minorHAnsi" w:hAnsiTheme="minorHAnsi" w:cstheme="minorHAnsi"/>
          <w:lang w:val="ru-RU"/>
        </w:rPr>
        <w:t>К</w:t>
      </w:r>
      <w:r w:rsidR="00E97BE1" w:rsidRPr="00E60723">
        <w:rPr>
          <w:rFonts w:asciiTheme="minorHAnsi" w:hAnsiTheme="minorHAnsi" w:cstheme="minorHAnsi"/>
        </w:rPr>
        <w:t xml:space="preserve"> </w:t>
      </w:r>
      <w:r w:rsidR="00E97BE1" w:rsidRPr="00E60723">
        <w:rPr>
          <w:rFonts w:asciiTheme="minorHAnsi" w:hAnsiTheme="minorHAnsi" w:cstheme="minorHAnsi"/>
          <w:lang w:val="ru-RU"/>
        </w:rPr>
        <w:t>ТОМУ</w:t>
      </w:r>
      <w:r w:rsidR="00E97BE1" w:rsidRPr="00E60723">
        <w:rPr>
          <w:rFonts w:asciiTheme="minorHAnsi" w:hAnsiTheme="minorHAnsi" w:cstheme="minorHAnsi"/>
        </w:rPr>
        <w:t>́</w:t>
      </w:r>
    </w:p>
    <w:p w14:paraId="357E7CFC" w14:textId="234D999C" w:rsidR="005C75DB" w:rsidRPr="00E60723" w:rsidRDefault="005C75DB" w:rsidP="00E57497">
      <w:pPr>
        <w:jc w:val="both"/>
        <w:rPr>
          <w:rFonts w:asciiTheme="minorHAnsi" w:hAnsiTheme="minorHAnsi" w:cstheme="minorHAnsi"/>
        </w:rPr>
      </w:pPr>
    </w:p>
    <w:p w14:paraId="3371BE1E" w14:textId="77777777" w:rsidR="008C0996" w:rsidRPr="00E60723" w:rsidRDefault="00222783" w:rsidP="00E57497">
      <w:pPr>
        <w:jc w:val="both"/>
        <w:rPr>
          <w:rFonts w:asciiTheme="minorHAnsi" w:hAnsiTheme="minorHAnsi" w:cstheme="minorHAnsi"/>
          <w:b/>
          <w:lang w:val="ru-RU"/>
        </w:rPr>
      </w:pPr>
      <w:r w:rsidRPr="00E60723">
        <w:rPr>
          <w:rFonts w:asciiTheme="minorHAnsi" w:hAnsiTheme="minorHAnsi" w:cstheme="minorHAnsi"/>
          <w:b/>
          <w:lang w:val="ru-RU"/>
        </w:rPr>
        <w:t xml:space="preserve">К ТОМУ́, </w:t>
      </w:r>
      <w:r w:rsidR="006D1706" w:rsidRPr="00E60723">
        <w:rPr>
          <w:rFonts w:asciiTheme="minorHAnsi" w:hAnsiTheme="minorHAnsi" w:cstheme="minorHAnsi"/>
          <w:b/>
          <w:lang w:val="ru-RU"/>
        </w:rPr>
        <w:t>ЧТО</w:t>
      </w:r>
      <w:r w:rsidR="008C0996" w:rsidRPr="00E60723">
        <w:rPr>
          <w:rFonts w:asciiTheme="minorHAnsi" w:hAnsiTheme="minorHAnsi" w:cstheme="minorHAnsi"/>
          <w:b/>
          <w:lang w:val="ru-RU"/>
        </w:rPr>
        <w:t xml:space="preserve"> </w:t>
      </w:r>
    </w:p>
    <w:p w14:paraId="6277B15D" w14:textId="06959495" w:rsidR="005C75DB" w:rsidRPr="00E60723" w:rsidRDefault="00222783"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то</w:t>
      </w:r>
      <w:proofErr w:type="spellEnd"/>
      <w:r w:rsidRPr="00E60723">
        <w:rPr>
          <w:rFonts w:asciiTheme="minorHAnsi" w:hAnsiTheme="minorHAnsi" w:cstheme="minorHAnsi"/>
          <w:sz w:val="24"/>
          <w:szCs w:val="24"/>
        </w:rPr>
        <w:t xml:space="preserve">, </w:t>
      </w:r>
      <w:proofErr w:type="spellStart"/>
      <w:r w:rsidR="008B5957" w:rsidRPr="00E60723">
        <w:rPr>
          <w:rFonts w:asciiTheme="minorHAnsi" w:hAnsiTheme="minorHAnsi" w:cstheme="minorHAnsi"/>
          <w:sz w:val="24"/>
          <w:szCs w:val="24"/>
        </w:rPr>
        <w:t>что</w:t>
      </w:r>
      <w:proofErr w:type="spellEnd"/>
      <w:r w:rsidR="008B5957" w:rsidRPr="00E60723">
        <w:rPr>
          <w:rFonts w:asciiTheme="minorHAnsi" w:hAnsiTheme="minorHAnsi" w:cstheme="minorHAnsi"/>
          <w:sz w:val="24"/>
          <w:szCs w:val="24"/>
        </w:rPr>
        <w:t xml:space="preserve"> : </w:t>
      </w:r>
      <w:r w:rsidRPr="00E60723">
        <w:rPr>
          <w:rFonts w:asciiTheme="minorHAnsi" w:hAnsiTheme="minorHAnsi" w:cstheme="minorHAnsi"/>
          <w:sz w:val="24"/>
          <w:szCs w:val="24"/>
        </w:rPr>
        <w:t xml:space="preserve">ce </w:t>
      </w:r>
      <w:r w:rsidR="008B5957" w:rsidRPr="00E60723">
        <w:rPr>
          <w:rFonts w:asciiTheme="minorHAnsi" w:hAnsiTheme="minorHAnsi" w:cstheme="minorHAnsi"/>
          <w:sz w:val="24"/>
          <w:szCs w:val="24"/>
        </w:rPr>
        <w:t>que</w:t>
      </w:r>
    </w:p>
    <w:p w14:paraId="78E455FE" w14:textId="2BE0FD15" w:rsidR="008B5957" w:rsidRPr="00E60723" w:rsidRDefault="00222783" w:rsidP="00E57497">
      <w:pPr>
        <w:pStyle w:val="Paragraphedeliste"/>
        <w:numPr>
          <w:ilvl w:val="0"/>
          <w:numId w:val="13"/>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rPr>
        <w:t xml:space="preserve">locution conjonctive </w:t>
      </w:r>
    </w:p>
    <w:p w14:paraId="7102ADCB" w14:textId="7F193C54" w:rsidR="00A36CB3" w:rsidRPr="00E60723" w:rsidRDefault="00222783" w:rsidP="00E57497">
      <w:pPr>
        <w:pStyle w:val="Paragraphedeliste"/>
        <w:numPr>
          <w:ilvl w:val="0"/>
          <w:numId w:val="12"/>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lang w:val="ru-RU"/>
        </w:rPr>
        <w:t>К</w:t>
      </w:r>
      <w:r w:rsidRPr="00E60723">
        <w:rPr>
          <w:rFonts w:asciiTheme="minorHAnsi" w:hAnsiTheme="minorHAnsi" w:cstheme="minorHAnsi"/>
          <w:sz w:val="24"/>
          <w:szCs w:val="24"/>
        </w:rPr>
        <w:t xml:space="preserve"> </w:t>
      </w:r>
      <w:r w:rsidR="00A36CB3" w:rsidRPr="00E60723">
        <w:rPr>
          <w:rFonts w:asciiTheme="minorHAnsi" w:hAnsiTheme="minorHAnsi" w:cstheme="minorHAnsi"/>
          <w:sz w:val="24"/>
          <w:szCs w:val="24"/>
          <w:lang w:val="ru-RU"/>
        </w:rPr>
        <w:t>ТОМУ</w:t>
      </w:r>
      <w:r w:rsidR="00A36CB3" w:rsidRPr="00E60723">
        <w:rPr>
          <w:rFonts w:asciiTheme="minorHAnsi" w:hAnsiTheme="minorHAnsi" w:cstheme="minorHAnsi"/>
          <w:sz w:val="24"/>
          <w:szCs w:val="24"/>
        </w:rPr>
        <w:t xml:space="preserve">́ </w:t>
      </w:r>
      <w:r w:rsidRPr="00E60723">
        <w:rPr>
          <w:rFonts w:asciiTheme="minorHAnsi" w:hAnsiTheme="minorHAnsi" w:cstheme="minorHAnsi"/>
          <w:sz w:val="24"/>
          <w:szCs w:val="24"/>
        </w:rPr>
        <w:t xml:space="preserve">est composé de la préposition </w:t>
      </w:r>
      <w:r w:rsidRPr="00E60723">
        <w:rPr>
          <w:rFonts w:asciiTheme="minorHAnsi" w:hAnsiTheme="minorHAnsi" w:cstheme="minorHAnsi"/>
          <w:sz w:val="24"/>
          <w:szCs w:val="24"/>
          <w:lang w:val="ru-RU"/>
        </w:rPr>
        <w:t>К</w:t>
      </w:r>
      <w:r w:rsidRPr="00E60723">
        <w:rPr>
          <w:rFonts w:asciiTheme="minorHAnsi" w:hAnsiTheme="minorHAnsi" w:cstheme="minorHAnsi"/>
          <w:sz w:val="24"/>
          <w:szCs w:val="24"/>
        </w:rPr>
        <w:t xml:space="preserve"> suivie du datif de l’élément démonstratif </w:t>
      </w:r>
      <w:r w:rsidRPr="00E60723">
        <w:rPr>
          <w:rFonts w:asciiTheme="minorHAnsi" w:hAnsiTheme="minorHAnsi" w:cstheme="minorHAnsi"/>
          <w:sz w:val="24"/>
          <w:szCs w:val="24"/>
          <w:lang w:val="ru-RU"/>
        </w:rPr>
        <w:t>ТО</w:t>
      </w:r>
      <w:r w:rsidR="00B21E52" w:rsidRPr="00E60723">
        <w:rPr>
          <w:rFonts w:asciiTheme="minorHAnsi" w:hAnsiTheme="minorHAnsi" w:cstheme="minorHAnsi"/>
          <w:sz w:val="24"/>
          <w:szCs w:val="24"/>
        </w:rPr>
        <w:t xml:space="preserve">, cette partie </w:t>
      </w:r>
      <w:r w:rsidRPr="00E60723">
        <w:rPr>
          <w:rFonts w:asciiTheme="minorHAnsi" w:hAnsiTheme="minorHAnsi" w:cstheme="minorHAnsi"/>
          <w:sz w:val="24"/>
          <w:szCs w:val="24"/>
        </w:rPr>
        <w:t>complète le verbe ПРИВЫ́КЛИ.</w:t>
      </w:r>
      <w:r w:rsidR="00E3651F" w:rsidRPr="00E60723">
        <w:rPr>
          <w:rFonts w:asciiTheme="minorHAnsi" w:hAnsiTheme="minorHAnsi" w:cstheme="minorHAnsi"/>
          <w:sz w:val="24"/>
          <w:szCs w:val="24"/>
        </w:rPr>
        <w:t xml:space="preserve"> (</w:t>
      </w:r>
      <w:proofErr w:type="spellStart"/>
      <w:r w:rsidR="00E3651F" w:rsidRPr="00E60723">
        <w:rPr>
          <w:rFonts w:asciiTheme="minorHAnsi" w:hAnsiTheme="minorHAnsi" w:cstheme="minorHAnsi"/>
          <w:sz w:val="24"/>
          <w:szCs w:val="24"/>
        </w:rPr>
        <w:t>cf</w:t>
      </w:r>
      <w:proofErr w:type="spellEnd"/>
      <w:r w:rsidR="00E3651F" w:rsidRPr="00E60723">
        <w:rPr>
          <w:rFonts w:asciiTheme="minorHAnsi" w:hAnsiTheme="minorHAnsi" w:cstheme="minorHAnsi"/>
          <w:sz w:val="24"/>
          <w:szCs w:val="24"/>
        </w:rPr>
        <w:t xml:space="preserve"> Les pronoms démonstratifs </w:t>
      </w:r>
      <w:hyperlink r:id="rId9" w:history="1">
        <w:r w:rsidR="00E3651F" w:rsidRPr="00E60723">
          <w:rPr>
            <w:rStyle w:val="Lienhypertexte"/>
            <w:rFonts w:asciiTheme="minorHAnsi" w:hAnsiTheme="minorHAnsi" w:cstheme="minorHAnsi"/>
            <w:color w:val="auto"/>
            <w:sz w:val="24"/>
            <w:szCs w:val="24"/>
          </w:rPr>
          <w:t>https://russe-uoh.univ-tlse2.fr/navigation-thematique-s/co/A1-S-SUBS-declinaison-pronom-demonstratifs.html</w:t>
        </w:r>
      </w:hyperlink>
      <w:r w:rsidR="00E3651F" w:rsidRPr="00E60723">
        <w:rPr>
          <w:rFonts w:asciiTheme="minorHAnsi" w:hAnsiTheme="minorHAnsi" w:cstheme="minorHAnsi"/>
          <w:sz w:val="24"/>
          <w:szCs w:val="24"/>
        </w:rPr>
        <w:t xml:space="preserve"> )</w:t>
      </w:r>
    </w:p>
    <w:p w14:paraId="52BCDDBE" w14:textId="438F7EDB" w:rsidR="00E4243C" w:rsidRPr="004F6932" w:rsidRDefault="00E4243C" w:rsidP="00E57497">
      <w:pPr>
        <w:pStyle w:val="Paragraphedeliste"/>
        <w:numPr>
          <w:ilvl w:val="0"/>
          <w:numId w:val="12"/>
        </w:numPr>
        <w:spacing w:after="0"/>
        <w:ind w:left="993" w:hanging="284"/>
        <w:jc w:val="both"/>
        <w:rPr>
          <w:rFonts w:asciiTheme="minorHAnsi" w:hAnsiTheme="minorHAnsi" w:cstheme="minorHAnsi"/>
          <w:sz w:val="24"/>
          <w:szCs w:val="24"/>
        </w:rPr>
      </w:pPr>
      <w:r w:rsidRPr="004F6932">
        <w:rPr>
          <w:rFonts w:asciiTheme="minorHAnsi" w:hAnsiTheme="minorHAnsi" w:cstheme="minorHAnsi"/>
          <w:sz w:val="24"/>
          <w:szCs w:val="24"/>
        </w:rPr>
        <w:t>ТО est un relais cataphorique, il est obligatoire devant une proposition complétive lorsqu'elle est précédée par une préposition, régie par un verbe ou un substantif dérivé de verbe.</w:t>
      </w:r>
    </w:p>
    <w:p w14:paraId="64FAAEA9" w14:textId="1EECAE97" w:rsidR="00403191" w:rsidRDefault="00B21E52" w:rsidP="00E57497">
      <w:pPr>
        <w:pStyle w:val="Paragraphedeliste"/>
        <w:numPr>
          <w:ilvl w:val="0"/>
          <w:numId w:val="12"/>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lang w:val="ru-RU"/>
        </w:rPr>
        <w:t>ЧТО</w:t>
      </w:r>
      <w:r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rPr>
        <w:t>introduit la proposition</w:t>
      </w:r>
      <w:r w:rsidR="00222783" w:rsidRPr="00E60723">
        <w:rPr>
          <w:rFonts w:asciiTheme="minorHAnsi" w:hAnsiTheme="minorHAnsi" w:cstheme="minorHAnsi"/>
          <w:sz w:val="24"/>
          <w:szCs w:val="24"/>
        </w:rPr>
        <w:t xml:space="preserve"> complétive</w:t>
      </w:r>
      <w:r w:rsidR="00E3651F"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что</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у</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ска</w:t>
      </w:r>
      <w:r w:rsidR="007D4E84" w:rsidRPr="00E60723">
        <w:rPr>
          <w:rFonts w:asciiTheme="minorHAnsi" w:hAnsiTheme="minorHAnsi" w:cstheme="minorHAnsi"/>
          <w:sz w:val="24"/>
          <w:szCs w:val="24"/>
        </w:rPr>
        <w:t>́</w:t>
      </w:r>
      <w:r w:rsidR="007D4E84" w:rsidRPr="00E60723">
        <w:rPr>
          <w:rFonts w:asciiTheme="minorHAnsi" w:hAnsiTheme="minorHAnsi" w:cstheme="minorHAnsi"/>
          <w:sz w:val="24"/>
          <w:szCs w:val="24"/>
          <w:lang w:val="ru-RU"/>
        </w:rPr>
        <w:t>зки</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до</w:t>
      </w:r>
      <w:r w:rsidR="007D4E84" w:rsidRPr="00E60723">
        <w:rPr>
          <w:rFonts w:asciiTheme="minorHAnsi" w:hAnsiTheme="minorHAnsi" w:cstheme="minorHAnsi"/>
          <w:sz w:val="24"/>
          <w:szCs w:val="24"/>
        </w:rPr>
        <w:t>́</w:t>
      </w:r>
      <w:r w:rsidR="007D4E84" w:rsidRPr="00E60723">
        <w:rPr>
          <w:rFonts w:asciiTheme="minorHAnsi" w:hAnsiTheme="minorHAnsi" w:cstheme="minorHAnsi"/>
          <w:sz w:val="24"/>
          <w:szCs w:val="24"/>
          <w:lang w:val="ru-RU"/>
        </w:rPr>
        <w:t>лжен</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быть</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счастли</w:t>
      </w:r>
      <w:r w:rsidR="007D4E84" w:rsidRPr="00E60723">
        <w:rPr>
          <w:rFonts w:asciiTheme="minorHAnsi" w:hAnsiTheme="minorHAnsi" w:cstheme="minorHAnsi"/>
          <w:sz w:val="24"/>
          <w:szCs w:val="24"/>
        </w:rPr>
        <w:t>́</w:t>
      </w:r>
      <w:r w:rsidR="007D4E84" w:rsidRPr="00E60723">
        <w:rPr>
          <w:rFonts w:asciiTheme="minorHAnsi" w:hAnsiTheme="minorHAnsi" w:cstheme="minorHAnsi"/>
          <w:sz w:val="24"/>
          <w:szCs w:val="24"/>
          <w:lang w:val="ru-RU"/>
        </w:rPr>
        <w:t>вый</w:t>
      </w:r>
      <w:r w:rsidR="007D4E84" w:rsidRPr="00E60723">
        <w:rPr>
          <w:rFonts w:asciiTheme="minorHAnsi" w:hAnsiTheme="minorHAnsi" w:cstheme="minorHAnsi"/>
          <w:sz w:val="24"/>
          <w:szCs w:val="24"/>
        </w:rPr>
        <w:t xml:space="preserve"> </w:t>
      </w:r>
      <w:r w:rsidR="007D4E84" w:rsidRPr="00E60723">
        <w:rPr>
          <w:rFonts w:asciiTheme="minorHAnsi" w:hAnsiTheme="minorHAnsi" w:cstheme="minorHAnsi"/>
          <w:sz w:val="24"/>
          <w:szCs w:val="24"/>
          <w:lang w:val="ru-RU"/>
        </w:rPr>
        <w:t>коне</w:t>
      </w:r>
      <w:r w:rsidR="007D4E84" w:rsidRPr="00E60723">
        <w:rPr>
          <w:rFonts w:asciiTheme="minorHAnsi" w:hAnsiTheme="minorHAnsi" w:cstheme="minorHAnsi"/>
          <w:sz w:val="24"/>
          <w:szCs w:val="24"/>
        </w:rPr>
        <w:t>́</w:t>
      </w:r>
      <w:r w:rsidR="007D4E84" w:rsidRPr="00E60723">
        <w:rPr>
          <w:rFonts w:asciiTheme="minorHAnsi" w:hAnsiTheme="minorHAnsi" w:cstheme="minorHAnsi"/>
          <w:sz w:val="24"/>
          <w:szCs w:val="24"/>
          <w:lang w:val="ru-RU"/>
        </w:rPr>
        <w:t>ц</w:t>
      </w:r>
      <w:r w:rsidR="007D4E84" w:rsidRPr="00E60723">
        <w:rPr>
          <w:rFonts w:asciiTheme="minorHAnsi" w:hAnsiTheme="minorHAnsi" w:cstheme="minorHAnsi"/>
          <w:sz w:val="24"/>
          <w:szCs w:val="24"/>
        </w:rPr>
        <w:t>»</w:t>
      </w:r>
    </w:p>
    <w:p w14:paraId="78F28682" w14:textId="77777777" w:rsidR="00E4243C" w:rsidRPr="00E60723" w:rsidRDefault="00E4243C" w:rsidP="004F6932">
      <w:pPr>
        <w:pStyle w:val="Paragraphedeliste"/>
        <w:spacing w:after="0"/>
        <w:ind w:left="993"/>
        <w:jc w:val="both"/>
        <w:rPr>
          <w:rFonts w:asciiTheme="minorHAnsi" w:hAnsiTheme="minorHAnsi" w:cstheme="minorHAnsi"/>
          <w:sz w:val="24"/>
          <w:szCs w:val="24"/>
        </w:rPr>
      </w:pPr>
    </w:p>
    <w:p w14:paraId="1BA3DAD1" w14:textId="3B0079B4" w:rsidR="00FD0D61" w:rsidRPr="00E60723" w:rsidRDefault="00FD0D61" w:rsidP="00E57497">
      <w:pPr>
        <w:ind w:left="284" w:hanging="284"/>
        <w:jc w:val="both"/>
        <w:rPr>
          <w:rFonts w:asciiTheme="minorHAnsi" w:hAnsiTheme="minorHAnsi" w:cstheme="minorHAnsi"/>
          <w:b/>
        </w:rPr>
      </w:pPr>
      <w:r w:rsidRPr="00E60723">
        <w:rPr>
          <w:rFonts w:asciiTheme="minorHAnsi" w:hAnsiTheme="minorHAnsi" w:cstheme="minorHAnsi"/>
          <w:b/>
        </w:rPr>
        <w:t xml:space="preserve">ДА </w:t>
      </w:r>
    </w:p>
    <w:p w14:paraId="3CA489E4" w14:textId="254B1451" w:rsidR="007D4E84" w:rsidRPr="00E60723" w:rsidRDefault="007D4E84" w:rsidP="00E57497">
      <w:pPr>
        <w:pStyle w:val="Paragraphedeliste"/>
        <w:numPr>
          <w:ilvl w:val="0"/>
          <w:numId w:val="5"/>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rPr>
        <w:t xml:space="preserve">conjonction de coordination </w:t>
      </w:r>
      <w:r w:rsidR="00B3123A" w:rsidRPr="00E60723">
        <w:rPr>
          <w:rFonts w:asciiTheme="minorHAnsi" w:hAnsiTheme="minorHAnsi" w:cstheme="minorHAnsi"/>
          <w:sz w:val="24"/>
          <w:szCs w:val="24"/>
        </w:rPr>
        <w:t>(</w:t>
      </w:r>
      <w:proofErr w:type="spellStart"/>
      <w:r w:rsidR="00B3123A" w:rsidRPr="00E60723">
        <w:rPr>
          <w:rFonts w:asciiTheme="minorHAnsi" w:hAnsiTheme="minorHAnsi" w:cstheme="minorHAnsi"/>
          <w:sz w:val="24"/>
          <w:szCs w:val="24"/>
        </w:rPr>
        <w:t>cf</w:t>
      </w:r>
      <w:proofErr w:type="spellEnd"/>
      <w:r w:rsidR="00B3123A" w:rsidRPr="00E60723">
        <w:rPr>
          <w:rFonts w:asciiTheme="minorHAnsi" w:hAnsiTheme="minorHAnsi" w:cstheme="minorHAnsi"/>
          <w:sz w:val="24"/>
          <w:szCs w:val="24"/>
        </w:rPr>
        <w:t xml:space="preserve"> Les conjonctions de simple coordination </w:t>
      </w:r>
      <w:hyperlink r:id="rId10" w:anchor="content" w:history="1">
        <w:r w:rsidR="00B3123A" w:rsidRPr="00E60723">
          <w:rPr>
            <w:rStyle w:val="Lienhypertexte"/>
            <w:rFonts w:asciiTheme="minorHAnsi" w:hAnsiTheme="minorHAnsi" w:cstheme="minorHAnsi"/>
            <w:color w:val="auto"/>
            <w:sz w:val="24"/>
            <w:szCs w:val="24"/>
          </w:rPr>
          <w:t>https://russe-uoh.univ-tlse2.fr/navigation-thematique-s/co/A1-S-SYNT-COMPLEXE-COORDINATION-simple.html#content</w:t>
        </w:r>
      </w:hyperlink>
      <w:r w:rsidR="00B3123A" w:rsidRPr="00E60723">
        <w:rPr>
          <w:rFonts w:asciiTheme="minorHAnsi" w:hAnsiTheme="minorHAnsi" w:cstheme="minorHAnsi"/>
          <w:sz w:val="24"/>
          <w:szCs w:val="24"/>
        </w:rPr>
        <w:t xml:space="preserve"> </w:t>
      </w:r>
    </w:p>
    <w:p w14:paraId="4C57295D" w14:textId="25CA3991" w:rsidR="00DC2697" w:rsidRPr="00E60723" w:rsidRDefault="00DC2697" w:rsidP="00E57497">
      <w:pPr>
        <w:pStyle w:val="Paragraphedeliste"/>
        <w:numPr>
          <w:ilvl w:val="0"/>
          <w:numId w:val="5"/>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rPr>
        <w:t>combinée à la particule И exprime l’idée de « en outre »</w:t>
      </w:r>
    </w:p>
    <w:p w14:paraId="5A0F2433" w14:textId="517A98B5" w:rsidR="00DC2697" w:rsidRPr="00E60723" w:rsidRDefault="009500ED" w:rsidP="00E57497">
      <w:pPr>
        <w:pStyle w:val="Paragraphedeliste"/>
        <w:numPr>
          <w:ilvl w:val="0"/>
          <w:numId w:val="5"/>
        </w:numPr>
        <w:spacing w:after="0"/>
        <w:ind w:left="993" w:hanging="284"/>
        <w:jc w:val="both"/>
        <w:rPr>
          <w:rFonts w:asciiTheme="minorHAnsi" w:hAnsiTheme="minorHAnsi" w:cstheme="minorHAnsi"/>
          <w:sz w:val="24"/>
          <w:szCs w:val="24"/>
        </w:rPr>
      </w:pPr>
      <w:r w:rsidRPr="00E60723">
        <w:rPr>
          <w:rFonts w:asciiTheme="minorHAnsi" w:hAnsiTheme="minorHAnsi" w:cstheme="minorHAnsi"/>
          <w:sz w:val="24"/>
          <w:szCs w:val="24"/>
        </w:rPr>
        <w:t>conjonction de coordination du type copulatif</w:t>
      </w:r>
    </w:p>
    <w:p w14:paraId="328BB3F7" w14:textId="77777777" w:rsidR="00170D9C" w:rsidRPr="00E60723" w:rsidRDefault="00170D9C" w:rsidP="00E57497">
      <w:pPr>
        <w:ind w:left="567"/>
        <w:jc w:val="both"/>
        <w:rPr>
          <w:rFonts w:asciiTheme="minorHAnsi" w:hAnsiTheme="minorHAnsi" w:cstheme="minorHAnsi"/>
        </w:rPr>
      </w:pPr>
    </w:p>
    <w:p w14:paraId="08EF76D3" w14:textId="77777777" w:rsidR="008C0996" w:rsidRPr="00E60723" w:rsidRDefault="00170D9C" w:rsidP="00E57497">
      <w:pPr>
        <w:jc w:val="both"/>
        <w:rPr>
          <w:rFonts w:asciiTheme="minorHAnsi" w:hAnsiTheme="minorHAnsi" w:cstheme="minorHAnsi"/>
          <w:b/>
        </w:rPr>
      </w:pPr>
      <w:r w:rsidRPr="00E60723">
        <w:rPr>
          <w:rFonts w:asciiTheme="minorHAnsi" w:hAnsiTheme="minorHAnsi" w:cstheme="minorHAnsi"/>
          <w:b/>
        </w:rPr>
        <w:t>СО́ЗДАННЫЕ</w:t>
      </w:r>
      <w:r w:rsidR="008B5957" w:rsidRPr="00E60723">
        <w:rPr>
          <w:rFonts w:asciiTheme="minorHAnsi" w:hAnsiTheme="minorHAnsi" w:cstheme="minorHAnsi"/>
          <w:b/>
        </w:rPr>
        <w:t xml:space="preserve"> </w:t>
      </w:r>
    </w:p>
    <w:p w14:paraId="532F40D6" w14:textId="684DCA14" w:rsidR="00403191" w:rsidRPr="00E60723" w:rsidRDefault="008C0996"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созда́ть</w:t>
      </w:r>
      <w:proofErr w:type="spellEnd"/>
      <w:r w:rsidRPr="00E60723">
        <w:rPr>
          <w:rFonts w:asciiTheme="minorHAnsi" w:hAnsiTheme="minorHAnsi" w:cstheme="minorHAnsi"/>
          <w:sz w:val="24"/>
          <w:szCs w:val="24"/>
        </w:rPr>
        <w:t> : créer</w:t>
      </w:r>
    </w:p>
    <w:p w14:paraId="12C9AFFF" w14:textId="1303FF54" w:rsidR="0089440D" w:rsidRPr="00E60723" w:rsidRDefault="001E3B4E" w:rsidP="00E57497">
      <w:pPr>
        <w:pStyle w:val="Paragraphedeliste"/>
        <w:numPr>
          <w:ilvl w:val="0"/>
          <w:numId w:val="7"/>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v</w:t>
      </w:r>
      <w:r w:rsidR="0089440D" w:rsidRPr="00E60723">
        <w:rPr>
          <w:rFonts w:asciiTheme="minorHAnsi" w:hAnsiTheme="minorHAnsi" w:cstheme="minorHAnsi"/>
          <w:sz w:val="24"/>
          <w:szCs w:val="24"/>
        </w:rPr>
        <w:t xml:space="preserve">erbe transitif </w:t>
      </w:r>
    </w:p>
    <w:p w14:paraId="5E71965D" w14:textId="48F1B3B2" w:rsidR="0089440D" w:rsidRPr="00E60723" w:rsidRDefault="0089440D" w:rsidP="00E57497">
      <w:pPr>
        <w:pStyle w:val="Paragraphedeliste"/>
        <w:numPr>
          <w:ilvl w:val="0"/>
          <w:numId w:val="7"/>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perfectif</w:t>
      </w:r>
      <w:r w:rsidRPr="00E60723">
        <w:rPr>
          <w:rFonts w:asciiTheme="minorHAnsi" w:hAnsiTheme="minorHAnsi" w:cstheme="minorHAnsi"/>
          <w:sz w:val="24"/>
          <w:szCs w:val="24"/>
          <w:shd w:val="clear" w:color="auto" w:fill="FFFFFF"/>
        </w:rPr>
        <w:t xml:space="preserve"> (</w:t>
      </w:r>
      <w:proofErr w:type="spellStart"/>
      <w:r w:rsidR="003762F3" w:rsidRPr="00E60723">
        <w:rPr>
          <w:rFonts w:asciiTheme="minorHAnsi" w:hAnsiTheme="minorHAnsi" w:cstheme="minorHAnsi"/>
          <w:sz w:val="24"/>
          <w:szCs w:val="24"/>
        </w:rPr>
        <w:t>создава́ть</w:t>
      </w:r>
      <w:proofErr w:type="spellEnd"/>
      <w:r w:rsidR="003762F3" w:rsidRPr="00E60723">
        <w:rPr>
          <w:rFonts w:asciiTheme="minorHAnsi" w:hAnsiTheme="minorHAnsi" w:cstheme="minorHAnsi"/>
          <w:sz w:val="24"/>
          <w:szCs w:val="24"/>
        </w:rPr>
        <w:t xml:space="preserve"> </w:t>
      </w:r>
      <w:r w:rsidRPr="00E60723">
        <w:rPr>
          <w:rFonts w:asciiTheme="minorHAnsi" w:hAnsiTheme="minorHAnsi" w:cstheme="minorHAnsi"/>
          <w:sz w:val="24"/>
          <w:szCs w:val="24"/>
          <w:shd w:val="clear" w:color="auto" w:fill="FFFFFF"/>
        </w:rPr>
        <w:t>/</w:t>
      </w:r>
      <w:r w:rsidR="00E3651F" w:rsidRPr="00E60723">
        <w:rPr>
          <w:rFonts w:asciiTheme="minorHAnsi" w:hAnsiTheme="minorHAnsi" w:cstheme="minorHAnsi"/>
          <w:sz w:val="24"/>
          <w:szCs w:val="24"/>
        </w:rPr>
        <w:t xml:space="preserve"> </w:t>
      </w:r>
      <w:proofErr w:type="spellStart"/>
      <w:r w:rsidR="00E3651F" w:rsidRPr="00E60723">
        <w:rPr>
          <w:rFonts w:asciiTheme="minorHAnsi" w:hAnsiTheme="minorHAnsi" w:cstheme="minorHAnsi"/>
          <w:sz w:val="24"/>
          <w:szCs w:val="24"/>
        </w:rPr>
        <w:t>созда́ть</w:t>
      </w:r>
      <w:proofErr w:type="spellEnd"/>
      <w:r w:rsidRPr="00E60723">
        <w:rPr>
          <w:rFonts w:asciiTheme="minorHAnsi" w:hAnsiTheme="minorHAnsi" w:cstheme="minorHAnsi"/>
          <w:sz w:val="24"/>
          <w:szCs w:val="24"/>
        </w:rPr>
        <w:t xml:space="preserve">)  </w:t>
      </w:r>
    </w:p>
    <w:p w14:paraId="46A247A0" w14:textId="77777777" w:rsidR="0089440D" w:rsidRPr="00E60723" w:rsidRDefault="0089440D" w:rsidP="00E57497">
      <w:pPr>
        <w:pStyle w:val="Paragraphedeliste"/>
        <w:numPr>
          <w:ilvl w:val="0"/>
          <w:numId w:val="7"/>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participe passé passif </w:t>
      </w:r>
      <w:r w:rsidRPr="00E60723">
        <w:rPr>
          <w:rFonts w:asciiTheme="minorHAnsi" w:hAnsiTheme="minorHAnsi" w:cstheme="minorHAnsi"/>
          <w:sz w:val="24"/>
          <w:szCs w:val="24"/>
          <w:bdr w:val="none" w:sz="0" w:space="0" w:color="auto" w:frame="1"/>
        </w:rPr>
        <w:t>(</w:t>
      </w:r>
      <w:proofErr w:type="spellStart"/>
      <w:r w:rsidRPr="00E60723">
        <w:rPr>
          <w:rFonts w:asciiTheme="minorHAnsi" w:hAnsiTheme="minorHAnsi" w:cstheme="minorHAnsi"/>
          <w:sz w:val="24"/>
          <w:szCs w:val="24"/>
          <w:bdr w:val="none" w:sz="0" w:space="0" w:color="auto" w:frame="1"/>
        </w:rPr>
        <w:t>cf</w:t>
      </w:r>
      <w:proofErr w:type="spellEnd"/>
      <w:r w:rsidRPr="00E60723">
        <w:rPr>
          <w:rFonts w:asciiTheme="minorHAnsi" w:hAnsiTheme="minorHAnsi" w:cstheme="minorHAnsi"/>
          <w:sz w:val="24"/>
          <w:szCs w:val="24"/>
          <w:bdr w:val="none" w:sz="0" w:space="0" w:color="auto" w:frame="1"/>
        </w:rPr>
        <w:t xml:space="preserve"> Le participe passé passif </w:t>
      </w:r>
      <w:hyperlink r:id="rId11" w:history="1">
        <w:r w:rsidRPr="00E60723">
          <w:rPr>
            <w:rStyle w:val="Lienhypertexte"/>
            <w:rFonts w:asciiTheme="minorHAnsi" w:hAnsiTheme="minorHAnsi" w:cstheme="minorHAnsi"/>
            <w:color w:val="auto"/>
            <w:sz w:val="24"/>
            <w:szCs w:val="24"/>
            <w:bdr w:val="none" w:sz="0" w:space="0" w:color="auto" w:frame="1"/>
          </w:rPr>
          <w:t>https://russe-uoh.univ-tlse2.fr/navigation-thematique-s/co/B1-S-VERBES-PPasP.html</w:t>
        </w:r>
      </w:hyperlink>
      <w:r w:rsidRPr="00E60723">
        <w:rPr>
          <w:rFonts w:asciiTheme="minorHAnsi" w:hAnsiTheme="minorHAnsi" w:cstheme="minorHAnsi"/>
          <w:sz w:val="24"/>
          <w:szCs w:val="24"/>
          <w:bdr w:val="none" w:sz="0" w:space="0" w:color="auto" w:frame="1"/>
        </w:rPr>
        <w:t xml:space="preserve"> </w:t>
      </w:r>
    </w:p>
    <w:p w14:paraId="5AA296CC" w14:textId="71CFE649" w:rsidR="0089440D" w:rsidRPr="00E60723" w:rsidRDefault="0089440D" w:rsidP="00E57497">
      <w:pPr>
        <w:pStyle w:val="Paragraphedeliste"/>
        <w:numPr>
          <w:ilvl w:val="0"/>
          <w:numId w:val="7"/>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forme longue </w:t>
      </w:r>
      <w:r w:rsidR="005042F7" w:rsidRPr="00E60723">
        <w:rPr>
          <w:rFonts w:asciiTheme="minorHAnsi" w:hAnsiTheme="minorHAnsi" w:cstheme="minorHAnsi"/>
          <w:sz w:val="24"/>
          <w:szCs w:val="24"/>
        </w:rPr>
        <w:t>СО́ЗДАННЫ</w:t>
      </w:r>
      <w:r w:rsidR="005042F7" w:rsidRPr="00E60723">
        <w:rPr>
          <w:rFonts w:asciiTheme="minorHAnsi" w:hAnsiTheme="minorHAnsi" w:cstheme="minorHAnsi"/>
          <w:sz w:val="24"/>
          <w:szCs w:val="24"/>
          <w:lang w:val="ru-RU"/>
        </w:rPr>
        <w:t>Й</w:t>
      </w:r>
    </w:p>
    <w:p w14:paraId="3CD95CFE" w14:textId="68E5C873" w:rsidR="003762F3" w:rsidRPr="00E60723" w:rsidRDefault="0089440D" w:rsidP="00E57497">
      <w:pPr>
        <w:pStyle w:val="Paragraphedeliste"/>
        <w:numPr>
          <w:ilvl w:val="0"/>
          <w:numId w:val="7"/>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pluriel nominatif</w:t>
      </w:r>
      <w:r w:rsidR="003762F3" w:rsidRPr="00E60723">
        <w:rPr>
          <w:rFonts w:asciiTheme="minorHAnsi" w:hAnsiTheme="minorHAnsi" w:cstheme="minorHAnsi"/>
          <w:sz w:val="24"/>
          <w:szCs w:val="24"/>
        </w:rPr>
        <w:t xml:space="preserve"> accordé avec </w:t>
      </w:r>
      <w:r w:rsidR="003762F3" w:rsidRPr="00E60723">
        <w:rPr>
          <w:rFonts w:asciiTheme="minorHAnsi" w:hAnsiTheme="minorHAnsi" w:cstheme="minorHAnsi"/>
          <w:sz w:val="24"/>
          <w:szCs w:val="24"/>
          <w:lang w:val="ru-RU"/>
        </w:rPr>
        <w:t>ДЕКОРА</w:t>
      </w:r>
      <w:r w:rsidR="003762F3" w:rsidRPr="00E60723">
        <w:rPr>
          <w:rFonts w:asciiTheme="minorHAnsi" w:hAnsiTheme="minorHAnsi" w:cstheme="minorHAnsi"/>
          <w:sz w:val="24"/>
          <w:szCs w:val="24"/>
        </w:rPr>
        <w:t>́</w:t>
      </w:r>
      <w:r w:rsidR="003762F3" w:rsidRPr="00E60723">
        <w:rPr>
          <w:rFonts w:asciiTheme="minorHAnsi" w:hAnsiTheme="minorHAnsi" w:cstheme="minorHAnsi"/>
          <w:sz w:val="24"/>
          <w:szCs w:val="24"/>
          <w:lang w:val="ru-RU"/>
        </w:rPr>
        <w:t>ЦИИ</w:t>
      </w:r>
      <w:r w:rsidR="003762F3" w:rsidRPr="00E60723">
        <w:rPr>
          <w:rFonts w:asciiTheme="minorHAnsi" w:hAnsiTheme="minorHAnsi" w:cstheme="minorHAnsi"/>
          <w:sz w:val="24"/>
          <w:szCs w:val="24"/>
        </w:rPr>
        <w:t xml:space="preserve"> qui est le sujet de la principale</w:t>
      </w:r>
    </w:p>
    <w:p w14:paraId="30E2B97A" w14:textId="77777777" w:rsidR="006A4868" w:rsidRPr="00E60723" w:rsidRDefault="003762F3" w:rsidP="00E57497">
      <w:pPr>
        <w:pStyle w:val="Paragraphedeliste"/>
        <w:numPr>
          <w:ilvl w:val="0"/>
          <w:numId w:val="7"/>
        </w:numPr>
        <w:shd w:val="clear" w:color="auto" w:fill="FFFFFF"/>
        <w:spacing w:after="0"/>
        <w:jc w:val="both"/>
        <w:rPr>
          <w:rFonts w:asciiTheme="minorHAnsi" w:hAnsiTheme="minorHAnsi" w:cstheme="minorHAnsi"/>
          <w:sz w:val="24"/>
          <w:szCs w:val="24"/>
        </w:rPr>
      </w:pPr>
      <w:r w:rsidRPr="00E60723">
        <w:rPr>
          <w:rFonts w:asciiTheme="minorHAnsi" w:hAnsiTheme="minorHAnsi" w:cstheme="minorHAnsi"/>
          <w:sz w:val="24"/>
          <w:szCs w:val="24"/>
        </w:rPr>
        <w:t xml:space="preserve">postposé au nom qu'il qualifie </w:t>
      </w:r>
    </w:p>
    <w:p w14:paraId="704207BA" w14:textId="189B8820" w:rsidR="003762F3" w:rsidRPr="00E60723" w:rsidRDefault="003762F3" w:rsidP="00E57497">
      <w:pPr>
        <w:pStyle w:val="Paragraphedeliste"/>
        <w:numPr>
          <w:ilvl w:val="0"/>
          <w:numId w:val="7"/>
        </w:numPr>
        <w:shd w:val="clear" w:color="auto" w:fill="FFFFFF"/>
        <w:spacing w:after="0"/>
        <w:jc w:val="both"/>
        <w:rPr>
          <w:rFonts w:asciiTheme="minorHAnsi" w:hAnsiTheme="minorHAnsi" w:cstheme="minorHAnsi"/>
          <w:sz w:val="24"/>
          <w:szCs w:val="24"/>
        </w:rPr>
      </w:pPr>
      <w:r w:rsidRPr="00E60723">
        <w:rPr>
          <w:rFonts w:asciiTheme="minorHAnsi" w:hAnsiTheme="minorHAnsi" w:cstheme="minorHAnsi"/>
          <w:sz w:val="24"/>
          <w:szCs w:val="24"/>
        </w:rPr>
        <w:t>introduit la proposition participiale (</w:t>
      </w:r>
      <w:r w:rsidR="002161C7" w:rsidRPr="00E60723">
        <w:rPr>
          <w:rFonts w:asciiTheme="minorHAnsi" w:hAnsiTheme="minorHAnsi" w:cstheme="minorHAnsi"/>
          <w:sz w:val="24"/>
          <w:szCs w:val="24"/>
        </w:rPr>
        <w:t>,</w:t>
      </w:r>
      <w:r w:rsidR="00E57497"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зданные</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Ви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ктором</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Васнецо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вым</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снача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ла</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для</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сце</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ны</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Частного</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теа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тра</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ввы</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Ма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монтова</w:t>
      </w:r>
      <w:r w:rsidR="002161C7" w:rsidRPr="00E60723">
        <w:rPr>
          <w:rFonts w:asciiTheme="minorHAnsi" w:hAnsiTheme="minorHAnsi" w:cstheme="minorHAnsi"/>
          <w:sz w:val="24"/>
          <w:szCs w:val="24"/>
        </w:rPr>
        <w:t>,</w:t>
      </w:r>
      <w:r w:rsidRPr="00E60723">
        <w:rPr>
          <w:rFonts w:asciiTheme="minorHAnsi" w:hAnsiTheme="minorHAnsi" w:cstheme="minorHAnsi"/>
          <w:sz w:val="24"/>
          <w:szCs w:val="24"/>
        </w:rPr>
        <w:t xml:space="preserve">) qui est </w:t>
      </w:r>
      <w:r w:rsidR="00683FD3" w:rsidRPr="00E60723">
        <w:rPr>
          <w:rFonts w:asciiTheme="minorHAnsi" w:hAnsiTheme="minorHAnsi" w:cstheme="minorHAnsi"/>
          <w:sz w:val="24"/>
          <w:szCs w:val="24"/>
        </w:rPr>
        <w:t>détaché</w:t>
      </w:r>
      <w:r w:rsidRPr="00E60723">
        <w:rPr>
          <w:rFonts w:asciiTheme="minorHAnsi" w:hAnsiTheme="minorHAnsi" w:cstheme="minorHAnsi"/>
          <w:sz w:val="24"/>
          <w:szCs w:val="24"/>
        </w:rPr>
        <w:t xml:space="preserve"> du reste de la </w:t>
      </w:r>
      <w:r w:rsidRPr="00E60723">
        <w:rPr>
          <w:rFonts w:asciiTheme="minorHAnsi" w:hAnsiTheme="minorHAnsi" w:cstheme="minorHAnsi"/>
          <w:sz w:val="24"/>
          <w:szCs w:val="24"/>
        </w:rPr>
        <w:lastRenderedPageBreak/>
        <w:t xml:space="preserve">phrase </w:t>
      </w:r>
      <w:r w:rsidR="00683FD3" w:rsidRPr="00E60723">
        <w:rPr>
          <w:rFonts w:asciiTheme="minorHAnsi" w:hAnsiTheme="minorHAnsi" w:cstheme="minorHAnsi"/>
          <w:sz w:val="24"/>
          <w:szCs w:val="24"/>
        </w:rPr>
        <w:t>à l’aide de virgule</w:t>
      </w:r>
      <w:r w:rsidR="002209C3" w:rsidRPr="00E60723">
        <w:rPr>
          <w:rFonts w:asciiTheme="minorHAnsi" w:hAnsiTheme="minorHAnsi" w:cstheme="minorHAnsi"/>
          <w:sz w:val="24"/>
          <w:szCs w:val="24"/>
        </w:rPr>
        <w:t>s</w:t>
      </w:r>
      <w:r w:rsidRPr="00E60723">
        <w:rPr>
          <w:rFonts w:asciiTheme="minorHAnsi" w:hAnsiTheme="minorHAnsi" w:cstheme="minorHAnsi"/>
          <w:sz w:val="24"/>
          <w:szCs w:val="24"/>
        </w:rPr>
        <w:t xml:space="preserve">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La proposition participiale </w:t>
      </w:r>
      <w:hyperlink r:id="rId12" w:history="1">
        <w:r w:rsidRPr="00E60723">
          <w:rPr>
            <w:rStyle w:val="Lienhypertexte"/>
            <w:rFonts w:asciiTheme="minorHAnsi" w:hAnsiTheme="minorHAnsi" w:cstheme="minorHAnsi"/>
            <w:color w:val="auto"/>
            <w:sz w:val="24"/>
            <w:szCs w:val="24"/>
          </w:rPr>
          <w:t>https://russe-uoh.univ-tlse2.fr/navigation-thematique-s/co/B1-S-SYNT-participiale.html</w:t>
        </w:r>
      </w:hyperlink>
    </w:p>
    <w:p w14:paraId="4D6847F0" w14:textId="77777777" w:rsidR="006A4868" w:rsidRPr="00E60723" w:rsidRDefault="006A4868" w:rsidP="00E57497">
      <w:pPr>
        <w:pStyle w:val="Paragraphedeliste"/>
        <w:numPr>
          <w:ilvl w:val="0"/>
          <w:numId w:val="7"/>
        </w:numPr>
        <w:shd w:val="clear" w:color="auto" w:fill="FFFFFF"/>
        <w:spacing w:after="0"/>
        <w:jc w:val="both"/>
        <w:rPr>
          <w:rFonts w:asciiTheme="minorHAnsi" w:hAnsiTheme="minorHAnsi" w:cstheme="minorHAnsi"/>
          <w:sz w:val="24"/>
          <w:szCs w:val="24"/>
        </w:rPr>
      </w:pPr>
      <w:r w:rsidRPr="00E60723">
        <w:rPr>
          <w:rFonts w:asciiTheme="minorHAnsi" w:hAnsiTheme="minorHAnsi" w:cstheme="minorHAnsi"/>
          <w:sz w:val="24"/>
          <w:szCs w:val="24"/>
        </w:rPr>
        <w:t xml:space="preserve">suivi du complément d’agent à l’instrumental </w:t>
      </w:r>
      <w:r w:rsidRPr="00E60723">
        <w:rPr>
          <w:rFonts w:asciiTheme="minorHAnsi" w:hAnsiTheme="minorHAnsi" w:cstheme="minorHAnsi"/>
          <w:sz w:val="24"/>
          <w:szCs w:val="24"/>
          <w:lang w:val="ru-RU"/>
        </w:rPr>
        <w:t>ВИ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КТОРОМ</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ВАСНЕЦО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ВЫМ</w:t>
      </w:r>
    </w:p>
    <w:p w14:paraId="100C1CF0" w14:textId="05D015D5" w:rsidR="004545FB" w:rsidRPr="00E60723" w:rsidRDefault="004545FB" w:rsidP="00E57497">
      <w:pPr>
        <w:rPr>
          <w:rFonts w:asciiTheme="minorHAnsi" w:hAnsiTheme="minorHAnsi" w:cstheme="minorHAnsi"/>
        </w:rPr>
      </w:pPr>
    </w:p>
    <w:p w14:paraId="5698A48C" w14:textId="77777777" w:rsidR="008C0996" w:rsidRPr="00E60723" w:rsidRDefault="006A4868" w:rsidP="00E57497">
      <w:pPr>
        <w:jc w:val="both"/>
        <w:rPr>
          <w:rFonts w:asciiTheme="minorHAnsi" w:hAnsiTheme="minorHAnsi" w:cstheme="minorHAnsi"/>
          <w:b/>
        </w:rPr>
      </w:pPr>
      <w:r w:rsidRPr="00E60723">
        <w:rPr>
          <w:rFonts w:asciiTheme="minorHAnsi" w:hAnsiTheme="minorHAnsi" w:cstheme="minorHAnsi"/>
          <w:b/>
        </w:rPr>
        <w:t>ВАСНЕЦО́ВЫМ</w:t>
      </w:r>
      <w:r w:rsidR="008C0996" w:rsidRPr="00E60723">
        <w:rPr>
          <w:rFonts w:asciiTheme="minorHAnsi" w:hAnsiTheme="minorHAnsi" w:cstheme="minorHAnsi"/>
          <w:b/>
        </w:rPr>
        <w:t xml:space="preserve"> </w:t>
      </w:r>
    </w:p>
    <w:p w14:paraId="228DB3DD" w14:textId="07B3C2BF" w:rsidR="00170D9C" w:rsidRPr="00E60723" w:rsidRDefault="006A4868"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Васнецо́в</w:t>
      </w:r>
      <w:proofErr w:type="spellEnd"/>
      <w:r w:rsidRPr="00E60723">
        <w:rPr>
          <w:rFonts w:asciiTheme="minorHAnsi" w:hAnsiTheme="minorHAnsi" w:cstheme="minorHAnsi"/>
          <w:sz w:val="24"/>
          <w:szCs w:val="24"/>
        </w:rPr>
        <w:t xml:space="preserve"> : </w:t>
      </w:r>
      <w:proofErr w:type="spellStart"/>
      <w:r w:rsidR="008C0996" w:rsidRPr="00E60723">
        <w:rPr>
          <w:rFonts w:asciiTheme="minorHAnsi" w:hAnsiTheme="minorHAnsi" w:cstheme="minorHAnsi"/>
          <w:sz w:val="24"/>
          <w:szCs w:val="24"/>
        </w:rPr>
        <w:t>Vasnetsov</w:t>
      </w:r>
      <w:proofErr w:type="spellEnd"/>
    </w:p>
    <w:p w14:paraId="6C6A338E" w14:textId="2FF19225" w:rsidR="00EA0700" w:rsidRPr="00E60723" w:rsidRDefault="001E3B4E" w:rsidP="00E57497">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n</w:t>
      </w:r>
      <w:r w:rsidR="008E7D49" w:rsidRPr="00E60723">
        <w:rPr>
          <w:rFonts w:asciiTheme="minorHAnsi" w:hAnsiTheme="minorHAnsi" w:cstheme="minorHAnsi"/>
          <w:sz w:val="24"/>
          <w:szCs w:val="24"/>
        </w:rPr>
        <w:t xml:space="preserve">om propre, </w:t>
      </w:r>
      <w:r w:rsidR="00EA0700" w:rsidRPr="00E60723">
        <w:rPr>
          <w:rFonts w:asciiTheme="minorHAnsi" w:hAnsiTheme="minorHAnsi" w:cstheme="minorHAnsi"/>
          <w:sz w:val="24"/>
          <w:szCs w:val="24"/>
        </w:rPr>
        <w:t>animé</w:t>
      </w:r>
    </w:p>
    <w:p w14:paraId="4148BDEE" w14:textId="0EC4BC17" w:rsidR="00EA0700" w:rsidRPr="00E60723" w:rsidRDefault="00EA0700" w:rsidP="00E57497">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masculin, suit la déclinaison des noms de famille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Les noms de famille </w:t>
      </w:r>
      <w:hyperlink r:id="rId13" w:history="1">
        <w:r w:rsidRPr="00E60723">
          <w:rPr>
            <w:rStyle w:val="Lienhypertexte"/>
            <w:rFonts w:asciiTheme="minorHAnsi" w:hAnsiTheme="minorHAnsi" w:cstheme="minorHAnsi"/>
            <w:color w:val="auto"/>
            <w:sz w:val="24"/>
            <w:szCs w:val="24"/>
          </w:rPr>
          <w:t>https://russe-uoh.univ-tlse2.fr/navigation-thematique-s/co/A2-S-SUBS-declinaison-particularites-noms_famille.html</w:t>
        </w:r>
      </w:hyperlink>
      <w:r w:rsidRPr="00E60723">
        <w:rPr>
          <w:rFonts w:asciiTheme="minorHAnsi" w:hAnsiTheme="minorHAnsi" w:cstheme="minorHAnsi"/>
          <w:sz w:val="24"/>
          <w:szCs w:val="24"/>
        </w:rPr>
        <w:t xml:space="preserve"> </w:t>
      </w:r>
    </w:p>
    <w:p w14:paraId="1EAB2A4E" w14:textId="7D32C947" w:rsidR="00EA0700" w:rsidRPr="00E60723" w:rsidRDefault="00EA0700" w:rsidP="00E57497">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instrumental singulier</w:t>
      </w:r>
    </w:p>
    <w:p w14:paraId="2782B9D2" w14:textId="2B5FCA15" w:rsidR="00EA0700" w:rsidRPr="00E60723" w:rsidRDefault="00EA0700" w:rsidP="00E57497">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complément d’agent du participe passé passif СО́ЗДАННЫЕ</w:t>
      </w:r>
    </w:p>
    <w:p w14:paraId="24A83923" w14:textId="77777777" w:rsidR="004545FB" w:rsidRPr="00E60723" w:rsidRDefault="004545FB" w:rsidP="00E57497">
      <w:pPr>
        <w:ind w:left="567"/>
        <w:jc w:val="both"/>
        <w:rPr>
          <w:rFonts w:asciiTheme="minorHAnsi" w:hAnsiTheme="minorHAnsi" w:cstheme="minorHAnsi"/>
        </w:rPr>
      </w:pPr>
    </w:p>
    <w:p w14:paraId="4D757684" w14:textId="77777777" w:rsidR="008C0996" w:rsidRPr="00E60723" w:rsidRDefault="008C0996" w:rsidP="00E57497">
      <w:pPr>
        <w:jc w:val="both"/>
        <w:rPr>
          <w:rFonts w:asciiTheme="minorHAnsi" w:hAnsiTheme="minorHAnsi" w:cstheme="minorHAnsi"/>
          <w:b/>
        </w:rPr>
      </w:pPr>
      <w:r w:rsidRPr="00E60723">
        <w:rPr>
          <w:rFonts w:asciiTheme="minorHAnsi" w:hAnsiTheme="minorHAnsi" w:cstheme="minorHAnsi"/>
          <w:b/>
        </w:rPr>
        <w:t xml:space="preserve">НЕПРИВЫ́ЧНЫ </w:t>
      </w:r>
    </w:p>
    <w:p w14:paraId="525BA122" w14:textId="60F0042B" w:rsidR="006A4868" w:rsidRPr="00E60723" w:rsidRDefault="008C0996"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непривы́чный</w:t>
      </w:r>
      <w:proofErr w:type="spellEnd"/>
      <w:r w:rsidRPr="00E60723">
        <w:rPr>
          <w:rFonts w:asciiTheme="minorHAnsi" w:hAnsiTheme="minorHAnsi" w:cstheme="minorHAnsi"/>
          <w:sz w:val="24"/>
          <w:szCs w:val="24"/>
        </w:rPr>
        <w:t> : inhabituel</w:t>
      </w:r>
    </w:p>
    <w:p w14:paraId="77C45318" w14:textId="0F078802" w:rsidR="0083415A" w:rsidRPr="00E60723" w:rsidRDefault="001E3B4E"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a</w:t>
      </w:r>
      <w:r w:rsidR="0083415A" w:rsidRPr="00E60723">
        <w:rPr>
          <w:rFonts w:asciiTheme="minorHAnsi" w:hAnsiTheme="minorHAnsi" w:cstheme="minorHAnsi"/>
          <w:sz w:val="24"/>
          <w:szCs w:val="24"/>
        </w:rPr>
        <w:t>djectif qualificatif</w:t>
      </w:r>
    </w:p>
    <w:p w14:paraId="23961FCB" w14:textId="20982326" w:rsidR="0083415A" w:rsidRPr="00E60723" w:rsidRDefault="0083415A"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forme courte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La forme courte de l'adjectif </w:t>
      </w:r>
      <w:hyperlink r:id="rId14" w:history="1">
        <w:r w:rsidRPr="00E60723">
          <w:rPr>
            <w:rStyle w:val="Lienhypertexte"/>
            <w:rFonts w:asciiTheme="minorHAnsi" w:hAnsiTheme="minorHAnsi" w:cstheme="minorHAnsi"/>
            <w:color w:val="auto"/>
            <w:sz w:val="24"/>
            <w:szCs w:val="24"/>
          </w:rPr>
          <w:t>https://russe-uoh.univ-tlse2.fr/navigation-thematique-s/co/A2-S-SUBS-ADJ-forme_courte.html</w:t>
        </w:r>
      </w:hyperlink>
    </w:p>
    <w:p w14:paraId="41B4B222" w14:textId="75ED6B72" w:rsidR="0083415A" w:rsidRPr="00E60723" w:rsidRDefault="0083415A"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pluriel  </w:t>
      </w:r>
    </w:p>
    <w:p w14:paraId="4C22AA47" w14:textId="4B0EFA47" w:rsidR="0083415A" w:rsidRPr="00E60723" w:rsidRDefault="0083415A" w:rsidP="00E57497">
      <w:pPr>
        <w:pStyle w:val="Paragraphedeliste"/>
        <w:numPr>
          <w:ilvl w:val="0"/>
          <w:numId w:val="9"/>
        </w:numPr>
        <w:shd w:val="clear" w:color="auto" w:fill="FFFFFF"/>
        <w:spacing w:after="0" w:line="240" w:lineRule="auto"/>
        <w:jc w:val="both"/>
        <w:rPr>
          <w:rStyle w:val="Lienhypertexte"/>
          <w:rFonts w:asciiTheme="minorHAnsi" w:hAnsiTheme="minorHAnsi" w:cstheme="minorHAnsi"/>
          <w:color w:val="auto"/>
          <w:sz w:val="24"/>
          <w:szCs w:val="24"/>
          <w:u w:val="none"/>
        </w:rPr>
      </w:pPr>
      <w:r w:rsidRPr="00E60723">
        <w:rPr>
          <w:rFonts w:asciiTheme="minorHAnsi" w:hAnsiTheme="minorHAnsi" w:cstheme="minorHAnsi"/>
          <w:sz w:val="24"/>
          <w:szCs w:val="24"/>
        </w:rPr>
        <w:t xml:space="preserve">prédicat analytique (copule </w:t>
      </w:r>
      <w:r w:rsidRPr="00E60723">
        <w:rPr>
          <w:rFonts w:asciiTheme="minorHAnsi" w:hAnsiTheme="minorHAnsi" w:cstheme="minorHAnsi"/>
          <w:sz w:val="24"/>
          <w:szCs w:val="24"/>
          <w:lang w:val="ru-RU"/>
        </w:rPr>
        <w:t>БЫ</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ЛИ</w:t>
      </w:r>
      <w:r w:rsidRPr="00E60723">
        <w:rPr>
          <w:rFonts w:asciiTheme="minorHAnsi" w:hAnsiTheme="minorHAnsi" w:cstheme="minorHAnsi"/>
          <w:sz w:val="24"/>
          <w:szCs w:val="24"/>
        </w:rPr>
        <w:t xml:space="preserve"> + attribut du sujet</w:t>
      </w:r>
      <w:r w:rsidR="00FD0D61" w:rsidRPr="00E60723">
        <w:rPr>
          <w:rFonts w:asciiTheme="minorHAnsi" w:hAnsiTheme="minorHAnsi" w:cstheme="minorHAnsi"/>
          <w:sz w:val="24"/>
          <w:szCs w:val="24"/>
        </w:rPr>
        <w:t xml:space="preserve"> </w:t>
      </w:r>
      <w:r w:rsidR="00FD0D61" w:rsidRPr="00E60723">
        <w:rPr>
          <w:rFonts w:asciiTheme="minorHAnsi" w:hAnsiTheme="minorHAnsi" w:cstheme="minorHAnsi"/>
          <w:sz w:val="24"/>
          <w:szCs w:val="24"/>
          <w:lang w:val="ru-RU"/>
        </w:rPr>
        <w:t>НЕПРИВЫ</w:t>
      </w:r>
      <w:r w:rsidR="00FD0D61" w:rsidRPr="00E60723">
        <w:rPr>
          <w:rFonts w:asciiTheme="minorHAnsi" w:hAnsiTheme="minorHAnsi" w:cstheme="minorHAnsi"/>
          <w:sz w:val="24"/>
          <w:szCs w:val="24"/>
        </w:rPr>
        <w:t>́</w:t>
      </w:r>
      <w:r w:rsidR="00FD0D61" w:rsidRPr="00E60723">
        <w:rPr>
          <w:rFonts w:asciiTheme="minorHAnsi" w:hAnsiTheme="minorHAnsi" w:cstheme="minorHAnsi"/>
          <w:sz w:val="24"/>
          <w:szCs w:val="24"/>
          <w:lang w:val="ru-RU"/>
        </w:rPr>
        <w:t>ЧНЫ</w:t>
      </w:r>
      <w:r w:rsidRPr="00E60723">
        <w:rPr>
          <w:rFonts w:asciiTheme="minorHAnsi" w:hAnsiTheme="minorHAnsi" w:cstheme="minorHAnsi"/>
          <w:sz w:val="24"/>
          <w:szCs w:val="24"/>
        </w:rPr>
        <w:t xml:space="preserve">) accordé avec le sujet </w:t>
      </w:r>
      <w:r w:rsidR="00FD0D61" w:rsidRPr="00E60723">
        <w:rPr>
          <w:rFonts w:asciiTheme="minorHAnsi" w:hAnsiTheme="minorHAnsi" w:cstheme="minorHAnsi"/>
          <w:sz w:val="24"/>
          <w:szCs w:val="24"/>
          <w:lang w:val="ru-RU"/>
        </w:rPr>
        <w:t>ДЕКОРА</w:t>
      </w:r>
      <w:r w:rsidR="00FD0D61" w:rsidRPr="00E60723">
        <w:rPr>
          <w:rFonts w:asciiTheme="minorHAnsi" w:hAnsiTheme="minorHAnsi" w:cstheme="minorHAnsi"/>
          <w:sz w:val="24"/>
          <w:szCs w:val="24"/>
        </w:rPr>
        <w:t>́</w:t>
      </w:r>
      <w:r w:rsidR="00FD0D61" w:rsidRPr="00E60723">
        <w:rPr>
          <w:rFonts w:asciiTheme="minorHAnsi" w:hAnsiTheme="minorHAnsi" w:cstheme="minorHAnsi"/>
          <w:sz w:val="24"/>
          <w:szCs w:val="24"/>
          <w:lang w:val="ru-RU"/>
        </w:rPr>
        <w:t>ЦИИ</w:t>
      </w:r>
      <w:r w:rsidR="00FD0D61" w:rsidRPr="00E60723">
        <w:rPr>
          <w:rFonts w:asciiTheme="minorHAnsi" w:hAnsiTheme="minorHAnsi" w:cstheme="minorHAnsi"/>
          <w:sz w:val="24"/>
          <w:szCs w:val="24"/>
        </w:rPr>
        <w:t xml:space="preserve"> </w:t>
      </w:r>
      <w:r w:rsidRPr="00E60723">
        <w:rPr>
          <w:rFonts w:asciiTheme="minorHAnsi" w:hAnsiTheme="minorHAnsi" w:cstheme="minorHAnsi"/>
          <w:sz w:val="24"/>
          <w:szCs w:val="24"/>
        </w:rPr>
        <w:t>(</w:t>
      </w:r>
      <w:proofErr w:type="spellStart"/>
      <w:r w:rsidRPr="00E60723">
        <w:rPr>
          <w:rFonts w:asciiTheme="minorHAnsi" w:hAnsiTheme="minorHAnsi" w:cstheme="minorHAnsi"/>
          <w:sz w:val="24"/>
          <w:szCs w:val="24"/>
          <w:shd w:val="clear" w:color="auto" w:fill="FFFFFF"/>
        </w:rPr>
        <w:t>cf</w:t>
      </w:r>
      <w:proofErr w:type="spellEnd"/>
      <w:r w:rsidRPr="00E60723">
        <w:rPr>
          <w:rFonts w:asciiTheme="minorHAnsi" w:hAnsiTheme="minorHAnsi" w:cstheme="minorHAnsi"/>
          <w:sz w:val="24"/>
          <w:szCs w:val="24"/>
          <w:shd w:val="clear" w:color="auto" w:fill="FFFFFF"/>
        </w:rPr>
        <w:t xml:space="preserve"> </w:t>
      </w:r>
      <w:r w:rsidRPr="00E60723">
        <w:rPr>
          <w:rFonts w:asciiTheme="minorHAnsi" w:hAnsiTheme="minorHAnsi" w:cstheme="minorHAnsi"/>
          <w:sz w:val="24"/>
          <w:szCs w:val="24"/>
        </w:rPr>
        <w:t xml:space="preserve">La syntaxe de l'attribut </w:t>
      </w:r>
      <w:hyperlink r:id="rId15" w:history="1">
        <w:r w:rsidRPr="00E60723">
          <w:rPr>
            <w:rStyle w:val="Lienhypertexte"/>
            <w:rFonts w:asciiTheme="minorHAnsi" w:hAnsiTheme="minorHAnsi" w:cstheme="minorHAnsi"/>
            <w:color w:val="auto"/>
            <w:sz w:val="24"/>
            <w:szCs w:val="24"/>
          </w:rPr>
          <w:t>https://russe-uoh.univ-tlse2.fr/navigation-thematique-s/co/B1-S-PHRASE-attribut.html</w:t>
        </w:r>
      </w:hyperlink>
    </w:p>
    <w:p w14:paraId="18A440CD" w14:textId="70BAE888" w:rsidR="00817636" w:rsidRPr="00E60723" w:rsidRDefault="00817636"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complémenté par un nom commun au datif </w:t>
      </w:r>
      <w:r w:rsidRPr="00E60723">
        <w:rPr>
          <w:rFonts w:asciiTheme="minorHAnsi" w:hAnsiTheme="minorHAnsi" w:cstheme="minorHAnsi"/>
          <w:sz w:val="24"/>
          <w:szCs w:val="24"/>
          <w:lang w:val="ru-RU"/>
        </w:rPr>
        <w:t>ПУ</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БЛИКЕ</w:t>
      </w:r>
    </w:p>
    <w:p w14:paraId="29EDE846" w14:textId="77777777" w:rsidR="004A0ADE" w:rsidRPr="00E60723" w:rsidRDefault="004A0ADE" w:rsidP="00E57497">
      <w:pPr>
        <w:pStyle w:val="Paragraphedeliste"/>
        <w:shd w:val="clear" w:color="auto" w:fill="FFFFFF"/>
        <w:spacing w:after="0" w:line="240" w:lineRule="auto"/>
        <w:ind w:left="1068"/>
        <w:jc w:val="both"/>
        <w:rPr>
          <w:rFonts w:asciiTheme="minorHAnsi" w:hAnsiTheme="minorHAnsi" w:cstheme="minorHAnsi"/>
          <w:sz w:val="24"/>
          <w:szCs w:val="24"/>
        </w:rPr>
      </w:pPr>
    </w:p>
    <w:p w14:paraId="0F22A387" w14:textId="77777777" w:rsidR="008C0996" w:rsidRPr="00E60723" w:rsidRDefault="008C0996" w:rsidP="00E57497">
      <w:pPr>
        <w:jc w:val="both"/>
        <w:rPr>
          <w:rFonts w:asciiTheme="minorHAnsi" w:hAnsiTheme="minorHAnsi" w:cstheme="minorHAnsi"/>
          <w:b/>
        </w:rPr>
      </w:pPr>
      <w:r w:rsidRPr="00E60723">
        <w:rPr>
          <w:rFonts w:asciiTheme="minorHAnsi" w:hAnsiTheme="minorHAnsi" w:cstheme="minorHAnsi"/>
          <w:b/>
        </w:rPr>
        <w:t xml:space="preserve">ПРИВЕЛО́ </w:t>
      </w:r>
    </w:p>
    <w:p w14:paraId="5CFBD3A7" w14:textId="6905C73B" w:rsidR="0083415A" w:rsidRPr="00E60723" w:rsidRDefault="00FD0D61" w:rsidP="00E57497">
      <w:pPr>
        <w:pStyle w:val="Paragraphedeliste"/>
        <w:numPr>
          <w:ilvl w:val="0"/>
          <w:numId w:val="9"/>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привести</w:t>
      </w:r>
      <w:r w:rsidR="008C0996" w:rsidRPr="00E60723">
        <w:rPr>
          <w:rFonts w:asciiTheme="minorHAnsi" w:hAnsiTheme="minorHAnsi" w:cstheme="minorHAnsi"/>
          <w:sz w:val="24"/>
          <w:szCs w:val="24"/>
        </w:rPr>
        <w:t>́ : conduire</w:t>
      </w:r>
    </w:p>
    <w:p w14:paraId="43828B68" w14:textId="7466BFB0" w:rsidR="00FD0D61" w:rsidRPr="00E60723" w:rsidRDefault="001E3B4E" w:rsidP="00E57497">
      <w:pPr>
        <w:numPr>
          <w:ilvl w:val="0"/>
          <w:numId w:val="6"/>
        </w:numPr>
        <w:shd w:val="clear" w:color="auto" w:fill="FFFFFF"/>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v</w:t>
      </w:r>
      <w:r w:rsidR="00FD0D61" w:rsidRPr="00E60723">
        <w:rPr>
          <w:rFonts w:asciiTheme="minorHAnsi" w:eastAsia="Calibri" w:hAnsiTheme="minorHAnsi" w:cstheme="minorHAnsi"/>
          <w:lang w:eastAsia="en-US"/>
        </w:rPr>
        <w:t xml:space="preserve">erbe transitif </w:t>
      </w:r>
    </w:p>
    <w:p w14:paraId="022AE1A9" w14:textId="2493E05F" w:rsidR="00FD0D61" w:rsidRPr="00E60723" w:rsidRDefault="00A05983" w:rsidP="00E57497">
      <w:pPr>
        <w:numPr>
          <w:ilvl w:val="0"/>
          <w:numId w:val="6"/>
        </w:numPr>
        <w:shd w:val="clear" w:color="auto" w:fill="FFFFFF"/>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 xml:space="preserve">perfectif </w:t>
      </w:r>
      <w:r w:rsidR="00FD0D61" w:rsidRPr="00E60723">
        <w:rPr>
          <w:rFonts w:asciiTheme="minorHAnsi" w:eastAsia="Calibri" w:hAnsiTheme="minorHAnsi" w:cstheme="minorHAnsi"/>
          <w:shd w:val="clear" w:color="auto" w:fill="FFFFFF"/>
          <w:lang w:eastAsia="en-US"/>
        </w:rPr>
        <w:t>(</w:t>
      </w:r>
      <w:proofErr w:type="spellStart"/>
      <w:r w:rsidR="00FD0D61" w:rsidRPr="00E60723">
        <w:rPr>
          <w:rFonts w:asciiTheme="minorHAnsi" w:eastAsia="Calibri" w:hAnsiTheme="minorHAnsi" w:cstheme="minorHAnsi"/>
          <w:lang w:eastAsia="en-US"/>
        </w:rPr>
        <w:t>приводи́ть</w:t>
      </w:r>
      <w:proofErr w:type="spellEnd"/>
      <w:r w:rsidR="00FD0D61" w:rsidRPr="00E60723">
        <w:rPr>
          <w:rFonts w:asciiTheme="minorHAnsi" w:eastAsia="Calibri" w:hAnsiTheme="minorHAnsi" w:cstheme="minorHAnsi"/>
          <w:lang w:eastAsia="en-US"/>
        </w:rPr>
        <w:t xml:space="preserve"> / </w:t>
      </w:r>
      <w:r w:rsidR="00FD0D61" w:rsidRPr="00E60723">
        <w:rPr>
          <w:rFonts w:asciiTheme="minorHAnsi" w:hAnsiTheme="minorHAnsi" w:cstheme="minorHAnsi"/>
          <w:lang w:val="ru-RU"/>
        </w:rPr>
        <w:t>привести</w:t>
      </w:r>
      <w:r w:rsidR="00FD0D61" w:rsidRPr="00E60723">
        <w:rPr>
          <w:rFonts w:asciiTheme="minorHAnsi" w:hAnsiTheme="minorHAnsi" w:cstheme="minorHAnsi"/>
        </w:rPr>
        <w:t>́</w:t>
      </w:r>
      <w:r w:rsidR="00FD0D61" w:rsidRPr="00E60723">
        <w:rPr>
          <w:rFonts w:asciiTheme="minorHAnsi" w:eastAsia="Calibri" w:hAnsiTheme="minorHAnsi" w:cstheme="minorHAnsi"/>
          <w:lang w:eastAsia="en-US"/>
        </w:rPr>
        <w:t>) </w:t>
      </w:r>
      <w:r w:rsidR="0017276B" w:rsidRPr="00E60723">
        <w:rPr>
          <w:rFonts w:asciiTheme="minorHAnsi" w:eastAsia="Calibri" w:hAnsiTheme="minorHAnsi" w:cstheme="minorHAnsi"/>
          <w:lang w:eastAsia="en-US"/>
        </w:rPr>
        <w:t>(</w:t>
      </w:r>
      <w:proofErr w:type="spellStart"/>
      <w:r w:rsidR="0017276B" w:rsidRPr="00E60723">
        <w:rPr>
          <w:rFonts w:asciiTheme="minorHAnsi" w:eastAsia="Calibri" w:hAnsiTheme="minorHAnsi" w:cstheme="minorHAnsi"/>
          <w:lang w:eastAsia="en-US"/>
        </w:rPr>
        <w:t>cf</w:t>
      </w:r>
      <w:proofErr w:type="spellEnd"/>
      <w:r w:rsidR="0017276B" w:rsidRPr="00E60723">
        <w:rPr>
          <w:rFonts w:asciiTheme="minorHAnsi" w:eastAsia="Calibri" w:hAnsiTheme="minorHAnsi" w:cstheme="minorHAnsi"/>
          <w:lang w:eastAsia="en-US"/>
        </w:rPr>
        <w:t xml:space="preserve"> Les verbes de mouvement préverbés </w:t>
      </w:r>
      <w:hyperlink r:id="rId16" w:history="1">
        <w:r w:rsidR="0017276B" w:rsidRPr="00E60723">
          <w:rPr>
            <w:rStyle w:val="Lienhypertexte"/>
            <w:rFonts w:asciiTheme="minorHAnsi" w:eastAsia="Calibri" w:hAnsiTheme="minorHAnsi" w:cstheme="minorHAnsi"/>
            <w:color w:val="auto"/>
            <w:lang w:eastAsia="en-US"/>
          </w:rPr>
          <w:t>https://russe-uoh.univ-tlse2.fr/navigation-thematique-s/co/A2-S-VERBES-MOUVEMENT-preverbes.html</w:t>
        </w:r>
      </w:hyperlink>
      <w:r w:rsidR="0017276B" w:rsidRPr="00E60723">
        <w:rPr>
          <w:rFonts w:asciiTheme="minorHAnsi" w:eastAsia="Calibri" w:hAnsiTheme="minorHAnsi" w:cstheme="minorHAnsi"/>
          <w:lang w:eastAsia="en-US"/>
        </w:rPr>
        <w:t xml:space="preserve"> </w:t>
      </w:r>
    </w:p>
    <w:p w14:paraId="421FD1CF" w14:textId="77777777" w:rsidR="00FD0D61" w:rsidRPr="00E60723" w:rsidRDefault="00FD0D61" w:rsidP="00E57497">
      <w:pPr>
        <w:numPr>
          <w:ilvl w:val="0"/>
          <w:numId w:val="6"/>
        </w:numPr>
        <w:shd w:val="clear" w:color="auto" w:fill="FFFFFF"/>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temps passé (</w:t>
      </w:r>
      <w:proofErr w:type="spellStart"/>
      <w:r w:rsidRPr="00E60723">
        <w:rPr>
          <w:rFonts w:asciiTheme="minorHAnsi" w:eastAsia="Calibri" w:hAnsiTheme="minorHAnsi" w:cstheme="minorHAnsi"/>
          <w:lang w:eastAsia="en-US"/>
        </w:rPr>
        <w:t>cf</w:t>
      </w:r>
      <w:proofErr w:type="spellEnd"/>
      <w:r w:rsidRPr="00E60723">
        <w:rPr>
          <w:rFonts w:asciiTheme="minorHAnsi" w:eastAsia="Calibri" w:hAnsiTheme="minorHAnsi" w:cstheme="minorHAnsi"/>
          <w:lang w:eastAsia="en-US"/>
        </w:rPr>
        <w:t xml:space="preserve"> Verbes irréguliers au passé </w:t>
      </w:r>
      <w:hyperlink r:id="rId17" w:history="1">
        <w:r w:rsidRPr="00E60723">
          <w:rPr>
            <w:rFonts w:asciiTheme="minorHAnsi" w:eastAsia="Calibri" w:hAnsiTheme="minorHAnsi" w:cstheme="minorHAnsi"/>
            <w:u w:val="single"/>
            <w:lang w:eastAsia="en-US"/>
          </w:rPr>
          <w:t>https://russe-uoh.univ-tlse2.fr/navigation-thematique-s/co/B1-S-VERBES-irr-passe.html</w:t>
        </w:r>
      </w:hyperlink>
      <w:r w:rsidRPr="00E60723">
        <w:rPr>
          <w:rFonts w:asciiTheme="minorHAnsi" w:eastAsia="Calibri" w:hAnsiTheme="minorHAnsi" w:cstheme="minorHAnsi"/>
          <w:lang w:eastAsia="en-US"/>
        </w:rPr>
        <w:t xml:space="preserve"> </w:t>
      </w:r>
    </w:p>
    <w:p w14:paraId="59C0BBA1" w14:textId="77777777" w:rsidR="00FD0D61" w:rsidRPr="00E60723" w:rsidRDefault="00FD0D61" w:rsidP="00E57497">
      <w:pPr>
        <w:numPr>
          <w:ilvl w:val="0"/>
          <w:numId w:val="6"/>
        </w:numPr>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singulier, neutre</w:t>
      </w:r>
    </w:p>
    <w:p w14:paraId="51EB00A1" w14:textId="467A28B6" w:rsidR="00FD0D61" w:rsidRPr="00E60723" w:rsidRDefault="00FD0D61" w:rsidP="00E57497">
      <w:pPr>
        <w:numPr>
          <w:ilvl w:val="0"/>
          <w:numId w:val="6"/>
        </w:numPr>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 xml:space="preserve">prédicat accordé avec le sujet </w:t>
      </w:r>
      <w:r w:rsidRPr="00E60723">
        <w:rPr>
          <w:rFonts w:asciiTheme="minorHAnsi" w:hAnsiTheme="minorHAnsi" w:cstheme="minorHAnsi"/>
          <w:lang w:val="ru-RU"/>
        </w:rPr>
        <w:t>ОФОРМЛЕ</w:t>
      </w:r>
      <w:r w:rsidRPr="00E60723">
        <w:rPr>
          <w:rFonts w:asciiTheme="minorHAnsi" w:hAnsiTheme="minorHAnsi" w:cstheme="minorHAnsi"/>
        </w:rPr>
        <w:t>́</w:t>
      </w:r>
      <w:r w:rsidRPr="00E60723">
        <w:rPr>
          <w:rFonts w:asciiTheme="minorHAnsi" w:hAnsiTheme="minorHAnsi" w:cstheme="minorHAnsi"/>
          <w:lang w:val="ru-RU"/>
        </w:rPr>
        <w:t>НИЕ</w:t>
      </w:r>
    </w:p>
    <w:p w14:paraId="28013990" w14:textId="18F22B5F" w:rsidR="00FD0D61" w:rsidRPr="00E60723" w:rsidRDefault="00FD0D61" w:rsidP="00E57497">
      <w:pPr>
        <w:numPr>
          <w:ilvl w:val="0"/>
          <w:numId w:val="6"/>
        </w:numPr>
        <w:spacing w:line="259" w:lineRule="auto"/>
        <w:contextualSpacing/>
        <w:jc w:val="both"/>
        <w:rPr>
          <w:rFonts w:asciiTheme="minorHAnsi" w:eastAsia="Calibri" w:hAnsiTheme="minorHAnsi" w:cstheme="minorHAnsi"/>
          <w:lang w:eastAsia="en-US"/>
        </w:rPr>
      </w:pPr>
      <w:r w:rsidRPr="00E60723">
        <w:rPr>
          <w:rFonts w:asciiTheme="minorHAnsi" w:eastAsia="Calibri" w:hAnsiTheme="minorHAnsi" w:cstheme="minorHAnsi"/>
          <w:lang w:eastAsia="en-US"/>
        </w:rPr>
        <w:t xml:space="preserve">suivi d’un complément de verbe introduit par la préposition </w:t>
      </w:r>
      <w:r w:rsidRPr="00E60723">
        <w:rPr>
          <w:rFonts w:asciiTheme="minorHAnsi" w:hAnsiTheme="minorHAnsi" w:cstheme="minorHAnsi"/>
          <w:lang w:val="ru-RU"/>
        </w:rPr>
        <w:t>К</w:t>
      </w:r>
      <w:r w:rsidRPr="00E60723">
        <w:rPr>
          <w:rFonts w:asciiTheme="minorHAnsi" w:hAnsiTheme="minorHAnsi" w:cstheme="minorHAnsi"/>
        </w:rPr>
        <w:t xml:space="preserve"> régissant le datif </w:t>
      </w:r>
      <w:r w:rsidRPr="00E60723">
        <w:rPr>
          <w:rFonts w:asciiTheme="minorHAnsi" w:hAnsiTheme="minorHAnsi" w:cstheme="minorHAnsi"/>
          <w:lang w:val="ru-RU"/>
        </w:rPr>
        <w:t>К</w:t>
      </w:r>
      <w:r w:rsidRPr="00E60723">
        <w:rPr>
          <w:rFonts w:asciiTheme="minorHAnsi" w:hAnsiTheme="minorHAnsi" w:cstheme="minorHAnsi"/>
        </w:rPr>
        <w:t xml:space="preserve"> </w:t>
      </w:r>
      <w:r w:rsidRPr="00E60723">
        <w:rPr>
          <w:rFonts w:asciiTheme="minorHAnsi" w:hAnsiTheme="minorHAnsi" w:cstheme="minorHAnsi"/>
          <w:lang w:val="ru-RU"/>
        </w:rPr>
        <w:t>СКА</w:t>
      </w:r>
      <w:r w:rsidRPr="00E60723">
        <w:rPr>
          <w:rFonts w:asciiTheme="minorHAnsi" w:hAnsiTheme="minorHAnsi" w:cstheme="minorHAnsi"/>
        </w:rPr>
        <w:t>́</w:t>
      </w:r>
      <w:r w:rsidRPr="00E60723">
        <w:rPr>
          <w:rFonts w:asciiTheme="minorHAnsi" w:hAnsiTheme="minorHAnsi" w:cstheme="minorHAnsi"/>
          <w:lang w:val="ru-RU"/>
        </w:rPr>
        <w:t>ЗОЧНЫМ</w:t>
      </w:r>
      <w:r w:rsidRPr="00E60723">
        <w:rPr>
          <w:rFonts w:asciiTheme="minorHAnsi" w:hAnsiTheme="minorHAnsi" w:cstheme="minorHAnsi"/>
        </w:rPr>
        <w:t xml:space="preserve"> </w:t>
      </w:r>
      <w:r w:rsidRPr="00E60723">
        <w:rPr>
          <w:rFonts w:asciiTheme="minorHAnsi" w:hAnsiTheme="minorHAnsi" w:cstheme="minorHAnsi"/>
          <w:lang w:val="ru-RU"/>
        </w:rPr>
        <w:t>ОТКРЫ</w:t>
      </w:r>
      <w:r w:rsidRPr="00E60723">
        <w:rPr>
          <w:rFonts w:asciiTheme="minorHAnsi" w:hAnsiTheme="minorHAnsi" w:cstheme="minorHAnsi"/>
        </w:rPr>
        <w:t>́</w:t>
      </w:r>
      <w:r w:rsidRPr="00E60723">
        <w:rPr>
          <w:rFonts w:asciiTheme="minorHAnsi" w:hAnsiTheme="minorHAnsi" w:cstheme="minorHAnsi"/>
          <w:lang w:val="ru-RU"/>
        </w:rPr>
        <w:t>ТИЯМ</w:t>
      </w:r>
    </w:p>
    <w:p w14:paraId="13C1CC71" w14:textId="1CA37671" w:rsidR="006D1706" w:rsidRPr="00E60723" w:rsidRDefault="006D1706" w:rsidP="00E57497">
      <w:pPr>
        <w:jc w:val="both"/>
        <w:rPr>
          <w:rFonts w:asciiTheme="minorHAnsi" w:hAnsiTheme="minorHAnsi" w:cstheme="minorHAnsi"/>
        </w:rPr>
      </w:pPr>
    </w:p>
    <w:p w14:paraId="3685693A" w14:textId="77777777" w:rsidR="008C0996" w:rsidRPr="00E60723" w:rsidRDefault="00817636" w:rsidP="00E57497">
      <w:pPr>
        <w:jc w:val="both"/>
        <w:rPr>
          <w:rFonts w:asciiTheme="minorHAnsi" w:hAnsiTheme="minorHAnsi" w:cstheme="minorHAnsi"/>
          <w:b/>
        </w:rPr>
      </w:pPr>
      <w:r w:rsidRPr="00E60723">
        <w:rPr>
          <w:rFonts w:asciiTheme="minorHAnsi" w:hAnsiTheme="minorHAnsi" w:cstheme="minorHAnsi"/>
          <w:b/>
        </w:rPr>
        <w:t>ВР</w:t>
      </w:r>
      <w:r w:rsidR="008C0996" w:rsidRPr="00E60723">
        <w:rPr>
          <w:rFonts w:asciiTheme="minorHAnsi" w:hAnsiTheme="minorHAnsi" w:cstheme="minorHAnsi"/>
          <w:b/>
        </w:rPr>
        <w:t xml:space="preserve">Е́МЕНИ </w:t>
      </w:r>
    </w:p>
    <w:p w14:paraId="46037CA1" w14:textId="47871D8B" w:rsidR="00817636" w:rsidRPr="00E60723" w:rsidRDefault="008C0996" w:rsidP="008F5F40">
      <w:pPr>
        <w:pStyle w:val="Paragraphedeliste"/>
        <w:numPr>
          <w:ilvl w:val="0"/>
          <w:numId w:val="9"/>
        </w:numPr>
        <w:shd w:val="clear" w:color="auto" w:fill="FFFFFF"/>
        <w:spacing w:after="0" w:line="240" w:lineRule="auto"/>
        <w:ind w:left="851"/>
        <w:jc w:val="both"/>
        <w:rPr>
          <w:rFonts w:asciiTheme="minorHAnsi" w:hAnsiTheme="minorHAnsi" w:cstheme="minorHAnsi"/>
          <w:sz w:val="24"/>
          <w:szCs w:val="24"/>
        </w:rPr>
      </w:pPr>
      <w:proofErr w:type="spellStart"/>
      <w:r w:rsidRPr="00E60723">
        <w:rPr>
          <w:rFonts w:asciiTheme="minorHAnsi" w:hAnsiTheme="minorHAnsi" w:cstheme="minorHAnsi"/>
          <w:sz w:val="24"/>
          <w:szCs w:val="24"/>
        </w:rPr>
        <w:t>вре́мя</w:t>
      </w:r>
      <w:proofErr w:type="spellEnd"/>
      <w:r w:rsidRPr="00E60723">
        <w:rPr>
          <w:rFonts w:asciiTheme="minorHAnsi" w:hAnsiTheme="minorHAnsi" w:cstheme="minorHAnsi"/>
          <w:sz w:val="24"/>
          <w:szCs w:val="24"/>
        </w:rPr>
        <w:t xml:space="preserve"> : le temps</w:t>
      </w:r>
    </w:p>
    <w:p w14:paraId="27AA2B8A" w14:textId="47822A9D" w:rsidR="004F324C" w:rsidRPr="00E60723" w:rsidRDefault="001E3B4E" w:rsidP="008F5F40">
      <w:pPr>
        <w:pStyle w:val="Paragraphedeliste"/>
        <w:numPr>
          <w:ilvl w:val="0"/>
          <w:numId w:val="9"/>
        </w:numPr>
        <w:shd w:val="clear" w:color="auto" w:fill="FFFFFF"/>
        <w:spacing w:after="0" w:line="240" w:lineRule="auto"/>
        <w:ind w:left="851"/>
        <w:jc w:val="both"/>
        <w:rPr>
          <w:rFonts w:asciiTheme="minorHAnsi" w:hAnsiTheme="minorHAnsi" w:cstheme="minorHAnsi"/>
          <w:sz w:val="24"/>
          <w:szCs w:val="24"/>
        </w:rPr>
      </w:pPr>
      <w:bookmarkStart w:id="0" w:name="_GoBack"/>
      <w:bookmarkEnd w:id="0"/>
      <w:r w:rsidRPr="00E60723">
        <w:rPr>
          <w:rFonts w:asciiTheme="minorHAnsi" w:hAnsiTheme="minorHAnsi" w:cstheme="minorHAnsi"/>
          <w:sz w:val="24"/>
          <w:szCs w:val="24"/>
        </w:rPr>
        <w:t>n</w:t>
      </w:r>
      <w:r w:rsidR="004F324C" w:rsidRPr="00E60723">
        <w:rPr>
          <w:rFonts w:asciiTheme="minorHAnsi" w:hAnsiTheme="minorHAnsi" w:cstheme="minorHAnsi"/>
          <w:sz w:val="24"/>
          <w:szCs w:val="24"/>
        </w:rPr>
        <w:t>om commun</w:t>
      </w:r>
    </w:p>
    <w:p w14:paraId="46550B70" w14:textId="26F5FCC5" w:rsidR="004F324C" w:rsidRPr="00E60723" w:rsidRDefault="004F324C" w:rsidP="00E57497">
      <w:pPr>
        <w:pStyle w:val="Paragraphedeliste"/>
        <w:numPr>
          <w:ilvl w:val="0"/>
          <w:numId w:val="11"/>
        </w:numPr>
        <w:spacing w:after="0" w:line="240" w:lineRule="auto"/>
        <w:ind w:left="851"/>
        <w:jc w:val="both"/>
        <w:rPr>
          <w:rFonts w:asciiTheme="minorHAnsi" w:hAnsiTheme="minorHAnsi" w:cstheme="minorHAnsi"/>
          <w:sz w:val="24"/>
          <w:szCs w:val="24"/>
        </w:rPr>
      </w:pPr>
      <w:r w:rsidRPr="00E60723">
        <w:rPr>
          <w:rFonts w:asciiTheme="minorHAnsi" w:hAnsiTheme="minorHAnsi" w:cstheme="minorHAnsi"/>
          <w:sz w:val="24"/>
          <w:szCs w:val="24"/>
        </w:rPr>
        <w:t>neutre, déclinaison exceptionnelle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les noms neutres en -</w:t>
      </w:r>
      <w:proofErr w:type="spellStart"/>
      <w:r w:rsidRPr="00E60723">
        <w:rPr>
          <w:rFonts w:asciiTheme="minorHAnsi" w:hAnsiTheme="minorHAnsi" w:cstheme="minorHAnsi"/>
          <w:sz w:val="24"/>
          <w:szCs w:val="24"/>
        </w:rPr>
        <w:t>мя</w:t>
      </w:r>
      <w:proofErr w:type="spellEnd"/>
      <w:r w:rsidRPr="00E60723">
        <w:rPr>
          <w:rFonts w:asciiTheme="minorHAnsi" w:hAnsiTheme="minorHAnsi" w:cstheme="minorHAnsi"/>
          <w:sz w:val="24"/>
          <w:szCs w:val="24"/>
        </w:rPr>
        <w:t xml:space="preserve"> </w:t>
      </w:r>
      <w:hyperlink r:id="rId18" w:history="1">
        <w:r w:rsidRPr="00E60723">
          <w:rPr>
            <w:rStyle w:val="Lienhypertexte"/>
            <w:rFonts w:asciiTheme="minorHAnsi" w:hAnsiTheme="minorHAnsi" w:cstheme="minorHAnsi"/>
            <w:color w:val="auto"/>
            <w:sz w:val="24"/>
            <w:szCs w:val="24"/>
          </w:rPr>
          <w:t>https://russe-uoh.univ-tlse2.fr/navigation-thematique-s/co/A2-S-SUBS-declinaison-3eme-mia.html</w:t>
        </w:r>
      </w:hyperlink>
      <w:r w:rsidRPr="00E60723">
        <w:rPr>
          <w:rFonts w:asciiTheme="minorHAnsi" w:hAnsiTheme="minorHAnsi" w:cstheme="minorHAnsi"/>
          <w:sz w:val="24"/>
          <w:szCs w:val="24"/>
        </w:rPr>
        <w:t xml:space="preserve"> </w:t>
      </w:r>
    </w:p>
    <w:p w14:paraId="47A48FA8" w14:textId="1F71EFA2" w:rsidR="004F324C" w:rsidRPr="00E60723" w:rsidRDefault="004F324C" w:rsidP="00E57497">
      <w:pPr>
        <w:pStyle w:val="Paragraphedeliste"/>
        <w:numPr>
          <w:ilvl w:val="0"/>
          <w:numId w:val="9"/>
        </w:numPr>
        <w:shd w:val="clear" w:color="auto" w:fill="FFFFFF"/>
        <w:spacing w:after="0" w:line="240" w:lineRule="auto"/>
        <w:ind w:left="851"/>
        <w:jc w:val="both"/>
        <w:rPr>
          <w:rFonts w:asciiTheme="minorHAnsi" w:hAnsiTheme="minorHAnsi" w:cstheme="minorHAnsi"/>
          <w:sz w:val="24"/>
          <w:szCs w:val="24"/>
        </w:rPr>
      </w:pPr>
      <w:r w:rsidRPr="00E60723">
        <w:rPr>
          <w:rFonts w:asciiTheme="minorHAnsi" w:hAnsiTheme="minorHAnsi" w:cstheme="minorHAnsi"/>
          <w:sz w:val="24"/>
          <w:szCs w:val="24"/>
        </w:rPr>
        <w:t xml:space="preserve">génitif singulier </w:t>
      </w:r>
    </w:p>
    <w:p w14:paraId="16B0BCFB" w14:textId="6DC6F9AD" w:rsidR="004F324C" w:rsidRPr="00E60723" w:rsidRDefault="004F324C" w:rsidP="00E57497">
      <w:pPr>
        <w:pStyle w:val="Paragraphedeliste"/>
        <w:numPr>
          <w:ilvl w:val="0"/>
          <w:numId w:val="9"/>
        </w:numPr>
        <w:shd w:val="clear" w:color="auto" w:fill="FFFFFF"/>
        <w:spacing w:after="0" w:line="240" w:lineRule="auto"/>
        <w:ind w:left="851"/>
        <w:jc w:val="both"/>
        <w:rPr>
          <w:rFonts w:asciiTheme="minorHAnsi" w:hAnsiTheme="minorHAnsi" w:cstheme="minorHAnsi"/>
          <w:sz w:val="24"/>
          <w:szCs w:val="24"/>
        </w:rPr>
      </w:pPr>
      <w:r w:rsidRPr="00E60723">
        <w:rPr>
          <w:rFonts w:asciiTheme="minorHAnsi" w:hAnsiTheme="minorHAnsi" w:cstheme="minorHAnsi"/>
          <w:sz w:val="24"/>
          <w:szCs w:val="24"/>
        </w:rPr>
        <w:t>complément du nom ЖИ́ВОПИСИ</w:t>
      </w:r>
    </w:p>
    <w:p w14:paraId="34AD582F" w14:textId="53FFBD94" w:rsidR="004F324C" w:rsidRPr="00E60723" w:rsidRDefault="004F324C" w:rsidP="00E57497">
      <w:pPr>
        <w:pStyle w:val="Paragraphedeliste"/>
        <w:numPr>
          <w:ilvl w:val="0"/>
          <w:numId w:val="11"/>
        </w:numPr>
        <w:spacing w:after="0" w:line="240" w:lineRule="auto"/>
        <w:ind w:left="851"/>
        <w:jc w:val="both"/>
        <w:rPr>
          <w:rFonts w:asciiTheme="minorHAnsi" w:hAnsiTheme="minorHAnsi" w:cstheme="minorHAnsi"/>
          <w:sz w:val="24"/>
          <w:szCs w:val="24"/>
        </w:rPr>
      </w:pPr>
      <w:r w:rsidRPr="00E60723">
        <w:rPr>
          <w:rFonts w:asciiTheme="minorHAnsi" w:hAnsiTheme="minorHAnsi" w:cstheme="minorHAnsi"/>
          <w:sz w:val="24"/>
          <w:szCs w:val="24"/>
        </w:rPr>
        <w:lastRenderedPageBreak/>
        <w:t xml:space="preserve">précédé d’un pronom démonstratif accordé </w:t>
      </w:r>
      <w:r w:rsidRPr="00E60723">
        <w:rPr>
          <w:rFonts w:asciiTheme="minorHAnsi" w:hAnsiTheme="minorHAnsi" w:cstheme="minorHAnsi"/>
          <w:sz w:val="24"/>
          <w:szCs w:val="24"/>
          <w:lang w:val="ru-RU"/>
        </w:rPr>
        <w:t>ТОГО</w:t>
      </w:r>
      <w:r w:rsidRPr="00E60723">
        <w:rPr>
          <w:rFonts w:asciiTheme="minorHAnsi" w:hAnsiTheme="minorHAnsi" w:cstheme="minorHAnsi"/>
          <w:sz w:val="24"/>
          <w:szCs w:val="24"/>
        </w:rPr>
        <w:t>́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Les pronoms démonstratifs </w:t>
      </w:r>
      <w:hyperlink r:id="rId19" w:history="1">
        <w:r w:rsidRPr="00E60723">
          <w:rPr>
            <w:rStyle w:val="Lienhypertexte"/>
            <w:rFonts w:asciiTheme="minorHAnsi" w:hAnsiTheme="minorHAnsi" w:cstheme="minorHAnsi"/>
            <w:color w:val="auto"/>
            <w:sz w:val="24"/>
            <w:szCs w:val="24"/>
          </w:rPr>
          <w:t>https://russe-uoh.univ-tlse2.fr/navigation-thematique-s/co/A1-S-SUBS-declinaison-pronom-demonstratifs.html</w:t>
        </w:r>
      </w:hyperlink>
      <w:r w:rsidRPr="00E60723">
        <w:rPr>
          <w:rFonts w:asciiTheme="minorHAnsi" w:hAnsiTheme="minorHAnsi" w:cstheme="minorHAnsi"/>
          <w:sz w:val="24"/>
          <w:szCs w:val="24"/>
        </w:rPr>
        <w:t xml:space="preserve"> </w:t>
      </w:r>
    </w:p>
    <w:p w14:paraId="29DFFAFC" w14:textId="5079DE60" w:rsidR="008C08A6" w:rsidRPr="00E60723" w:rsidRDefault="008C08A6" w:rsidP="00E57497">
      <w:pPr>
        <w:jc w:val="both"/>
        <w:rPr>
          <w:rFonts w:asciiTheme="minorHAnsi" w:hAnsiTheme="minorHAnsi" w:cstheme="minorHAnsi"/>
        </w:rPr>
      </w:pPr>
    </w:p>
    <w:p w14:paraId="5182187C" w14:textId="77777777" w:rsidR="00E57497" w:rsidRPr="00E60723" w:rsidRDefault="008C08A6" w:rsidP="00E57497">
      <w:pPr>
        <w:rPr>
          <w:rFonts w:asciiTheme="minorHAnsi" w:hAnsiTheme="minorHAnsi" w:cstheme="minorHAnsi"/>
          <w:b/>
        </w:rPr>
      </w:pPr>
      <w:r w:rsidRPr="00E60723">
        <w:rPr>
          <w:rFonts w:asciiTheme="minorHAnsi" w:hAnsiTheme="minorHAnsi" w:cstheme="minorHAnsi"/>
          <w:b/>
          <w:lang w:val="ru-RU"/>
        </w:rPr>
        <w:t>ДОЛЖНЫ́</w:t>
      </w:r>
    </w:p>
    <w:p w14:paraId="139CCCD2" w14:textId="4CC04ADD" w:rsidR="00DC3C71" w:rsidRPr="00E60723" w:rsidRDefault="00DC3C71" w:rsidP="00E57497">
      <w:pPr>
        <w:pStyle w:val="Paragraphedeliste"/>
        <w:numPr>
          <w:ilvl w:val="0"/>
          <w:numId w:val="11"/>
        </w:numPr>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должен</w:t>
      </w:r>
      <w:proofErr w:type="spellEnd"/>
      <w:r w:rsidRPr="00E60723">
        <w:rPr>
          <w:rFonts w:asciiTheme="minorHAnsi" w:hAnsiTheme="minorHAnsi" w:cstheme="minorHAnsi"/>
          <w:sz w:val="24"/>
          <w:szCs w:val="24"/>
        </w:rPr>
        <w:t xml:space="preserve"> ± </w:t>
      </w:r>
      <w:r w:rsidR="00E57497" w:rsidRPr="00E60723">
        <w:rPr>
          <w:rFonts w:asciiTheme="minorHAnsi" w:hAnsiTheme="minorHAnsi" w:cstheme="minorHAnsi"/>
          <w:sz w:val="24"/>
          <w:szCs w:val="24"/>
        </w:rPr>
        <w:t>devoir</w:t>
      </w:r>
    </w:p>
    <w:p w14:paraId="0D27010D" w14:textId="501FD8BF" w:rsidR="00DC3C71" w:rsidRPr="00E60723" w:rsidRDefault="001E3B4E" w:rsidP="00E57497">
      <w:pPr>
        <w:pStyle w:val="Paragraphedeliste"/>
        <w:numPr>
          <w:ilvl w:val="0"/>
          <w:numId w:val="9"/>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a</w:t>
      </w:r>
      <w:r w:rsidR="00DC3C71" w:rsidRPr="00E60723">
        <w:rPr>
          <w:rFonts w:asciiTheme="minorHAnsi" w:hAnsiTheme="minorHAnsi" w:cstheme="minorHAnsi"/>
          <w:sz w:val="24"/>
          <w:szCs w:val="24"/>
        </w:rPr>
        <w:t>djectif modal</w:t>
      </w:r>
    </w:p>
    <w:p w14:paraId="2C600EBD" w14:textId="2067D456" w:rsidR="00DC3C71" w:rsidRPr="00E60723" w:rsidRDefault="00DC3C71" w:rsidP="00E57497">
      <w:pPr>
        <w:pStyle w:val="Paragraphedeliste"/>
        <w:numPr>
          <w:ilvl w:val="0"/>
          <w:numId w:val="9"/>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forme courte  (</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La forme courte de l'adjectif </w:t>
      </w:r>
      <w:hyperlink r:id="rId20" w:history="1">
        <w:r w:rsidRPr="00E60723">
          <w:rPr>
            <w:rStyle w:val="Lienhypertexte"/>
            <w:rFonts w:asciiTheme="minorHAnsi" w:hAnsiTheme="minorHAnsi" w:cstheme="minorHAnsi"/>
            <w:color w:val="auto"/>
            <w:sz w:val="24"/>
            <w:szCs w:val="24"/>
          </w:rPr>
          <w:t>https://russe-uoh.univ-tlse2.fr/navigation-thematique-s/co/A2-S-SUBS-ADJ-forme_courte.html</w:t>
        </w:r>
      </w:hyperlink>
      <w:r w:rsidRPr="00E60723">
        <w:rPr>
          <w:rFonts w:asciiTheme="minorHAnsi" w:hAnsiTheme="minorHAnsi" w:cstheme="minorHAnsi"/>
          <w:sz w:val="24"/>
          <w:szCs w:val="24"/>
        </w:rPr>
        <w:t xml:space="preserve"> </w:t>
      </w:r>
    </w:p>
    <w:p w14:paraId="119E13CC" w14:textId="77777777" w:rsidR="00A05983" w:rsidRPr="00E60723" w:rsidRDefault="00A05983" w:rsidP="00E57497">
      <w:pPr>
        <w:pStyle w:val="Paragraphedeliste"/>
        <w:numPr>
          <w:ilvl w:val="0"/>
          <w:numId w:val="9"/>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temps présent</w:t>
      </w:r>
    </w:p>
    <w:p w14:paraId="7C223948" w14:textId="4191CE24" w:rsidR="00DC3C71" w:rsidRPr="00E60723" w:rsidRDefault="00BC241A" w:rsidP="00E57497">
      <w:pPr>
        <w:pStyle w:val="Paragraphedeliste"/>
        <w:numPr>
          <w:ilvl w:val="0"/>
          <w:numId w:val="9"/>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pluriel</w:t>
      </w:r>
    </w:p>
    <w:p w14:paraId="47FC6A14" w14:textId="7BC1C29C" w:rsidR="00DC3C71" w:rsidRPr="00E60723" w:rsidRDefault="00DC3C71" w:rsidP="00E57497">
      <w:pPr>
        <w:pStyle w:val="Paragraphedeliste"/>
        <w:numPr>
          <w:ilvl w:val="0"/>
          <w:numId w:val="9"/>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p</w:t>
      </w:r>
      <w:r w:rsidR="00A05983" w:rsidRPr="00E60723">
        <w:rPr>
          <w:rFonts w:asciiTheme="minorHAnsi" w:hAnsiTheme="minorHAnsi" w:cstheme="minorHAnsi"/>
          <w:sz w:val="24"/>
          <w:szCs w:val="24"/>
        </w:rPr>
        <w:t>rédicat analytique (copule zéro</w:t>
      </w:r>
      <w:r w:rsidRPr="00E60723">
        <w:rPr>
          <w:rFonts w:asciiTheme="minorHAnsi" w:hAnsiTheme="minorHAnsi" w:cstheme="minorHAnsi"/>
          <w:sz w:val="24"/>
          <w:szCs w:val="24"/>
        </w:rPr>
        <w:t xml:space="preserve"> du présent + partie nominale </w:t>
      </w:r>
      <w:r w:rsidR="00F76A81" w:rsidRPr="00E60723">
        <w:rPr>
          <w:rFonts w:asciiTheme="minorHAnsi" w:hAnsiTheme="minorHAnsi" w:cstheme="minorHAnsi"/>
          <w:sz w:val="24"/>
          <w:szCs w:val="24"/>
          <w:lang w:val="ru-RU"/>
        </w:rPr>
        <w:t>ДОЛЖНЫ</w:t>
      </w:r>
      <w:r w:rsidR="00F76A81" w:rsidRPr="00E60723">
        <w:rPr>
          <w:rFonts w:asciiTheme="minorHAnsi" w:hAnsiTheme="minorHAnsi" w:cstheme="minorHAnsi"/>
          <w:sz w:val="24"/>
          <w:szCs w:val="24"/>
        </w:rPr>
        <w:t>́</w:t>
      </w:r>
      <w:r w:rsidRPr="00E60723">
        <w:rPr>
          <w:rFonts w:asciiTheme="minorHAnsi" w:hAnsiTheme="minorHAnsi" w:cstheme="minorHAnsi"/>
          <w:sz w:val="24"/>
          <w:szCs w:val="24"/>
        </w:rPr>
        <w:t xml:space="preserve">) accordé avec le sujet </w:t>
      </w:r>
      <w:r w:rsidR="00F76A81" w:rsidRPr="00E60723">
        <w:rPr>
          <w:rFonts w:asciiTheme="minorHAnsi" w:hAnsiTheme="minorHAnsi" w:cstheme="minorHAnsi"/>
          <w:sz w:val="24"/>
          <w:szCs w:val="24"/>
          <w:lang w:val="ru-RU"/>
        </w:rPr>
        <w:t>И</w:t>
      </w:r>
      <w:r w:rsidR="00F76A81" w:rsidRPr="00E60723">
        <w:rPr>
          <w:rFonts w:asciiTheme="minorHAnsi" w:hAnsiTheme="minorHAnsi" w:cstheme="minorHAnsi"/>
          <w:sz w:val="24"/>
          <w:szCs w:val="24"/>
        </w:rPr>
        <w:t xml:space="preserve"> </w:t>
      </w:r>
      <w:r w:rsidR="00F76A81" w:rsidRPr="00E60723">
        <w:rPr>
          <w:rFonts w:asciiTheme="minorHAnsi" w:hAnsiTheme="minorHAnsi" w:cstheme="minorHAnsi"/>
          <w:sz w:val="24"/>
          <w:szCs w:val="24"/>
          <w:lang w:val="ru-RU"/>
        </w:rPr>
        <w:t>ДЕКОРА</w:t>
      </w:r>
      <w:r w:rsidR="00F76A81" w:rsidRPr="00E60723">
        <w:rPr>
          <w:rFonts w:asciiTheme="minorHAnsi" w:hAnsiTheme="minorHAnsi" w:cstheme="minorHAnsi"/>
          <w:sz w:val="24"/>
          <w:szCs w:val="24"/>
        </w:rPr>
        <w:t>́</w:t>
      </w:r>
      <w:r w:rsidR="00F76A81" w:rsidRPr="00E60723">
        <w:rPr>
          <w:rFonts w:asciiTheme="minorHAnsi" w:hAnsiTheme="minorHAnsi" w:cstheme="minorHAnsi"/>
          <w:sz w:val="24"/>
          <w:szCs w:val="24"/>
          <w:lang w:val="ru-RU"/>
        </w:rPr>
        <w:t>ЦИИ</w:t>
      </w:r>
      <w:r w:rsidR="00F76A81" w:rsidRPr="00E60723">
        <w:rPr>
          <w:rFonts w:asciiTheme="minorHAnsi" w:hAnsiTheme="minorHAnsi" w:cstheme="minorHAnsi"/>
          <w:sz w:val="24"/>
          <w:szCs w:val="24"/>
        </w:rPr>
        <w:t xml:space="preserve">, </w:t>
      </w:r>
      <w:r w:rsidR="00F76A81" w:rsidRPr="00E60723">
        <w:rPr>
          <w:rFonts w:asciiTheme="minorHAnsi" w:hAnsiTheme="minorHAnsi" w:cstheme="minorHAnsi"/>
          <w:sz w:val="24"/>
          <w:szCs w:val="24"/>
          <w:lang w:val="ru-RU"/>
        </w:rPr>
        <w:t>И</w:t>
      </w:r>
      <w:r w:rsidR="00F76A81" w:rsidRPr="00E60723">
        <w:rPr>
          <w:rFonts w:asciiTheme="minorHAnsi" w:hAnsiTheme="minorHAnsi" w:cstheme="minorHAnsi"/>
          <w:sz w:val="24"/>
          <w:szCs w:val="24"/>
        </w:rPr>
        <w:t xml:space="preserve"> </w:t>
      </w:r>
      <w:r w:rsidR="00F76A81" w:rsidRPr="00E60723">
        <w:rPr>
          <w:rFonts w:asciiTheme="minorHAnsi" w:hAnsiTheme="minorHAnsi" w:cstheme="minorHAnsi"/>
          <w:sz w:val="24"/>
          <w:szCs w:val="24"/>
          <w:lang w:val="ru-RU"/>
        </w:rPr>
        <w:t>КОСТЮ</w:t>
      </w:r>
      <w:r w:rsidR="00F76A81" w:rsidRPr="00E60723">
        <w:rPr>
          <w:rFonts w:asciiTheme="minorHAnsi" w:hAnsiTheme="minorHAnsi" w:cstheme="minorHAnsi"/>
          <w:sz w:val="24"/>
          <w:szCs w:val="24"/>
        </w:rPr>
        <w:t>́</w:t>
      </w:r>
      <w:r w:rsidR="00F76A81" w:rsidRPr="00E60723">
        <w:rPr>
          <w:rFonts w:asciiTheme="minorHAnsi" w:hAnsiTheme="minorHAnsi" w:cstheme="minorHAnsi"/>
          <w:sz w:val="24"/>
          <w:szCs w:val="24"/>
          <w:lang w:val="ru-RU"/>
        </w:rPr>
        <w:t>МЫ</w:t>
      </w:r>
      <w:r w:rsidR="00F76A81" w:rsidRPr="00E60723">
        <w:rPr>
          <w:rFonts w:asciiTheme="minorHAnsi" w:hAnsiTheme="minorHAnsi" w:cstheme="minorHAnsi"/>
          <w:sz w:val="24"/>
          <w:szCs w:val="24"/>
        </w:rPr>
        <w:t xml:space="preserve">, </w:t>
      </w:r>
      <w:r w:rsidR="00F76A81" w:rsidRPr="00E60723">
        <w:rPr>
          <w:rFonts w:asciiTheme="minorHAnsi" w:hAnsiTheme="minorHAnsi" w:cstheme="minorHAnsi"/>
          <w:sz w:val="24"/>
          <w:szCs w:val="24"/>
          <w:lang w:val="ru-RU"/>
        </w:rPr>
        <w:t>И</w:t>
      </w:r>
      <w:r w:rsidR="00F76A81" w:rsidRPr="00E60723">
        <w:rPr>
          <w:rFonts w:asciiTheme="minorHAnsi" w:hAnsiTheme="minorHAnsi" w:cstheme="minorHAnsi"/>
          <w:sz w:val="24"/>
          <w:szCs w:val="24"/>
        </w:rPr>
        <w:t xml:space="preserve"> </w:t>
      </w:r>
      <w:r w:rsidR="00F76A81" w:rsidRPr="00E60723">
        <w:rPr>
          <w:rFonts w:asciiTheme="minorHAnsi" w:hAnsiTheme="minorHAnsi" w:cstheme="minorHAnsi"/>
          <w:sz w:val="24"/>
          <w:szCs w:val="24"/>
          <w:lang w:val="ru-RU"/>
        </w:rPr>
        <w:t>МУ</w:t>
      </w:r>
      <w:r w:rsidR="00F76A81" w:rsidRPr="00E60723">
        <w:rPr>
          <w:rFonts w:asciiTheme="minorHAnsi" w:hAnsiTheme="minorHAnsi" w:cstheme="minorHAnsi"/>
          <w:sz w:val="24"/>
          <w:szCs w:val="24"/>
        </w:rPr>
        <w:t>́</w:t>
      </w:r>
      <w:r w:rsidR="00F76A81" w:rsidRPr="00E60723">
        <w:rPr>
          <w:rFonts w:asciiTheme="minorHAnsi" w:hAnsiTheme="minorHAnsi" w:cstheme="minorHAnsi"/>
          <w:sz w:val="24"/>
          <w:szCs w:val="24"/>
          <w:lang w:val="ru-RU"/>
        </w:rPr>
        <w:t>ЗЫКА</w:t>
      </w:r>
      <w:r w:rsidR="00F76A81" w:rsidRPr="00E60723">
        <w:rPr>
          <w:rFonts w:asciiTheme="minorHAnsi" w:hAnsiTheme="minorHAnsi" w:cstheme="minorHAnsi"/>
          <w:sz w:val="24"/>
          <w:szCs w:val="24"/>
        </w:rPr>
        <w:t xml:space="preserve"> </w:t>
      </w:r>
      <w:r w:rsidRPr="00E60723">
        <w:rPr>
          <w:rFonts w:asciiTheme="minorHAnsi" w:hAnsiTheme="minorHAnsi" w:cstheme="minorHAnsi"/>
          <w:sz w:val="24"/>
          <w:szCs w:val="24"/>
        </w:rPr>
        <w:t>(</w:t>
      </w:r>
      <w:proofErr w:type="spellStart"/>
      <w:r w:rsidRPr="00E60723">
        <w:rPr>
          <w:rFonts w:asciiTheme="minorHAnsi" w:hAnsiTheme="minorHAnsi" w:cstheme="minorHAnsi"/>
          <w:sz w:val="24"/>
          <w:szCs w:val="24"/>
          <w:shd w:val="clear" w:color="auto" w:fill="FFFFFF"/>
        </w:rPr>
        <w:t>cf</w:t>
      </w:r>
      <w:proofErr w:type="spellEnd"/>
      <w:r w:rsidRPr="00E60723">
        <w:rPr>
          <w:rFonts w:asciiTheme="minorHAnsi" w:hAnsiTheme="minorHAnsi" w:cstheme="minorHAnsi"/>
          <w:sz w:val="24"/>
          <w:szCs w:val="24"/>
          <w:shd w:val="clear" w:color="auto" w:fill="FFFFFF"/>
        </w:rPr>
        <w:t xml:space="preserve"> </w:t>
      </w:r>
      <w:r w:rsidRPr="00E60723">
        <w:rPr>
          <w:rFonts w:asciiTheme="minorHAnsi" w:hAnsiTheme="minorHAnsi" w:cstheme="minorHAnsi"/>
          <w:sz w:val="24"/>
          <w:szCs w:val="24"/>
        </w:rPr>
        <w:t xml:space="preserve">La syntaxe de l'attribut </w:t>
      </w:r>
      <w:hyperlink r:id="rId21" w:history="1">
        <w:r w:rsidRPr="00E60723">
          <w:rPr>
            <w:rStyle w:val="Lienhypertexte"/>
            <w:rFonts w:asciiTheme="minorHAnsi" w:hAnsiTheme="minorHAnsi" w:cstheme="minorHAnsi"/>
            <w:color w:val="auto"/>
            <w:sz w:val="24"/>
            <w:szCs w:val="24"/>
          </w:rPr>
          <w:t>https://russe-uoh.univ-tlse2.fr/navigation-thematique-s/co/B1-S-PHRASE-attribut.html</w:t>
        </w:r>
      </w:hyperlink>
    </w:p>
    <w:p w14:paraId="6763C3F3" w14:textId="4A499E50" w:rsidR="00DC3C71" w:rsidRPr="00E60723" w:rsidRDefault="00DC3C71" w:rsidP="00E57497">
      <w:pPr>
        <w:jc w:val="both"/>
        <w:rPr>
          <w:rFonts w:asciiTheme="minorHAnsi" w:hAnsiTheme="minorHAnsi" w:cstheme="minorHAnsi"/>
        </w:rPr>
      </w:pPr>
    </w:p>
    <w:p w14:paraId="054B5050" w14:textId="2A807D08" w:rsidR="00BC241A" w:rsidRPr="00E60723" w:rsidRDefault="00BC241A" w:rsidP="00E57497">
      <w:pPr>
        <w:jc w:val="both"/>
        <w:rPr>
          <w:rFonts w:asciiTheme="minorHAnsi" w:hAnsiTheme="minorHAnsi" w:cstheme="minorHAnsi"/>
        </w:rPr>
      </w:pPr>
      <w:r w:rsidRPr="00E60723">
        <w:rPr>
          <w:rFonts w:asciiTheme="minorHAnsi" w:hAnsiTheme="minorHAnsi" w:cstheme="minorHAnsi"/>
          <w:u w:val="single"/>
        </w:rPr>
        <w:t>Remarque</w:t>
      </w:r>
      <w:r w:rsidRPr="00E60723">
        <w:rPr>
          <w:rFonts w:asciiTheme="minorHAnsi" w:hAnsiTheme="minorHAnsi" w:cstheme="minorHAnsi"/>
        </w:rPr>
        <w:t xml:space="preserve"> : L’adjectif </w:t>
      </w:r>
      <w:r w:rsidR="00F76A81" w:rsidRPr="00E60723">
        <w:rPr>
          <w:rFonts w:asciiTheme="minorHAnsi" w:hAnsiTheme="minorHAnsi" w:cstheme="minorHAnsi"/>
        </w:rPr>
        <w:t xml:space="preserve">modal </w:t>
      </w:r>
      <w:r w:rsidR="00290BF7" w:rsidRPr="00E60723">
        <w:rPr>
          <w:rFonts w:asciiTheme="minorHAnsi" w:hAnsiTheme="minorHAnsi" w:cstheme="minorHAnsi"/>
          <w:lang w:val="ru-RU"/>
        </w:rPr>
        <w:t>ДО</w:t>
      </w:r>
      <w:r w:rsidR="00290BF7" w:rsidRPr="00E60723">
        <w:rPr>
          <w:rFonts w:asciiTheme="minorHAnsi" w:hAnsiTheme="minorHAnsi" w:cstheme="minorHAnsi"/>
        </w:rPr>
        <w:t>́</w:t>
      </w:r>
      <w:r w:rsidR="00290BF7" w:rsidRPr="00E60723">
        <w:rPr>
          <w:rFonts w:asciiTheme="minorHAnsi" w:hAnsiTheme="minorHAnsi" w:cstheme="minorHAnsi"/>
          <w:lang w:val="ru-RU"/>
        </w:rPr>
        <w:t>ЛЖЕН</w:t>
      </w:r>
      <w:r w:rsidRPr="00E60723">
        <w:rPr>
          <w:rFonts w:asciiTheme="minorHAnsi" w:hAnsiTheme="minorHAnsi" w:cstheme="minorHAnsi"/>
        </w:rPr>
        <w:t xml:space="preserve"> (</w:t>
      </w:r>
      <w:r w:rsidRPr="00E60723">
        <w:rPr>
          <w:rFonts w:asciiTheme="minorHAnsi" w:hAnsiTheme="minorHAnsi" w:cstheme="minorHAnsi"/>
          <w:lang w:val="ru-RU"/>
        </w:rPr>
        <w:t>должно</w:t>
      </w:r>
      <w:r w:rsidRPr="00E60723">
        <w:rPr>
          <w:rFonts w:asciiTheme="minorHAnsi" w:hAnsiTheme="minorHAnsi" w:cstheme="minorHAnsi"/>
        </w:rPr>
        <w:t xml:space="preserve">́, </w:t>
      </w:r>
      <w:r w:rsidRPr="00E60723">
        <w:rPr>
          <w:rFonts w:asciiTheme="minorHAnsi" w:hAnsiTheme="minorHAnsi" w:cstheme="minorHAnsi"/>
          <w:lang w:val="ru-RU"/>
        </w:rPr>
        <w:t>должна</w:t>
      </w:r>
      <w:r w:rsidRPr="00E60723">
        <w:rPr>
          <w:rFonts w:asciiTheme="minorHAnsi" w:hAnsiTheme="minorHAnsi" w:cstheme="minorHAnsi"/>
        </w:rPr>
        <w:t xml:space="preserve">́, </w:t>
      </w:r>
      <w:r w:rsidRPr="00E60723">
        <w:rPr>
          <w:rFonts w:asciiTheme="minorHAnsi" w:hAnsiTheme="minorHAnsi" w:cstheme="minorHAnsi"/>
          <w:lang w:val="ru-RU"/>
        </w:rPr>
        <w:t>должны</w:t>
      </w:r>
      <w:r w:rsidRPr="00E60723">
        <w:rPr>
          <w:rFonts w:asciiTheme="minorHAnsi" w:hAnsiTheme="minorHAnsi" w:cstheme="minorHAnsi"/>
        </w:rPr>
        <w:t xml:space="preserve">́) ne possède pas de forme longue tout comme </w:t>
      </w:r>
      <w:r w:rsidR="00290BF7" w:rsidRPr="00E60723">
        <w:rPr>
          <w:rFonts w:asciiTheme="minorHAnsi" w:hAnsiTheme="minorHAnsi" w:cstheme="minorHAnsi"/>
        </w:rPr>
        <w:t xml:space="preserve">РАД </w:t>
      </w:r>
      <w:r w:rsidRPr="00E60723">
        <w:rPr>
          <w:rFonts w:asciiTheme="minorHAnsi" w:hAnsiTheme="minorHAnsi" w:cstheme="minorHAnsi"/>
        </w:rPr>
        <w:t xml:space="preserve">(content), </w:t>
      </w:r>
      <w:r w:rsidR="00290BF7" w:rsidRPr="00E60723">
        <w:rPr>
          <w:rFonts w:asciiTheme="minorHAnsi" w:hAnsiTheme="minorHAnsi" w:cstheme="minorHAnsi"/>
        </w:rPr>
        <w:t xml:space="preserve">ГОРАЗД </w:t>
      </w:r>
      <w:r w:rsidRPr="00E60723">
        <w:rPr>
          <w:rFonts w:asciiTheme="minorHAnsi" w:hAnsiTheme="minorHAnsi" w:cstheme="minorHAnsi"/>
        </w:rPr>
        <w:t xml:space="preserve">(habile, fort), </w:t>
      </w:r>
      <w:r w:rsidR="00290BF7" w:rsidRPr="00E60723">
        <w:rPr>
          <w:rFonts w:asciiTheme="minorHAnsi" w:hAnsiTheme="minorHAnsi" w:cstheme="minorHAnsi"/>
        </w:rPr>
        <w:t xml:space="preserve">ЛЮБ </w:t>
      </w:r>
      <w:r w:rsidRPr="00E60723">
        <w:rPr>
          <w:rFonts w:asciiTheme="minorHAnsi" w:hAnsiTheme="minorHAnsi" w:cstheme="minorHAnsi"/>
        </w:rPr>
        <w:t xml:space="preserve">(aimé). </w:t>
      </w:r>
    </w:p>
    <w:p w14:paraId="708929FD" w14:textId="2D1F3346" w:rsidR="00BC241A" w:rsidRPr="00E60723" w:rsidRDefault="00CA2BB5" w:rsidP="00E57497">
      <w:pPr>
        <w:ind w:left="1416"/>
        <w:jc w:val="both"/>
        <w:rPr>
          <w:rFonts w:asciiTheme="minorHAnsi" w:hAnsiTheme="minorHAnsi" w:cstheme="minorHAnsi"/>
        </w:rPr>
      </w:pPr>
      <w:r w:rsidRPr="00E60723">
        <w:rPr>
          <w:rFonts w:asciiTheme="minorHAnsi" w:hAnsiTheme="minorHAnsi" w:cstheme="minorHAnsi"/>
        </w:rPr>
        <w:t>Exemple </w:t>
      </w:r>
      <w:r w:rsidRPr="00E60723">
        <w:rPr>
          <w:rFonts w:asciiTheme="minorHAnsi" w:hAnsiTheme="minorHAnsi" w:cstheme="minorHAnsi"/>
          <w:lang w:val="ru-RU"/>
        </w:rPr>
        <w:t xml:space="preserve">: </w:t>
      </w:r>
      <w:r w:rsidR="00BC241A" w:rsidRPr="00E60723">
        <w:rPr>
          <w:rFonts w:asciiTheme="minorHAnsi" w:hAnsiTheme="minorHAnsi" w:cstheme="minorHAnsi"/>
          <w:lang w:val="ru-RU"/>
        </w:rPr>
        <w:t>У ка́ждого должна́ быть мечта́.</w:t>
      </w:r>
      <w:r w:rsidR="00F76A81" w:rsidRPr="00E60723">
        <w:rPr>
          <w:rFonts w:asciiTheme="minorHAnsi" w:hAnsiTheme="minorHAnsi" w:cstheme="minorHAnsi"/>
          <w:lang w:val="ru-RU"/>
        </w:rPr>
        <w:t xml:space="preserve"> </w:t>
      </w:r>
      <w:r w:rsidR="00F76A81" w:rsidRPr="00E60723">
        <w:rPr>
          <w:rFonts w:asciiTheme="minorHAnsi" w:hAnsiTheme="minorHAnsi" w:cstheme="minorHAnsi"/>
        </w:rPr>
        <w:t>(</w:t>
      </w:r>
      <w:r w:rsidR="00BC241A" w:rsidRPr="00E60723">
        <w:rPr>
          <w:rFonts w:asciiTheme="minorHAnsi" w:hAnsiTheme="minorHAnsi" w:cstheme="minorHAnsi"/>
        </w:rPr>
        <w:t>Chacun doit avoir un rêve.</w:t>
      </w:r>
      <w:r w:rsidR="00F76A81" w:rsidRPr="00E60723">
        <w:rPr>
          <w:rFonts w:asciiTheme="minorHAnsi" w:hAnsiTheme="minorHAnsi" w:cstheme="minorHAnsi"/>
        </w:rPr>
        <w:t>)</w:t>
      </w:r>
    </w:p>
    <w:p w14:paraId="21B4AD92" w14:textId="77777777" w:rsidR="00BC241A" w:rsidRPr="00E60723" w:rsidRDefault="00BC241A" w:rsidP="00E57497">
      <w:pPr>
        <w:jc w:val="both"/>
        <w:rPr>
          <w:rFonts w:asciiTheme="minorHAnsi" w:hAnsiTheme="minorHAnsi" w:cstheme="minorHAnsi"/>
        </w:rPr>
      </w:pPr>
    </w:p>
    <w:p w14:paraId="45A3C7FC" w14:textId="77777777" w:rsidR="00E57497" w:rsidRPr="00E60723" w:rsidRDefault="004F324C" w:rsidP="00E57497">
      <w:pPr>
        <w:jc w:val="both"/>
        <w:rPr>
          <w:rFonts w:asciiTheme="minorHAnsi" w:hAnsiTheme="minorHAnsi" w:cstheme="minorHAnsi"/>
          <w:b/>
        </w:rPr>
      </w:pPr>
      <w:r w:rsidRPr="00E60723">
        <w:rPr>
          <w:rFonts w:asciiTheme="minorHAnsi" w:hAnsiTheme="minorHAnsi" w:cstheme="minorHAnsi"/>
          <w:b/>
        </w:rPr>
        <w:t xml:space="preserve">СЛИ́ТЬСЯ </w:t>
      </w:r>
    </w:p>
    <w:p w14:paraId="21E9F6B4" w14:textId="3C959648" w:rsidR="004F324C" w:rsidRPr="00E60723" w:rsidRDefault="004F324C" w:rsidP="00E57497">
      <w:pPr>
        <w:pStyle w:val="Paragraphedeliste"/>
        <w:numPr>
          <w:ilvl w:val="0"/>
          <w:numId w:val="11"/>
        </w:numPr>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сли́ться</w:t>
      </w:r>
      <w:proofErr w:type="spellEnd"/>
      <w:r w:rsidRPr="00E60723">
        <w:rPr>
          <w:rFonts w:asciiTheme="minorHAnsi" w:hAnsiTheme="minorHAnsi" w:cstheme="minorHAnsi"/>
          <w:sz w:val="24"/>
          <w:szCs w:val="24"/>
        </w:rPr>
        <w:t xml:space="preserve"> : </w:t>
      </w:r>
      <w:r w:rsidR="001E3B4E" w:rsidRPr="00E60723">
        <w:rPr>
          <w:rFonts w:asciiTheme="minorHAnsi" w:hAnsiTheme="minorHAnsi" w:cstheme="minorHAnsi"/>
          <w:sz w:val="24"/>
          <w:szCs w:val="24"/>
        </w:rPr>
        <w:t>fusionner</w:t>
      </w:r>
    </w:p>
    <w:p w14:paraId="4271D5B4" w14:textId="08991EC8" w:rsidR="00F76A81" w:rsidRPr="00E60723" w:rsidRDefault="001E3B4E" w:rsidP="00E57497">
      <w:pPr>
        <w:pStyle w:val="Paragraphedeliste"/>
        <w:numPr>
          <w:ilvl w:val="0"/>
          <w:numId w:val="6"/>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v</w:t>
      </w:r>
      <w:r w:rsidR="008C08A6" w:rsidRPr="00E60723">
        <w:rPr>
          <w:rFonts w:asciiTheme="minorHAnsi" w:hAnsiTheme="minorHAnsi" w:cstheme="minorHAnsi"/>
          <w:sz w:val="24"/>
          <w:szCs w:val="24"/>
        </w:rPr>
        <w:t>erbe intransitif pronominal</w:t>
      </w:r>
    </w:p>
    <w:p w14:paraId="469D9C03" w14:textId="6209E3A3" w:rsidR="008C08A6" w:rsidRPr="00E60723" w:rsidRDefault="008C08A6" w:rsidP="00E57497">
      <w:pPr>
        <w:pStyle w:val="Paragraphedeliste"/>
        <w:numPr>
          <w:ilvl w:val="0"/>
          <w:numId w:val="6"/>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perfectif </w:t>
      </w:r>
      <w:r w:rsidR="00F76A81" w:rsidRPr="00E60723">
        <w:rPr>
          <w:rFonts w:asciiTheme="minorHAnsi" w:hAnsiTheme="minorHAnsi" w:cstheme="minorHAnsi"/>
          <w:sz w:val="24"/>
          <w:szCs w:val="24"/>
        </w:rPr>
        <w:t>(</w:t>
      </w:r>
      <w:proofErr w:type="spellStart"/>
      <w:r w:rsidR="00F76A81" w:rsidRPr="00E60723">
        <w:rPr>
          <w:rFonts w:asciiTheme="minorHAnsi" w:hAnsiTheme="minorHAnsi" w:cstheme="minorHAnsi"/>
          <w:sz w:val="24"/>
          <w:szCs w:val="24"/>
        </w:rPr>
        <w:t>слива</w:t>
      </w:r>
      <w:r w:rsidR="004545FB" w:rsidRPr="00E60723">
        <w:rPr>
          <w:rFonts w:asciiTheme="minorHAnsi" w:hAnsiTheme="minorHAnsi" w:cstheme="minorHAnsi"/>
          <w:sz w:val="24"/>
          <w:szCs w:val="24"/>
        </w:rPr>
        <w:t>́</w:t>
      </w:r>
      <w:r w:rsidR="00F76A81" w:rsidRPr="00E60723">
        <w:rPr>
          <w:rFonts w:asciiTheme="minorHAnsi" w:hAnsiTheme="minorHAnsi" w:cstheme="minorHAnsi"/>
          <w:sz w:val="24"/>
          <w:szCs w:val="24"/>
        </w:rPr>
        <w:t>ться</w:t>
      </w:r>
      <w:proofErr w:type="spellEnd"/>
      <w:r w:rsidR="00F76A81" w:rsidRPr="00E60723">
        <w:rPr>
          <w:rFonts w:asciiTheme="minorHAnsi" w:hAnsiTheme="minorHAnsi" w:cstheme="minorHAnsi"/>
          <w:sz w:val="24"/>
          <w:szCs w:val="24"/>
        </w:rPr>
        <w:t xml:space="preserve"> / </w:t>
      </w:r>
      <w:proofErr w:type="spellStart"/>
      <w:r w:rsidR="00F76A81" w:rsidRPr="00E60723">
        <w:rPr>
          <w:rFonts w:asciiTheme="minorHAnsi" w:hAnsiTheme="minorHAnsi" w:cstheme="minorHAnsi"/>
          <w:sz w:val="24"/>
          <w:szCs w:val="24"/>
        </w:rPr>
        <w:t>сли́ться</w:t>
      </w:r>
      <w:proofErr w:type="spellEnd"/>
      <w:r w:rsidR="00F76A81" w:rsidRPr="00E60723">
        <w:rPr>
          <w:rFonts w:asciiTheme="minorHAnsi" w:hAnsiTheme="minorHAnsi" w:cstheme="minorHAnsi"/>
          <w:sz w:val="24"/>
          <w:szCs w:val="24"/>
        </w:rPr>
        <w:t xml:space="preserve">) </w:t>
      </w:r>
      <w:r w:rsidRPr="00E60723">
        <w:rPr>
          <w:rFonts w:asciiTheme="minorHAnsi" w:hAnsiTheme="minorHAnsi" w:cstheme="minorHAnsi"/>
          <w:sz w:val="24"/>
          <w:szCs w:val="24"/>
        </w:rPr>
        <w:t>(</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Verbes irréguliers en -</w:t>
      </w:r>
      <w:proofErr w:type="spellStart"/>
      <w:r w:rsidRPr="00E60723">
        <w:rPr>
          <w:rFonts w:asciiTheme="minorHAnsi" w:hAnsiTheme="minorHAnsi" w:cstheme="minorHAnsi"/>
          <w:sz w:val="24"/>
          <w:szCs w:val="24"/>
        </w:rPr>
        <w:t>ыть</w:t>
      </w:r>
      <w:proofErr w:type="spellEnd"/>
      <w:r w:rsidRPr="00E60723">
        <w:rPr>
          <w:rFonts w:asciiTheme="minorHAnsi" w:hAnsiTheme="minorHAnsi" w:cstheme="minorHAnsi"/>
          <w:sz w:val="24"/>
          <w:szCs w:val="24"/>
        </w:rPr>
        <w:t>, -</w:t>
      </w:r>
      <w:proofErr w:type="spellStart"/>
      <w:r w:rsidRPr="00E60723">
        <w:rPr>
          <w:rFonts w:asciiTheme="minorHAnsi" w:hAnsiTheme="minorHAnsi" w:cstheme="minorHAnsi"/>
          <w:sz w:val="24"/>
          <w:szCs w:val="24"/>
        </w:rPr>
        <w:t>ить</w:t>
      </w:r>
      <w:proofErr w:type="spellEnd"/>
      <w:r w:rsidRPr="00E60723">
        <w:rPr>
          <w:rFonts w:asciiTheme="minorHAnsi" w:hAnsiTheme="minorHAnsi" w:cstheme="minorHAnsi"/>
          <w:sz w:val="24"/>
          <w:szCs w:val="24"/>
        </w:rPr>
        <w:t>, -</w:t>
      </w:r>
      <w:proofErr w:type="spellStart"/>
      <w:r w:rsidRPr="00E60723">
        <w:rPr>
          <w:rFonts w:asciiTheme="minorHAnsi" w:hAnsiTheme="minorHAnsi" w:cstheme="minorHAnsi"/>
          <w:sz w:val="24"/>
          <w:szCs w:val="24"/>
        </w:rPr>
        <w:t>оть</w:t>
      </w:r>
      <w:proofErr w:type="spellEnd"/>
      <w:r w:rsidRPr="00E60723">
        <w:rPr>
          <w:rFonts w:asciiTheme="minorHAnsi" w:hAnsiTheme="minorHAnsi" w:cstheme="minorHAnsi"/>
          <w:sz w:val="24"/>
          <w:szCs w:val="24"/>
        </w:rPr>
        <w:t>, -</w:t>
      </w:r>
      <w:proofErr w:type="spellStart"/>
      <w:r w:rsidRPr="00E60723">
        <w:rPr>
          <w:rFonts w:asciiTheme="minorHAnsi" w:hAnsiTheme="minorHAnsi" w:cstheme="minorHAnsi"/>
          <w:sz w:val="24"/>
          <w:szCs w:val="24"/>
        </w:rPr>
        <w:t>еять</w:t>
      </w:r>
      <w:proofErr w:type="spellEnd"/>
      <w:r w:rsidRPr="00E60723">
        <w:rPr>
          <w:rFonts w:asciiTheme="minorHAnsi" w:hAnsiTheme="minorHAnsi" w:cstheme="minorHAnsi"/>
          <w:sz w:val="24"/>
          <w:szCs w:val="24"/>
        </w:rPr>
        <w:t>,-</w:t>
      </w:r>
      <w:proofErr w:type="spellStart"/>
      <w:r w:rsidRPr="00E60723">
        <w:rPr>
          <w:rFonts w:asciiTheme="minorHAnsi" w:hAnsiTheme="minorHAnsi" w:cstheme="minorHAnsi"/>
          <w:sz w:val="24"/>
          <w:szCs w:val="24"/>
        </w:rPr>
        <w:t>ереть</w:t>
      </w:r>
      <w:proofErr w:type="spellEnd"/>
      <w:r w:rsidRPr="00E60723">
        <w:rPr>
          <w:rFonts w:asciiTheme="minorHAnsi" w:hAnsiTheme="minorHAnsi" w:cstheme="minorHAnsi"/>
          <w:sz w:val="24"/>
          <w:szCs w:val="24"/>
        </w:rPr>
        <w:t xml:space="preserve"> </w:t>
      </w:r>
      <w:hyperlink r:id="rId22" w:history="1">
        <w:r w:rsidRPr="00E60723">
          <w:rPr>
            <w:rStyle w:val="Lienhypertexte"/>
            <w:rFonts w:asciiTheme="minorHAnsi" w:hAnsiTheme="minorHAnsi" w:cstheme="minorHAnsi"/>
            <w:color w:val="auto"/>
            <w:sz w:val="24"/>
            <w:szCs w:val="24"/>
          </w:rPr>
          <w:t>https://russe-uoh.univ-tlse2.fr/navigation-thematique-s/co/A2-S-VERBES-irr-it-ot-eret.html</w:t>
        </w:r>
      </w:hyperlink>
    </w:p>
    <w:p w14:paraId="1D9EF031" w14:textId="77777777" w:rsidR="00F76A81" w:rsidRPr="00E60723" w:rsidRDefault="00F76A81"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infinitif </w:t>
      </w:r>
    </w:p>
    <w:p w14:paraId="0188A850" w14:textId="5593AE9F" w:rsidR="008C08A6" w:rsidRPr="00E60723" w:rsidRDefault="008C08A6"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complément de la forme prédicative </w:t>
      </w:r>
      <w:r w:rsidRPr="00E60723">
        <w:rPr>
          <w:rFonts w:asciiTheme="minorHAnsi" w:hAnsiTheme="minorHAnsi" w:cstheme="minorHAnsi"/>
          <w:sz w:val="24"/>
          <w:szCs w:val="24"/>
          <w:lang w:val="ru-RU"/>
        </w:rPr>
        <w:t>ДОЛЖНЫ</w:t>
      </w:r>
      <w:r w:rsidRPr="00E60723">
        <w:rPr>
          <w:rFonts w:asciiTheme="minorHAnsi" w:hAnsiTheme="minorHAnsi" w:cstheme="minorHAnsi"/>
          <w:sz w:val="24"/>
          <w:szCs w:val="24"/>
        </w:rPr>
        <w:t>́</w:t>
      </w:r>
    </w:p>
    <w:p w14:paraId="075E3A35" w14:textId="4EC21600" w:rsidR="008C08A6" w:rsidRPr="00E60723" w:rsidRDefault="008C08A6"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suivi d’un complément de lieu В </w:t>
      </w:r>
      <w:r w:rsidRPr="00E60723">
        <w:rPr>
          <w:rFonts w:asciiTheme="minorHAnsi" w:hAnsiTheme="minorHAnsi" w:cstheme="minorHAnsi"/>
          <w:sz w:val="24"/>
          <w:szCs w:val="24"/>
          <w:lang w:val="ru-RU"/>
        </w:rPr>
        <w:t>ЕДИ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НОЕ</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ЦЕ</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ЛОЕ</w:t>
      </w:r>
      <w:r w:rsidRPr="00E60723">
        <w:rPr>
          <w:rFonts w:asciiTheme="minorHAnsi" w:hAnsiTheme="minorHAnsi" w:cstheme="minorHAnsi"/>
          <w:sz w:val="24"/>
          <w:szCs w:val="24"/>
        </w:rPr>
        <w:t xml:space="preserve"> (В + accusatif )</w:t>
      </w:r>
    </w:p>
    <w:p w14:paraId="15B9706C" w14:textId="466F4B49" w:rsidR="00F76A81" w:rsidRPr="00E60723" w:rsidRDefault="00F76A81" w:rsidP="00E57497">
      <w:pPr>
        <w:pStyle w:val="Paragraphedeliste"/>
        <w:spacing w:after="0"/>
        <w:rPr>
          <w:rFonts w:asciiTheme="minorHAnsi" w:hAnsiTheme="minorHAnsi" w:cstheme="minorHAnsi"/>
          <w:sz w:val="24"/>
          <w:szCs w:val="24"/>
        </w:rPr>
      </w:pPr>
    </w:p>
    <w:p w14:paraId="3BE969EC" w14:textId="77777777" w:rsidR="002408F1" w:rsidRPr="00E60723" w:rsidRDefault="00F76A81" w:rsidP="00E57497">
      <w:pPr>
        <w:jc w:val="both"/>
        <w:rPr>
          <w:rFonts w:asciiTheme="minorHAnsi" w:hAnsiTheme="minorHAnsi" w:cstheme="minorHAnsi"/>
        </w:rPr>
      </w:pPr>
      <w:r w:rsidRPr="00E60723">
        <w:rPr>
          <w:rFonts w:asciiTheme="minorHAnsi" w:hAnsiTheme="minorHAnsi" w:cstheme="minorHAnsi"/>
        </w:rPr>
        <w:t xml:space="preserve">Remarque : </w:t>
      </w:r>
      <w:r w:rsidR="004545FB" w:rsidRPr="00E60723">
        <w:rPr>
          <w:rFonts w:asciiTheme="minorHAnsi" w:hAnsiTheme="minorHAnsi" w:cstheme="minorHAnsi"/>
        </w:rPr>
        <w:t xml:space="preserve">Le verbe ЛИ́ТЬ, </w:t>
      </w:r>
      <w:r w:rsidR="002408F1" w:rsidRPr="00E60723">
        <w:rPr>
          <w:rFonts w:asciiTheme="minorHAnsi" w:hAnsiTheme="minorHAnsi" w:cstheme="minorHAnsi"/>
        </w:rPr>
        <w:t>suite à l’</w:t>
      </w:r>
      <w:r w:rsidR="004545FB" w:rsidRPr="00E60723">
        <w:rPr>
          <w:rFonts w:asciiTheme="minorHAnsi" w:hAnsiTheme="minorHAnsi" w:cstheme="minorHAnsi"/>
        </w:rPr>
        <w:t xml:space="preserve">adjonction d’un préverbe et d’un postfixe, a donné le verbe perfectif СЛИ́ТЬСЯ. A partir de </w:t>
      </w:r>
      <w:r w:rsidR="002408F1" w:rsidRPr="00E60723">
        <w:rPr>
          <w:rFonts w:asciiTheme="minorHAnsi" w:hAnsiTheme="minorHAnsi" w:cstheme="minorHAnsi"/>
        </w:rPr>
        <w:t>cette</w:t>
      </w:r>
      <w:r w:rsidR="004545FB" w:rsidRPr="00E60723">
        <w:rPr>
          <w:rFonts w:asciiTheme="minorHAnsi" w:hAnsiTheme="minorHAnsi" w:cstheme="minorHAnsi"/>
        </w:rPr>
        <w:t xml:space="preserve"> forme nouvellement obtenue, on crée par dérivation suffixale un imperfectif </w:t>
      </w:r>
      <w:r w:rsidR="002408F1" w:rsidRPr="00E60723">
        <w:rPr>
          <w:rFonts w:asciiTheme="minorHAnsi" w:hAnsiTheme="minorHAnsi" w:cstheme="minorHAnsi"/>
        </w:rPr>
        <w:t>pour obtenir une paire aspectuelle :</w:t>
      </w:r>
    </w:p>
    <w:p w14:paraId="655A94EC" w14:textId="5A56C166" w:rsidR="004545FB" w:rsidRPr="00E60723" w:rsidRDefault="004545FB" w:rsidP="00E57497">
      <w:pPr>
        <w:jc w:val="both"/>
        <w:rPr>
          <w:rFonts w:asciiTheme="minorHAnsi" w:hAnsiTheme="minorHAnsi" w:cstheme="minorHAnsi"/>
        </w:rPr>
      </w:pPr>
      <w:r w:rsidRPr="00E60723">
        <w:rPr>
          <w:rFonts w:asciiTheme="minorHAnsi" w:hAnsiTheme="minorHAnsi" w:cstheme="minorHAnsi"/>
        </w:rPr>
        <w:t xml:space="preserve"> СЛИВА́ТЬСЯ / СЛИ́ТЬСЯ</w:t>
      </w:r>
      <w:r w:rsidR="007D38AD" w:rsidRPr="00E60723">
        <w:rPr>
          <w:rFonts w:asciiTheme="minorHAnsi" w:hAnsiTheme="minorHAnsi" w:cstheme="minorHAnsi"/>
        </w:rPr>
        <w:t>.</w:t>
      </w:r>
    </w:p>
    <w:p w14:paraId="4D464FEE" w14:textId="368B327B" w:rsidR="007D38AD" w:rsidRPr="00E60723" w:rsidRDefault="007D38AD" w:rsidP="00E57497">
      <w:pPr>
        <w:jc w:val="both"/>
        <w:rPr>
          <w:rFonts w:asciiTheme="minorHAnsi" w:hAnsiTheme="minorHAnsi" w:cstheme="minorHAnsi"/>
        </w:rPr>
      </w:pPr>
      <w:r w:rsidRPr="00E60723">
        <w:rPr>
          <w:rFonts w:asciiTheme="minorHAnsi" w:hAnsiTheme="minorHAnsi" w:cstheme="minorHAnsi"/>
        </w:rPr>
        <w:t>Observez la conjugaison des deux verbes suivants</w:t>
      </w:r>
    </w:p>
    <w:p w14:paraId="068E769A" w14:textId="77777777" w:rsidR="004545FB" w:rsidRPr="00E60723" w:rsidRDefault="004545FB" w:rsidP="00E57497">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50"/>
        <w:gridCol w:w="2424"/>
        <w:gridCol w:w="2410"/>
      </w:tblGrid>
      <w:tr w:rsidR="00E60723" w:rsidRPr="00E60723" w14:paraId="4F3DB721" w14:textId="77777777" w:rsidTr="004545FB">
        <w:trPr>
          <w:jc w:val="center"/>
        </w:trPr>
        <w:tc>
          <w:tcPr>
            <w:tcW w:w="850" w:type="dxa"/>
            <w:shd w:val="clear" w:color="auto" w:fill="EEF9FF"/>
            <w:vAlign w:val="center"/>
          </w:tcPr>
          <w:p w14:paraId="4B61CA3F" w14:textId="77777777" w:rsidR="004545FB" w:rsidRPr="00E60723" w:rsidRDefault="004545FB" w:rsidP="00E57497">
            <w:pPr>
              <w:rPr>
                <w:rFonts w:asciiTheme="minorHAnsi" w:hAnsiTheme="minorHAnsi" w:cstheme="minorHAnsi"/>
                <w:b/>
                <w:bCs/>
              </w:rPr>
            </w:pPr>
          </w:p>
        </w:tc>
        <w:tc>
          <w:tcPr>
            <w:tcW w:w="2424" w:type="dxa"/>
            <w:shd w:val="clear" w:color="auto" w:fill="EEF9FF"/>
            <w:vAlign w:val="center"/>
          </w:tcPr>
          <w:p w14:paraId="0198A2FD" w14:textId="3B024FDE" w:rsidR="004545FB" w:rsidRPr="00E60723" w:rsidRDefault="004545FB" w:rsidP="00E57497">
            <w:pPr>
              <w:ind w:left="-456" w:firstLine="456"/>
              <w:rPr>
                <w:rFonts w:asciiTheme="minorHAnsi" w:hAnsiTheme="minorHAnsi" w:cstheme="minorHAnsi"/>
                <w:b/>
                <w:bCs/>
              </w:rPr>
            </w:pPr>
            <w:r w:rsidRPr="00E60723">
              <w:rPr>
                <w:rFonts w:asciiTheme="minorHAnsi" w:hAnsiTheme="minorHAnsi" w:cstheme="minorHAnsi"/>
              </w:rPr>
              <w:t>ЛИ́ТЬ</w:t>
            </w:r>
          </w:p>
        </w:tc>
        <w:tc>
          <w:tcPr>
            <w:tcW w:w="2410" w:type="dxa"/>
            <w:shd w:val="clear" w:color="auto" w:fill="EEF9FF"/>
            <w:vAlign w:val="center"/>
          </w:tcPr>
          <w:p w14:paraId="57B17E0E" w14:textId="41800A5C" w:rsidR="004545FB" w:rsidRPr="00E60723" w:rsidRDefault="004545FB" w:rsidP="00E57497">
            <w:pPr>
              <w:rPr>
                <w:rFonts w:asciiTheme="minorHAnsi" w:hAnsiTheme="minorHAnsi" w:cstheme="minorHAnsi"/>
                <w:b/>
                <w:bCs/>
              </w:rPr>
            </w:pPr>
            <w:r w:rsidRPr="00E60723">
              <w:rPr>
                <w:rFonts w:asciiTheme="minorHAnsi" w:hAnsiTheme="minorHAnsi" w:cstheme="minorHAnsi"/>
              </w:rPr>
              <w:t>СЛИ́ТЬСЯ</w:t>
            </w:r>
          </w:p>
        </w:tc>
      </w:tr>
      <w:tr w:rsidR="00E60723" w:rsidRPr="00E60723" w14:paraId="4CC7615A" w14:textId="77777777" w:rsidTr="00967618">
        <w:trPr>
          <w:jc w:val="center"/>
        </w:trPr>
        <w:tc>
          <w:tcPr>
            <w:tcW w:w="850" w:type="dxa"/>
            <w:shd w:val="clear" w:color="auto" w:fill="EEF9FF"/>
            <w:vAlign w:val="center"/>
            <w:hideMark/>
          </w:tcPr>
          <w:p w14:paraId="0DA73C57" w14:textId="77777777" w:rsidR="002408F1" w:rsidRPr="00E60723" w:rsidRDefault="002408F1" w:rsidP="00E57497">
            <w:pPr>
              <w:rPr>
                <w:rFonts w:asciiTheme="minorHAnsi" w:hAnsiTheme="minorHAnsi" w:cstheme="minorHAnsi"/>
              </w:rPr>
            </w:pPr>
            <w:r w:rsidRPr="00E60723">
              <w:rPr>
                <w:rFonts w:asciiTheme="minorHAnsi" w:hAnsiTheme="minorHAnsi" w:cstheme="minorHAnsi"/>
              </w:rPr>
              <w:t>Я</w:t>
            </w:r>
          </w:p>
        </w:tc>
        <w:tc>
          <w:tcPr>
            <w:tcW w:w="2424" w:type="dxa"/>
            <w:shd w:val="clear" w:color="auto" w:fill="E7EDF5"/>
          </w:tcPr>
          <w:p w14:paraId="63C296CB" w14:textId="3B857839"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лью</w:t>
            </w:r>
            <w:proofErr w:type="spellEnd"/>
            <w:r w:rsidRPr="00E60723">
              <w:rPr>
                <w:rFonts w:asciiTheme="minorHAnsi" w:hAnsiTheme="minorHAnsi" w:cstheme="minorHAnsi"/>
              </w:rPr>
              <w:t>́</w:t>
            </w:r>
          </w:p>
        </w:tc>
        <w:tc>
          <w:tcPr>
            <w:tcW w:w="2410" w:type="dxa"/>
            <w:shd w:val="clear" w:color="auto" w:fill="E7EDF5"/>
            <w:vAlign w:val="bottom"/>
            <w:hideMark/>
          </w:tcPr>
          <w:p w14:paraId="3B1FC4A2" w14:textId="112FDFB4"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солью́сь</w:t>
            </w:r>
            <w:proofErr w:type="spellEnd"/>
          </w:p>
        </w:tc>
      </w:tr>
      <w:tr w:rsidR="00E60723" w:rsidRPr="00E60723" w14:paraId="68F1D78F" w14:textId="77777777" w:rsidTr="00967618">
        <w:trPr>
          <w:jc w:val="center"/>
        </w:trPr>
        <w:tc>
          <w:tcPr>
            <w:tcW w:w="850" w:type="dxa"/>
            <w:shd w:val="clear" w:color="auto" w:fill="EEF9FF"/>
            <w:vAlign w:val="center"/>
            <w:hideMark/>
          </w:tcPr>
          <w:p w14:paraId="17EEA61F" w14:textId="7777777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Ты</w:t>
            </w:r>
            <w:proofErr w:type="spellEnd"/>
          </w:p>
        </w:tc>
        <w:tc>
          <w:tcPr>
            <w:tcW w:w="2424" w:type="dxa"/>
            <w:shd w:val="clear" w:color="auto" w:fill="E7EDF5"/>
          </w:tcPr>
          <w:p w14:paraId="3967A05F" w14:textId="1C8ED11A"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льёшь</w:t>
            </w:r>
            <w:proofErr w:type="spellEnd"/>
          </w:p>
        </w:tc>
        <w:tc>
          <w:tcPr>
            <w:tcW w:w="2410" w:type="dxa"/>
            <w:shd w:val="clear" w:color="auto" w:fill="E7EDF5"/>
            <w:vAlign w:val="bottom"/>
            <w:hideMark/>
          </w:tcPr>
          <w:p w14:paraId="57801D53" w14:textId="15A02F12"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сольёшься</w:t>
            </w:r>
            <w:proofErr w:type="spellEnd"/>
          </w:p>
        </w:tc>
      </w:tr>
      <w:tr w:rsidR="00E60723" w:rsidRPr="00E60723" w14:paraId="5CB913A6" w14:textId="77777777" w:rsidTr="00967618">
        <w:trPr>
          <w:jc w:val="center"/>
        </w:trPr>
        <w:tc>
          <w:tcPr>
            <w:tcW w:w="850" w:type="dxa"/>
            <w:shd w:val="clear" w:color="auto" w:fill="EEF9FF"/>
            <w:vAlign w:val="center"/>
            <w:hideMark/>
          </w:tcPr>
          <w:p w14:paraId="20E7840F" w14:textId="7777777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Он</w:t>
            </w:r>
            <w:proofErr w:type="spellEnd"/>
          </w:p>
        </w:tc>
        <w:tc>
          <w:tcPr>
            <w:tcW w:w="2424" w:type="dxa"/>
            <w:shd w:val="clear" w:color="auto" w:fill="E7EDF5"/>
          </w:tcPr>
          <w:p w14:paraId="6CC1F7A2" w14:textId="713441B3"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льёт</w:t>
            </w:r>
            <w:proofErr w:type="spellEnd"/>
          </w:p>
        </w:tc>
        <w:tc>
          <w:tcPr>
            <w:tcW w:w="2410" w:type="dxa"/>
            <w:shd w:val="clear" w:color="auto" w:fill="E7EDF5"/>
            <w:vAlign w:val="center"/>
            <w:hideMark/>
          </w:tcPr>
          <w:p w14:paraId="6845E6ED" w14:textId="33B566B0"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сольётся</w:t>
            </w:r>
            <w:proofErr w:type="spellEnd"/>
          </w:p>
        </w:tc>
      </w:tr>
      <w:tr w:rsidR="00E60723" w:rsidRPr="00E60723" w14:paraId="69385F33" w14:textId="77777777" w:rsidTr="00967618">
        <w:trPr>
          <w:jc w:val="center"/>
        </w:trPr>
        <w:tc>
          <w:tcPr>
            <w:tcW w:w="850" w:type="dxa"/>
            <w:shd w:val="clear" w:color="auto" w:fill="EEF9FF"/>
            <w:vAlign w:val="center"/>
            <w:hideMark/>
          </w:tcPr>
          <w:p w14:paraId="4333A351" w14:textId="7777777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Мы</w:t>
            </w:r>
            <w:proofErr w:type="spellEnd"/>
          </w:p>
        </w:tc>
        <w:tc>
          <w:tcPr>
            <w:tcW w:w="2424" w:type="dxa"/>
            <w:shd w:val="clear" w:color="auto" w:fill="E7EDF5"/>
          </w:tcPr>
          <w:p w14:paraId="2F0D365D" w14:textId="796879A8"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льём</w:t>
            </w:r>
            <w:proofErr w:type="spellEnd"/>
          </w:p>
        </w:tc>
        <w:tc>
          <w:tcPr>
            <w:tcW w:w="2410" w:type="dxa"/>
            <w:shd w:val="clear" w:color="auto" w:fill="E7EDF5"/>
            <w:vAlign w:val="center"/>
            <w:hideMark/>
          </w:tcPr>
          <w:p w14:paraId="28EB62C1" w14:textId="29793E8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сольёмся</w:t>
            </w:r>
            <w:proofErr w:type="spellEnd"/>
          </w:p>
        </w:tc>
      </w:tr>
      <w:tr w:rsidR="00E60723" w:rsidRPr="00E60723" w14:paraId="4C2D6736" w14:textId="77777777" w:rsidTr="00967618">
        <w:trPr>
          <w:jc w:val="center"/>
        </w:trPr>
        <w:tc>
          <w:tcPr>
            <w:tcW w:w="850" w:type="dxa"/>
            <w:shd w:val="clear" w:color="auto" w:fill="EEF9FF"/>
            <w:vAlign w:val="center"/>
            <w:hideMark/>
          </w:tcPr>
          <w:p w14:paraId="32A9269B" w14:textId="7777777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Вы</w:t>
            </w:r>
            <w:proofErr w:type="spellEnd"/>
          </w:p>
        </w:tc>
        <w:tc>
          <w:tcPr>
            <w:tcW w:w="2424" w:type="dxa"/>
            <w:shd w:val="clear" w:color="auto" w:fill="E7EDF5"/>
          </w:tcPr>
          <w:p w14:paraId="1E3AE48C" w14:textId="104F5270"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льёте</w:t>
            </w:r>
            <w:proofErr w:type="spellEnd"/>
          </w:p>
        </w:tc>
        <w:tc>
          <w:tcPr>
            <w:tcW w:w="2410" w:type="dxa"/>
            <w:shd w:val="clear" w:color="auto" w:fill="E7EDF5"/>
            <w:vAlign w:val="bottom"/>
            <w:hideMark/>
          </w:tcPr>
          <w:p w14:paraId="545E9956" w14:textId="799E665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сольётесь</w:t>
            </w:r>
            <w:proofErr w:type="spellEnd"/>
          </w:p>
        </w:tc>
      </w:tr>
      <w:tr w:rsidR="00E60723" w:rsidRPr="00E60723" w14:paraId="1FA802E7" w14:textId="77777777" w:rsidTr="00967618">
        <w:trPr>
          <w:jc w:val="center"/>
        </w:trPr>
        <w:tc>
          <w:tcPr>
            <w:tcW w:w="850" w:type="dxa"/>
            <w:shd w:val="clear" w:color="auto" w:fill="EEF9FF"/>
            <w:vAlign w:val="center"/>
            <w:hideMark/>
          </w:tcPr>
          <w:p w14:paraId="04DD5CD6" w14:textId="77777777"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Они</w:t>
            </w:r>
            <w:proofErr w:type="spellEnd"/>
          </w:p>
        </w:tc>
        <w:tc>
          <w:tcPr>
            <w:tcW w:w="2424" w:type="dxa"/>
            <w:shd w:val="clear" w:color="auto" w:fill="E7EDF5"/>
          </w:tcPr>
          <w:p w14:paraId="3B3F2588" w14:textId="6EA64B12"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лью́т</w:t>
            </w:r>
            <w:proofErr w:type="spellEnd"/>
          </w:p>
        </w:tc>
        <w:tc>
          <w:tcPr>
            <w:tcW w:w="2410" w:type="dxa"/>
            <w:shd w:val="clear" w:color="auto" w:fill="E7EDF5"/>
            <w:vAlign w:val="bottom"/>
            <w:hideMark/>
          </w:tcPr>
          <w:p w14:paraId="008F9732" w14:textId="560E3B20" w:rsidR="002408F1" w:rsidRPr="00E60723" w:rsidRDefault="002408F1" w:rsidP="00E57497">
            <w:pPr>
              <w:rPr>
                <w:rFonts w:asciiTheme="minorHAnsi" w:hAnsiTheme="minorHAnsi" w:cstheme="minorHAnsi"/>
              </w:rPr>
            </w:pPr>
            <w:proofErr w:type="spellStart"/>
            <w:r w:rsidRPr="00E60723">
              <w:rPr>
                <w:rFonts w:asciiTheme="minorHAnsi" w:hAnsiTheme="minorHAnsi" w:cstheme="minorHAnsi"/>
              </w:rPr>
              <w:t>солью́тся</w:t>
            </w:r>
            <w:proofErr w:type="spellEnd"/>
          </w:p>
        </w:tc>
      </w:tr>
    </w:tbl>
    <w:p w14:paraId="1732D0CF" w14:textId="77777777" w:rsidR="004545FB" w:rsidRPr="00E60723" w:rsidRDefault="004545FB" w:rsidP="00E57497">
      <w:pPr>
        <w:jc w:val="both"/>
        <w:rPr>
          <w:rFonts w:asciiTheme="minorHAnsi" w:hAnsiTheme="minorHAnsi" w:cstheme="minorHAnsi"/>
        </w:rPr>
      </w:pPr>
    </w:p>
    <w:p w14:paraId="7911A3EC" w14:textId="34CA8880" w:rsidR="00F76A81" w:rsidRPr="00E60723" w:rsidRDefault="00F76A81" w:rsidP="00E57497">
      <w:pPr>
        <w:jc w:val="both"/>
        <w:rPr>
          <w:rFonts w:asciiTheme="minorHAnsi" w:hAnsiTheme="minorHAnsi" w:cstheme="minorHAnsi"/>
        </w:rPr>
      </w:pPr>
    </w:p>
    <w:p w14:paraId="58E36267" w14:textId="77777777" w:rsidR="00F76A81" w:rsidRPr="00E60723" w:rsidRDefault="00F76A81" w:rsidP="00E57497">
      <w:pPr>
        <w:jc w:val="both"/>
        <w:rPr>
          <w:rFonts w:asciiTheme="minorHAnsi" w:hAnsiTheme="minorHAnsi" w:cstheme="minorHAnsi"/>
        </w:rPr>
      </w:pPr>
    </w:p>
    <w:p w14:paraId="3AE2BFF1" w14:textId="77777777" w:rsidR="00E57497" w:rsidRPr="00E60723" w:rsidRDefault="00120444" w:rsidP="00E57497">
      <w:pPr>
        <w:jc w:val="both"/>
        <w:rPr>
          <w:rFonts w:asciiTheme="minorHAnsi" w:hAnsiTheme="minorHAnsi" w:cstheme="minorHAnsi"/>
          <w:b/>
        </w:rPr>
      </w:pPr>
      <w:r w:rsidRPr="00E60723">
        <w:rPr>
          <w:rFonts w:asciiTheme="minorHAnsi" w:hAnsiTheme="minorHAnsi" w:cstheme="minorHAnsi"/>
          <w:b/>
        </w:rPr>
        <w:t>СОЧИНИ́ВШИЙ</w:t>
      </w:r>
      <w:r w:rsidR="00E97BE1" w:rsidRPr="00E60723">
        <w:rPr>
          <w:rFonts w:asciiTheme="minorHAnsi" w:hAnsiTheme="minorHAnsi" w:cstheme="minorHAnsi"/>
          <w:b/>
        </w:rPr>
        <w:t xml:space="preserve"> </w:t>
      </w:r>
    </w:p>
    <w:p w14:paraId="496C7CEA" w14:textId="5EF59346" w:rsidR="00120444" w:rsidRPr="00E60723" w:rsidRDefault="00E97BE1" w:rsidP="007D38AD">
      <w:pPr>
        <w:pStyle w:val="Paragraphedeliste"/>
        <w:numPr>
          <w:ilvl w:val="0"/>
          <w:numId w:val="11"/>
        </w:numPr>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сочини́ть</w:t>
      </w:r>
      <w:proofErr w:type="spellEnd"/>
      <w:r w:rsidR="00E57497" w:rsidRPr="00E60723">
        <w:rPr>
          <w:rFonts w:asciiTheme="minorHAnsi" w:hAnsiTheme="minorHAnsi" w:cstheme="minorHAnsi"/>
          <w:sz w:val="24"/>
          <w:szCs w:val="24"/>
        </w:rPr>
        <w:t> : composer</w:t>
      </w:r>
    </w:p>
    <w:p w14:paraId="478578EA" w14:textId="33DD1805" w:rsidR="000E56C7" w:rsidRPr="00E60723" w:rsidRDefault="001E3B4E" w:rsidP="007D38AD">
      <w:pPr>
        <w:pStyle w:val="Paragraphedeliste"/>
        <w:numPr>
          <w:ilvl w:val="0"/>
          <w:numId w:val="5"/>
        </w:numPr>
        <w:shd w:val="clear" w:color="auto" w:fill="FFFFFF"/>
        <w:spacing w:after="0" w:line="240" w:lineRule="auto"/>
        <w:ind w:left="720"/>
        <w:jc w:val="both"/>
        <w:rPr>
          <w:rFonts w:asciiTheme="minorHAnsi" w:hAnsiTheme="minorHAnsi" w:cstheme="minorHAnsi"/>
          <w:sz w:val="24"/>
          <w:szCs w:val="24"/>
          <w:shd w:val="clear" w:color="auto" w:fill="FFFFFF"/>
        </w:rPr>
      </w:pPr>
      <w:r w:rsidRPr="00E60723">
        <w:rPr>
          <w:rFonts w:asciiTheme="minorHAnsi" w:hAnsiTheme="minorHAnsi" w:cstheme="minorHAnsi"/>
          <w:sz w:val="24"/>
          <w:szCs w:val="24"/>
          <w:shd w:val="clear" w:color="auto" w:fill="FFFFFF"/>
        </w:rPr>
        <w:t>v</w:t>
      </w:r>
      <w:r w:rsidR="000E56C7" w:rsidRPr="00E60723">
        <w:rPr>
          <w:rFonts w:asciiTheme="minorHAnsi" w:hAnsiTheme="minorHAnsi" w:cstheme="minorHAnsi"/>
          <w:sz w:val="24"/>
          <w:szCs w:val="24"/>
          <w:shd w:val="clear" w:color="auto" w:fill="FFFFFF"/>
        </w:rPr>
        <w:t xml:space="preserve">erbe transitif </w:t>
      </w:r>
    </w:p>
    <w:p w14:paraId="667C7A14" w14:textId="78EB61E4" w:rsidR="000E56C7" w:rsidRPr="00E60723" w:rsidRDefault="00F76A81" w:rsidP="007D38AD">
      <w:pPr>
        <w:pStyle w:val="Paragraphedeliste"/>
        <w:numPr>
          <w:ilvl w:val="0"/>
          <w:numId w:val="5"/>
        </w:numPr>
        <w:shd w:val="clear" w:color="auto" w:fill="FFFFFF"/>
        <w:spacing w:after="0" w:line="240" w:lineRule="auto"/>
        <w:ind w:left="720"/>
        <w:jc w:val="both"/>
        <w:rPr>
          <w:rFonts w:asciiTheme="minorHAnsi" w:hAnsiTheme="minorHAnsi" w:cstheme="minorHAnsi"/>
          <w:sz w:val="24"/>
          <w:szCs w:val="24"/>
          <w:shd w:val="clear" w:color="auto" w:fill="FFFFFF"/>
        </w:rPr>
      </w:pPr>
      <w:r w:rsidRPr="00E60723">
        <w:rPr>
          <w:rFonts w:asciiTheme="minorHAnsi" w:hAnsiTheme="minorHAnsi" w:cstheme="minorHAnsi"/>
          <w:sz w:val="24"/>
          <w:szCs w:val="24"/>
          <w:shd w:val="clear" w:color="auto" w:fill="FFFFFF"/>
        </w:rPr>
        <w:t>perfectif</w:t>
      </w:r>
      <w:r w:rsidR="000E56C7" w:rsidRPr="00E60723">
        <w:rPr>
          <w:rFonts w:asciiTheme="minorHAnsi" w:hAnsiTheme="minorHAnsi" w:cstheme="minorHAnsi"/>
          <w:sz w:val="24"/>
          <w:szCs w:val="24"/>
          <w:shd w:val="clear" w:color="auto" w:fill="FFFFFF"/>
        </w:rPr>
        <w:t xml:space="preserve"> (</w:t>
      </w:r>
      <w:proofErr w:type="spellStart"/>
      <w:r w:rsidR="000E56C7" w:rsidRPr="00E60723">
        <w:rPr>
          <w:rFonts w:asciiTheme="minorHAnsi" w:hAnsiTheme="minorHAnsi" w:cstheme="minorHAnsi"/>
          <w:sz w:val="24"/>
          <w:szCs w:val="24"/>
          <w:shd w:val="clear" w:color="auto" w:fill="FFFFFF"/>
        </w:rPr>
        <w:t>сочиня́ть</w:t>
      </w:r>
      <w:proofErr w:type="spellEnd"/>
      <w:r w:rsidR="000E56C7" w:rsidRPr="00E60723">
        <w:rPr>
          <w:rFonts w:asciiTheme="minorHAnsi" w:hAnsiTheme="minorHAnsi" w:cstheme="minorHAnsi"/>
          <w:sz w:val="24"/>
          <w:szCs w:val="24"/>
          <w:shd w:val="clear" w:color="auto" w:fill="FFFFFF"/>
        </w:rPr>
        <w:t xml:space="preserve"> / </w:t>
      </w:r>
      <w:proofErr w:type="spellStart"/>
      <w:r w:rsidR="000E56C7" w:rsidRPr="00E60723">
        <w:rPr>
          <w:rFonts w:asciiTheme="minorHAnsi" w:hAnsiTheme="minorHAnsi" w:cstheme="minorHAnsi"/>
          <w:sz w:val="24"/>
          <w:szCs w:val="24"/>
          <w:shd w:val="clear" w:color="auto" w:fill="FFFFFF"/>
        </w:rPr>
        <w:t>сочини́ть</w:t>
      </w:r>
      <w:proofErr w:type="spellEnd"/>
      <w:r w:rsidR="000E56C7" w:rsidRPr="00E60723">
        <w:rPr>
          <w:rFonts w:asciiTheme="minorHAnsi" w:hAnsiTheme="minorHAnsi" w:cstheme="minorHAnsi"/>
          <w:sz w:val="24"/>
          <w:szCs w:val="24"/>
          <w:shd w:val="clear" w:color="auto" w:fill="FFFFFF"/>
        </w:rPr>
        <w:t xml:space="preserve">)  </w:t>
      </w:r>
    </w:p>
    <w:p w14:paraId="50643FA2" w14:textId="7199FE37" w:rsidR="000E56C7" w:rsidRPr="00E60723" w:rsidRDefault="000E56C7" w:rsidP="007D38AD">
      <w:pPr>
        <w:pStyle w:val="Paragraphedeliste"/>
        <w:numPr>
          <w:ilvl w:val="0"/>
          <w:numId w:val="5"/>
        </w:numPr>
        <w:shd w:val="clear" w:color="auto" w:fill="FFFFFF"/>
        <w:spacing w:after="0" w:line="240" w:lineRule="auto"/>
        <w:ind w:left="720"/>
        <w:jc w:val="both"/>
        <w:rPr>
          <w:rFonts w:asciiTheme="minorHAnsi" w:hAnsiTheme="minorHAnsi" w:cstheme="minorHAnsi"/>
          <w:sz w:val="24"/>
          <w:szCs w:val="24"/>
          <w:shd w:val="clear" w:color="auto" w:fill="FFFFFF"/>
        </w:rPr>
      </w:pPr>
      <w:r w:rsidRPr="00E60723">
        <w:rPr>
          <w:rFonts w:asciiTheme="minorHAnsi" w:hAnsiTheme="minorHAnsi" w:cstheme="minorHAnsi"/>
          <w:sz w:val="24"/>
          <w:szCs w:val="24"/>
          <w:shd w:val="clear" w:color="auto" w:fill="FFFFFF"/>
        </w:rPr>
        <w:t xml:space="preserve">participe actif passé </w:t>
      </w:r>
    </w:p>
    <w:p w14:paraId="30EA190C" w14:textId="3ADF6159" w:rsidR="000E56C7" w:rsidRPr="00E60723" w:rsidRDefault="000E56C7" w:rsidP="007D38AD">
      <w:pPr>
        <w:pStyle w:val="Paragraphedeliste"/>
        <w:numPr>
          <w:ilvl w:val="0"/>
          <w:numId w:val="5"/>
        </w:numPr>
        <w:shd w:val="clear" w:color="auto" w:fill="FFFFFF"/>
        <w:spacing w:after="0" w:line="240" w:lineRule="auto"/>
        <w:ind w:left="720"/>
        <w:jc w:val="both"/>
        <w:rPr>
          <w:rFonts w:asciiTheme="minorHAnsi" w:hAnsiTheme="minorHAnsi" w:cstheme="minorHAnsi"/>
          <w:sz w:val="24"/>
          <w:szCs w:val="24"/>
          <w:shd w:val="clear" w:color="auto" w:fill="FFFFFF"/>
        </w:rPr>
      </w:pPr>
      <w:r w:rsidRPr="00E60723">
        <w:rPr>
          <w:rFonts w:asciiTheme="minorHAnsi" w:hAnsiTheme="minorHAnsi" w:cstheme="minorHAnsi"/>
          <w:sz w:val="24"/>
          <w:szCs w:val="24"/>
          <w:shd w:val="clear" w:color="auto" w:fill="FFFFFF"/>
        </w:rPr>
        <w:t>masculin singulier nominatif</w:t>
      </w:r>
    </w:p>
    <w:p w14:paraId="1FCFAA1E" w14:textId="267951F1" w:rsidR="000E56C7" w:rsidRPr="00E60723" w:rsidRDefault="000E56C7" w:rsidP="007D38AD">
      <w:pPr>
        <w:pStyle w:val="Paragraphedeliste"/>
        <w:numPr>
          <w:ilvl w:val="0"/>
          <w:numId w:val="5"/>
        </w:numPr>
        <w:spacing w:after="0"/>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introduit la proposition participiale </w:t>
      </w:r>
      <w:r w:rsidR="00BA4269" w:rsidRPr="00E60723">
        <w:rPr>
          <w:rFonts w:asciiTheme="minorHAnsi" w:hAnsiTheme="minorHAnsi" w:cstheme="minorHAnsi"/>
          <w:sz w:val="24"/>
          <w:szCs w:val="24"/>
          <w:lang w:val="ru-RU"/>
        </w:rPr>
        <w:t>СОЧИНИ</w:t>
      </w:r>
      <w:r w:rsidR="00BA4269" w:rsidRPr="00E60723">
        <w:rPr>
          <w:rFonts w:asciiTheme="minorHAnsi" w:hAnsiTheme="minorHAnsi" w:cstheme="minorHAnsi"/>
          <w:sz w:val="24"/>
          <w:szCs w:val="24"/>
        </w:rPr>
        <w:t>́</w:t>
      </w:r>
      <w:r w:rsidR="00BA4269" w:rsidRPr="00E60723">
        <w:rPr>
          <w:rFonts w:asciiTheme="minorHAnsi" w:hAnsiTheme="minorHAnsi" w:cstheme="minorHAnsi"/>
          <w:sz w:val="24"/>
          <w:szCs w:val="24"/>
          <w:lang w:val="ru-RU"/>
        </w:rPr>
        <w:t>ВШИЙ</w:t>
      </w:r>
      <w:r w:rsidR="00BA4269" w:rsidRPr="00E60723">
        <w:rPr>
          <w:rFonts w:asciiTheme="minorHAnsi" w:hAnsiTheme="minorHAnsi" w:cstheme="minorHAnsi"/>
          <w:sz w:val="24"/>
          <w:szCs w:val="24"/>
        </w:rPr>
        <w:t xml:space="preserve"> </w:t>
      </w:r>
      <w:r w:rsidR="00BA4269" w:rsidRPr="00E60723">
        <w:rPr>
          <w:rFonts w:asciiTheme="minorHAnsi" w:hAnsiTheme="minorHAnsi" w:cstheme="minorHAnsi"/>
          <w:sz w:val="24"/>
          <w:szCs w:val="24"/>
          <w:lang w:val="ru-RU"/>
        </w:rPr>
        <w:t>МУ</w:t>
      </w:r>
      <w:r w:rsidR="00BA4269" w:rsidRPr="00E60723">
        <w:rPr>
          <w:rFonts w:asciiTheme="minorHAnsi" w:hAnsiTheme="minorHAnsi" w:cstheme="minorHAnsi"/>
          <w:sz w:val="24"/>
          <w:szCs w:val="24"/>
        </w:rPr>
        <w:t>́</w:t>
      </w:r>
      <w:r w:rsidR="00BA4269" w:rsidRPr="00E60723">
        <w:rPr>
          <w:rFonts w:asciiTheme="minorHAnsi" w:hAnsiTheme="minorHAnsi" w:cstheme="minorHAnsi"/>
          <w:sz w:val="24"/>
          <w:szCs w:val="24"/>
          <w:lang w:val="ru-RU"/>
        </w:rPr>
        <w:t>ЗЫКУ</w:t>
      </w:r>
      <w:r w:rsidR="00BA4269" w:rsidRPr="00E60723">
        <w:rPr>
          <w:rFonts w:asciiTheme="minorHAnsi" w:hAnsiTheme="minorHAnsi" w:cstheme="minorHAnsi"/>
          <w:sz w:val="24"/>
          <w:szCs w:val="24"/>
        </w:rPr>
        <w:t xml:space="preserve"> </w:t>
      </w:r>
      <w:r w:rsidR="00BA4269" w:rsidRPr="00E60723">
        <w:rPr>
          <w:rFonts w:asciiTheme="minorHAnsi" w:hAnsiTheme="minorHAnsi" w:cstheme="minorHAnsi"/>
          <w:sz w:val="24"/>
          <w:szCs w:val="24"/>
          <w:lang w:val="ru-RU"/>
        </w:rPr>
        <w:t>К</w:t>
      </w:r>
      <w:r w:rsidR="00BA4269" w:rsidRPr="00E60723">
        <w:rPr>
          <w:rFonts w:asciiTheme="minorHAnsi" w:hAnsiTheme="minorHAnsi" w:cstheme="minorHAnsi"/>
          <w:sz w:val="24"/>
          <w:szCs w:val="24"/>
        </w:rPr>
        <w:t xml:space="preserve"> </w:t>
      </w:r>
      <w:r w:rsidR="001E3B4E" w:rsidRPr="00E60723">
        <w:rPr>
          <w:rFonts w:asciiTheme="minorHAnsi" w:hAnsiTheme="minorHAnsi" w:cstheme="minorHAnsi"/>
          <w:sz w:val="24"/>
          <w:szCs w:val="24"/>
        </w:rPr>
        <w:t>«</w:t>
      </w:r>
      <w:r w:rsidR="00BA4269" w:rsidRPr="00E60723">
        <w:rPr>
          <w:rFonts w:asciiTheme="minorHAnsi" w:hAnsiTheme="minorHAnsi" w:cstheme="minorHAnsi"/>
          <w:sz w:val="24"/>
          <w:szCs w:val="24"/>
          <w:lang w:val="ru-RU"/>
        </w:rPr>
        <w:t>СНЕГУ</w:t>
      </w:r>
      <w:r w:rsidR="00BA4269" w:rsidRPr="00E60723">
        <w:rPr>
          <w:rFonts w:asciiTheme="minorHAnsi" w:hAnsiTheme="minorHAnsi" w:cstheme="minorHAnsi"/>
          <w:sz w:val="24"/>
          <w:szCs w:val="24"/>
        </w:rPr>
        <w:t>́</w:t>
      </w:r>
      <w:r w:rsidR="00BA4269" w:rsidRPr="00E60723">
        <w:rPr>
          <w:rFonts w:asciiTheme="minorHAnsi" w:hAnsiTheme="minorHAnsi" w:cstheme="minorHAnsi"/>
          <w:sz w:val="24"/>
          <w:szCs w:val="24"/>
          <w:lang w:val="ru-RU"/>
        </w:rPr>
        <w:t>РОЧКЕ</w:t>
      </w:r>
      <w:r w:rsidR="001E3B4E" w:rsidRPr="00E60723">
        <w:rPr>
          <w:rFonts w:asciiTheme="minorHAnsi" w:hAnsiTheme="minorHAnsi" w:cstheme="minorHAnsi"/>
          <w:sz w:val="24"/>
          <w:szCs w:val="24"/>
        </w:rPr>
        <w:t>»</w:t>
      </w:r>
      <w:r w:rsidR="00BA4269" w:rsidRPr="00E60723">
        <w:rPr>
          <w:rFonts w:asciiTheme="minorHAnsi" w:hAnsiTheme="minorHAnsi" w:cstheme="minorHAnsi"/>
          <w:sz w:val="24"/>
          <w:szCs w:val="24"/>
        </w:rPr>
        <w:t xml:space="preserve"> </w:t>
      </w:r>
      <w:r w:rsidRPr="00E60723">
        <w:rPr>
          <w:rFonts w:asciiTheme="minorHAnsi" w:hAnsiTheme="minorHAnsi" w:cstheme="minorHAnsi"/>
          <w:sz w:val="24"/>
          <w:szCs w:val="24"/>
        </w:rPr>
        <w:t>(</w:t>
      </w:r>
      <w:proofErr w:type="spellStart"/>
      <w:r w:rsidRPr="00E60723">
        <w:rPr>
          <w:rFonts w:asciiTheme="minorHAnsi" w:hAnsiTheme="minorHAnsi" w:cstheme="minorHAnsi"/>
          <w:sz w:val="24"/>
          <w:szCs w:val="24"/>
        </w:rPr>
        <w:t>cf</w:t>
      </w:r>
      <w:proofErr w:type="spellEnd"/>
      <w:r w:rsidRPr="00E60723">
        <w:rPr>
          <w:rFonts w:asciiTheme="minorHAnsi" w:hAnsiTheme="minorHAnsi" w:cstheme="minorHAnsi"/>
          <w:sz w:val="24"/>
          <w:szCs w:val="24"/>
        </w:rPr>
        <w:t xml:space="preserve"> La proposition participiale </w:t>
      </w:r>
      <w:hyperlink r:id="rId23" w:history="1">
        <w:r w:rsidRPr="00E60723">
          <w:rPr>
            <w:rStyle w:val="Lienhypertexte"/>
            <w:rFonts w:asciiTheme="minorHAnsi" w:hAnsiTheme="minorHAnsi" w:cstheme="minorHAnsi"/>
            <w:color w:val="auto"/>
            <w:sz w:val="24"/>
            <w:szCs w:val="24"/>
          </w:rPr>
          <w:t>https://russe-uoh.univ-tlse2.fr/navigation-thematique-s/co/B1-S-SYNT-participiale.html</w:t>
        </w:r>
      </w:hyperlink>
      <w:r w:rsidRPr="00E60723">
        <w:rPr>
          <w:rFonts w:asciiTheme="minorHAnsi" w:hAnsiTheme="minorHAnsi" w:cstheme="minorHAnsi"/>
          <w:sz w:val="24"/>
          <w:szCs w:val="24"/>
        </w:rPr>
        <w:t xml:space="preserve"> </w:t>
      </w:r>
    </w:p>
    <w:p w14:paraId="1F0AB35F" w14:textId="54AB0448" w:rsidR="000E56C7" w:rsidRPr="00E60723" w:rsidRDefault="000E56C7" w:rsidP="007D38AD">
      <w:pPr>
        <w:pStyle w:val="Paragraphedeliste"/>
        <w:numPr>
          <w:ilvl w:val="0"/>
          <w:numId w:val="5"/>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accordé avec </w:t>
      </w:r>
      <w:r w:rsidR="00984011" w:rsidRPr="00E60723">
        <w:rPr>
          <w:rFonts w:asciiTheme="minorHAnsi" w:hAnsiTheme="minorHAnsi" w:cstheme="minorHAnsi"/>
          <w:sz w:val="24"/>
          <w:szCs w:val="24"/>
        </w:rPr>
        <w:t>le syntagme</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КОМПОЗИ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ТОР</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РИ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МСКИЙ</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КО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РСАКОВ</w:t>
      </w:r>
    </w:p>
    <w:p w14:paraId="5A440A95" w14:textId="7DEE637D" w:rsidR="00984011" w:rsidRPr="00E60723" w:rsidRDefault="00984011" w:rsidP="007D38AD">
      <w:pPr>
        <w:pStyle w:val="Paragraphedeliste"/>
        <w:numPr>
          <w:ilvl w:val="0"/>
          <w:numId w:val="5"/>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apparaît en position détachée (entre virgules), postposé au syntagme qu’il complète</w:t>
      </w:r>
    </w:p>
    <w:p w14:paraId="7CBE02AF" w14:textId="6EAF8C8A" w:rsidR="000E56C7" w:rsidRPr="00E60723" w:rsidRDefault="000E56C7" w:rsidP="007D38AD">
      <w:pPr>
        <w:pStyle w:val="Paragraphedeliste"/>
        <w:numPr>
          <w:ilvl w:val="0"/>
          <w:numId w:val="5"/>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suivi d’un COD à l’accusatif </w:t>
      </w:r>
      <w:r w:rsidRPr="00E60723">
        <w:rPr>
          <w:rFonts w:asciiTheme="minorHAnsi" w:hAnsiTheme="minorHAnsi" w:cstheme="minorHAnsi"/>
          <w:sz w:val="24"/>
          <w:szCs w:val="24"/>
          <w:lang w:val="ru-RU"/>
        </w:rPr>
        <w:t>МУ</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ЗЫКУ</w:t>
      </w:r>
    </w:p>
    <w:p w14:paraId="4FE31F16" w14:textId="27EA60D6" w:rsidR="00DA1882" w:rsidRPr="00E60723" w:rsidRDefault="00DA1882" w:rsidP="00E57497">
      <w:pPr>
        <w:rPr>
          <w:rFonts w:asciiTheme="minorHAnsi" w:hAnsiTheme="minorHAnsi" w:cstheme="minorHAnsi"/>
        </w:rPr>
      </w:pPr>
    </w:p>
    <w:p w14:paraId="006E10FF" w14:textId="77777777" w:rsidR="00E57497" w:rsidRPr="00E60723" w:rsidRDefault="00030196" w:rsidP="00E57497">
      <w:pPr>
        <w:jc w:val="both"/>
        <w:rPr>
          <w:rFonts w:asciiTheme="minorHAnsi" w:hAnsiTheme="minorHAnsi" w:cstheme="minorHAnsi"/>
          <w:b/>
        </w:rPr>
      </w:pPr>
      <w:r w:rsidRPr="00E60723">
        <w:rPr>
          <w:rFonts w:asciiTheme="minorHAnsi" w:hAnsiTheme="minorHAnsi" w:cstheme="minorHAnsi"/>
          <w:b/>
        </w:rPr>
        <w:t xml:space="preserve">ОБЛАДА́Л </w:t>
      </w:r>
    </w:p>
    <w:p w14:paraId="348AC059" w14:textId="32C38878" w:rsidR="000E56C7" w:rsidRPr="00E60723" w:rsidRDefault="00030196" w:rsidP="00E57497">
      <w:pPr>
        <w:pStyle w:val="Paragraphedeliste"/>
        <w:numPr>
          <w:ilvl w:val="0"/>
          <w:numId w:val="11"/>
        </w:numPr>
        <w:spacing w:after="0" w:line="240" w:lineRule="auto"/>
        <w:jc w:val="both"/>
        <w:rPr>
          <w:rFonts w:asciiTheme="minorHAnsi" w:hAnsiTheme="minorHAnsi" w:cstheme="minorHAnsi"/>
          <w:sz w:val="24"/>
          <w:szCs w:val="24"/>
        </w:rPr>
      </w:pPr>
      <w:proofErr w:type="spellStart"/>
      <w:r w:rsidRPr="00E60723">
        <w:rPr>
          <w:rFonts w:asciiTheme="minorHAnsi" w:hAnsiTheme="minorHAnsi" w:cstheme="minorHAnsi"/>
          <w:sz w:val="24"/>
          <w:szCs w:val="24"/>
        </w:rPr>
        <w:t>облада́</w:t>
      </w:r>
      <w:r w:rsidR="00E57497" w:rsidRPr="00E60723">
        <w:rPr>
          <w:rFonts w:asciiTheme="minorHAnsi" w:hAnsiTheme="minorHAnsi" w:cstheme="minorHAnsi"/>
          <w:sz w:val="24"/>
          <w:szCs w:val="24"/>
        </w:rPr>
        <w:t>ть</w:t>
      </w:r>
      <w:proofErr w:type="spellEnd"/>
      <w:r w:rsidR="00E57497" w:rsidRPr="00E60723">
        <w:rPr>
          <w:rFonts w:asciiTheme="minorHAnsi" w:hAnsiTheme="minorHAnsi" w:cstheme="minorHAnsi"/>
          <w:sz w:val="24"/>
          <w:szCs w:val="24"/>
        </w:rPr>
        <w:t> : posséder, avoir</w:t>
      </w:r>
    </w:p>
    <w:p w14:paraId="74A65022" w14:textId="4E58F47F" w:rsidR="00DA1882" w:rsidRPr="00E60723" w:rsidRDefault="001E3B4E" w:rsidP="00E57497">
      <w:pPr>
        <w:pStyle w:val="Paragraphedeliste"/>
        <w:numPr>
          <w:ilvl w:val="0"/>
          <w:numId w:val="6"/>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v</w:t>
      </w:r>
      <w:r w:rsidR="00030196" w:rsidRPr="00E60723">
        <w:rPr>
          <w:rFonts w:asciiTheme="minorHAnsi" w:hAnsiTheme="minorHAnsi" w:cstheme="minorHAnsi"/>
          <w:sz w:val="24"/>
          <w:szCs w:val="24"/>
        </w:rPr>
        <w:t>erbe intransitif</w:t>
      </w:r>
    </w:p>
    <w:p w14:paraId="3EB6E16C" w14:textId="77777777" w:rsidR="00030196" w:rsidRPr="00E60723" w:rsidRDefault="00030196" w:rsidP="00E57497">
      <w:pPr>
        <w:pStyle w:val="Paragraphedeliste"/>
        <w:numPr>
          <w:ilvl w:val="0"/>
          <w:numId w:val="6"/>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imperfectif hors couple, (</w:t>
      </w:r>
      <w:proofErr w:type="spellStart"/>
      <w:r w:rsidRPr="00E60723">
        <w:rPr>
          <w:rFonts w:asciiTheme="minorHAnsi" w:hAnsiTheme="minorHAnsi" w:cstheme="minorHAnsi"/>
          <w:sz w:val="24"/>
          <w:szCs w:val="24"/>
        </w:rPr>
        <w:t>облада́ть</w:t>
      </w:r>
      <w:proofErr w:type="spellEnd"/>
      <w:r w:rsidRPr="00E60723">
        <w:rPr>
          <w:rFonts w:asciiTheme="minorHAnsi" w:hAnsiTheme="minorHAnsi" w:cstheme="minorHAnsi"/>
          <w:sz w:val="24"/>
          <w:szCs w:val="24"/>
        </w:rPr>
        <w:t xml:space="preserve">  / - )  </w:t>
      </w:r>
    </w:p>
    <w:p w14:paraId="3614E349" w14:textId="2AD16906" w:rsidR="00030196" w:rsidRPr="00E60723" w:rsidRDefault="00030196" w:rsidP="00E57497">
      <w:pPr>
        <w:pStyle w:val="Paragraphedeliste"/>
        <w:numPr>
          <w:ilvl w:val="0"/>
          <w:numId w:val="6"/>
        </w:numPr>
        <w:shd w:val="clear" w:color="auto" w:fill="FFFFFF"/>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temps passé </w:t>
      </w:r>
      <w:r w:rsidRPr="00E60723">
        <w:rPr>
          <w:rFonts w:asciiTheme="minorHAnsi" w:eastAsia="Times New Roman" w:hAnsiTheme="minorHAnsi" w:cstheme="minorHAnsi"/>
          <w:sz w:val="24"/>
          <w:szCs w:val="24"/>
          <w:lang w:eastAsia="fr-FR"/>
        </w:rPr>
        <w:t>(</w:t>
      </w:r>
      <w:proofErr w:type="spellStart"/>
      <w:r w:rsidRPr="00E60723">
        <w:rPr>
          <w:rFonts w:asciiTheme="minorHAnsi" w:eastAsia="Times New Roman" w:hAnsiTheme="minorHAnsi" w:cstheme="minorHAnsi"/>
          <w:sz w:val="24"/>
          <w:szCs w:val="24"/>
          <w:lang w:eastAsia="fr-FR"/>
        </w:rPr>
        <w:t>cf</w:t>
      </w:r>
      <w:proofErr w:type="spellEnd"/>
      <w:r w:rsidRPr="00E60723">
        <w:rPr>
          <w:rFonts w:asciiTheme="minorHAnsi" w:eastAsia="Times New Roman" w:hAnsiTheme="minorHAnsi" w:cstheme="minorHAnsi"/>
          <w:sz w:val="24"/>
          <w:szCs w:val="24"/>
          <w:lang w:eastAsia="fr-FR"/>
        </w:rPr>
        <w:t xml:space="preserve">  </w:t>
      </w:r>
      <w:r w:rsidRPr="00E60723">
        <w:rPr>
          <w:rFonts w:asciiTheme="minorHAnsi" w:hAnsiTheme="minorHAnsi" w:cstheme="minorHAnsi"/>
          <w:sz w:val="24"/>
          <w:szCs w:val="24"/>
        </w:rPr>
        <w:t xml:space="preserve">Emploi et sens des aspects - Le passé </w:t>
      </w:r>
      <w:hyperlink r:id="rId24" w:history="1">
        <w:r w:rsidRPr="00E60723">
          <w:rPr>
            <w:rStyle w:val="Lienhypertexte"/>
            <w:rFonts w:asciiTheme="minorHAnsi" w:hAnsiTheme="minorHAnsi" w:cstheme="minorHAnsi"/>
            <w:color w:val="auto"/>
            <w:sz w:val="24"/>
            <w:szCs w:val="24"/>
          </w:rPr>
          <w:t>https://russe-uoh.univ-tlse2.fr/a2/a2-s-syntaxedelaphrasesimple/co/A2-S-PHRASE-emploi_aspects-passe.html</w:t>
        </w:r>
      </w:hyperlink>
      <w:r w:rsidRPr="00E60723">
        <w:rPr>
          <w:rFonts w:asciiTheme="minorHAnsi" w:hAnsiTheme="minorHAnsi" w:cstheme="minorHAnsi"/>
          <w:sz w:val="24"/>
          <w:szCs w:val="24"/>
        </w:rPr>
        <w:t xml:space="preserve"> </w:t>
      </w:r>
    </w:p>
    <w:p w14:paraId="1F608ABC" w14:textId="6427C94C" w:rsidR="00030196" w:rsidRPr="00E60723" w:rsidRDefault="00030196"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masculin singulier </w:t>
      </w:r>
    </w:p>
    <w:p w14:paraId="3324580C" w14:textId="77777777" w:rsidR="00030196" w:rsidRPr="00E60723" w:rsidRDefault="00030196"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prédicat accordé avec le sujet </w:t>
      </w:r>
      <w:r w:rsidRPr="00E60723">
        <w:rPr>
          <w:rFonts w:asciiTheme="minorHAnsi" w:hAnsiTheme="minorHAnsi" w:cstheme="minorHAnsi"/>
          <w:sz w:val="24"/>
          <w:szCs w:val="24"/>
          <w:lang w:val="ru-RU"/>
        </w:rPr>
        <w:t>КОМПОЗИ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ТОР</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РИ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МСКИЙ</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КО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РСАКОВ</w:t>
      </w:r>
      <w:r w:rsidRPr="00E60723">
        <w:rPr>
          <w:rFonts w:asciiTheme="minorHAnsi" w:hAnsiTheme="minorHAnsi" w:cstheme="minorHAnsi"/>
          <w:sz w:val="24"/>
          <w:szCs w:val="24"/>
        </w:rPr>
        <w:t xml:space="preserve"> </w:t>
      </w:r>
    </w:p>
    <w:p w14:paraId="6DDF2025" w14:textId="501E3D59" w:rsidR="00030196" w:rsidRPr="00E60723" w:rsidRDefault="00030196" w:rsidP="00E57497">
      <w:pPr>
        <w:pStyle w:val="Paragraphedeliste"/>
        <w:numPr>
          <w:ilvl w:val="0"/>
          <w:numId w:val="6"/>
        </w:numPr>
        <w:spacing w:after="0" w:line="240" w:lineRule="auto"/>
        <w:ind w:left="720"/>
        <w:jc w:val="both"/>
        <w:rPr>
          <w:rFonts w:asciiTheme="minorHAnsi" w:hAnsiTheme="minorHAnsi" w:cstheme="minorHAnsi"/>
          <w:sz w:val="24"/>
          <w:szCs w:val="24"/>
        </w:rPr>
      </w:pPr>
      <w:r w:rsidRPr="00E60723">
        <w:rPr>
          <w:rFonts w:asciiTheme="minorHAnsi" w:hAnsiTheme="minorHAnsi" w:cstheme="minorHAnsi"/>
          <w:sz w:val="24"/>
          <w:szCs w:val="24"/>
        </w:rPr>
        <w:t xml:space="preserve">verbe qui se construit avec l’instrumental </w:t>
      </w:r>
      <w:r w:rsidRPr="00E60723">
        <w:rPr>
          <w:rFonts w:asciiTheme="minorHAnsi" w:hAnsiTheme="minorHAnsi" w:cstheme="minorHAnsi"/>
          <w:sz w:val="24"/>
          <w:szCs w:val="24"/>
          <w:lang w:val="ru-RU"/>
        </w:rPr>
        <w:t>УНИКА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ЛЬНОЙ</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СПОСО</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БНОСТЬЮ</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hr-HR"/>
        </w:rPr>
        <w:t xml:space="preserve">(cf Verbes avec complément à l'instrumental </w:t>
      </w:r>
      <w:hyperlink r:id="rId25" w:history="1">
        <w:r w:rsidRPr="00E60723">
          <w:rPr>
            <w:rStyle w:val="Lienhypertexte"/>
            <w:rFonts w:asciiTheme="minorHAnsi" w:hAnsiTheme="minorHAnsi" w:cstheme="minorHAnsi"/>
            <w:color w:val="auto"/>
            <w:sz w:val="24"/>
            <w:szCs w:val="24"/>
            <w:lang w:val="hr-HR"/>
          </w:rPr>
          <w:t>https://russe-uoh.univ-tlse2.fr/navigation-thematique-s/co/B1-S-PHRASE-verbes-instrumental.html</w:t>
        </w:r>
      </w:hyperlink>
      <w:r w:rsidRPr="00E60723">
        <w:rPr>
          <w:rFonts w:asciiTheme="minorHAnsi" w:hAnsiTheme="minorHAnsi" w:cstheme="minorHAnsi"/>
          <w:sz w:val="24"/>
          <w:szCs w:val="24"/>
          <w:lang w:val="hr-HR"/>
        </w:rPr>
        <w:t xml:space="preserve"> </w:t>
      </w:r>
    </w:p>
    <w:p w14:paraId="1AAC3998" w14:textId="572C6C21" w:rsidR="00030196" w:rsidRPr="00E60723" w:rsidRDefault="00030196" w:rsidP="00E57497">
      <w:pPr>
        <w:jc w:val="both"/>
        <w:rPr>
          <w:rFonts w:asciiTheme="minorHAnsi" w:hAnsiTheme="minorHAnsi" w:cstheme="minorHAnsi"/>
          <w:shd w:val="clear" w:color="auto" w:fill="FFFFFF"/>
        </w:rPr>
      </w:pPr>
    </w:p>
    <w:p w14:paraId="5E3CFF5C" w14:textId="55A4B36D" w:rsidR="00DA1882" w:rsidRPr="00E60723" w:rsidRDefault="00DA1882" w:rsidP="00E57497">
      <w:pPr>
        <w:jc w:val="both"/>
        <w:rPr>
          <w:rFonts w:asciiTheme="minorHAnsi" w:hAnsiTheme="minorHAnsi" w:cstheme="minorHAnsi"/>
          <w:shd w:val="clear" w:color="auto" w:fill="FFFFFF"/>
        </w:rPr>
      </w:pPr>
      <w:r w:rsidRPr="00E60723">
        <w:rPr>
          <w:rFonts w:asciiTheme="minorHAnsi" w:hAnsiTheme="minorHAnsi" w:cstheme="minorHAnsi"/>
          <w:u w:val="single"/>
          <w:shd w:val="clear" w:color="auto" w:fill="FFFFFF"/>
        </w:rPr>
        <w:t>Remarque</w:t>
      </w:r>
      <w:r w:rsidRPr="00E60723">
        <w:rPr>
          <w:rFonts w:asciiTheme="minorHAnsi" w:hAnsiTheme="minorHAnsi" w:cstheme="minorHAnsi"/>
          <w:shd w:val="clear" w:color="auto" w:fill="FFFFFF"/>
        </w:rPr>
        <w:t> : La possession s’exprime de différentes manières</w:t>
      </w:r>
      <w:r w:rsidR="00323B7B" w:rsidRPr="00E60723">
        <w:rPr>
          <w:rFonts w:asciiTheme="minorHAnsi" w:hAnsiTheme="minorHAnsi" w:cstheme="minorHAnsi"/>
          <w:shd w:val="clear" w:color="auto" w:fill="FFFFFF"/>
        </w:rPr>
        <w:t xml:space="preserve"> en russe</w:t>
      </w:r>
      <w:r w:rsidRPr="00E60723">
        <w:rPr>
          <w:rFonts w:asciiTheme="minorHAnsi" w:hAnsiTheme="minorHAnsi" w:cstheme="minorHAnsi"/>
          <w:shd w:val="clear" w:color="auto" w:fill="FFFFFF"/>
        </w:rPr>
        <w:t xml:space="preserve"> </w:t>
      </w:r>
      <w:r w:rsidR="00323B7B" w:rsidRPr="00E60723">
        <w:rPr>
          <w:rFonts w:asciiTheme="minorHAnsi" w:hAnsiTheme="minorHAnsi" w:cstheme="minorHAnsi"/>
          <w:lang w:val="hr-HR"/>
        </w:rPr>
        <w:t>(cf La possession</w:t>
      </w:r>
    </w:p>
    <w:p w14:paraId="372A113E" w14:textId="53F2E1E4" w:rsidR="00DA1882" w:rsidRPr="00E60723" w:rsidRDefault="001311CB" w:rsidP="00E57497">
      <w:pPr>
        <w:jc w:val="both"/>
        <w:rPr>
          <w:rFonts w:asciiTheme="minorHAnsi" w:hAnsiTheme="minorHAnsi" w:cstheme="minorHAnsi"/>
          <w:shd w:val="clear" w:color="auto" w:fill="FFFFFF"/>
        </w:rPr>
      </w:pPr>
      <w:hyperlink r:id="rId26" w:history="1">
        <w:r w:rsidR="00DA1882" w:rsidRPr="00E60723">
          <w:rPr>
            <w:rStyle w:val="Lienhypertexte"/>
            <w:rFonts w:asciiTheme="minorHAnsi" w:hAnsiTheme="minorHAnsi" w:cstheme="minorHAnsi"/>
            <w:color w:val="auto"/>
            <w:shd w:val="clear" w:color="auto" w:fill="FFFFFF"/>
          </w:rPr>
          <w:t>https://russe-uoh.univ-tlse2.fr/navigation-thematique-s/co/A1-S-PHRASE-possession.html</w:t>
        </w:r>
      </w:hyperlink>
      <w:r w:rsidR="00DA1882" w:rsidRPr="00E60723">
        <w:rPr>
          <w:rFonts w:asciiTheme="minorHAnsi" w:hAnsiTheme="minorHAnsi" w:cstheme="minorHAnsi"/>
          <w:shd w:val="clear" w:color="auto" w:fill="FFFFFF"/>
        </w:rPr>
        <w:t xml:space="preserve"> </w:t>
      </w:r>
    </w:p>
    <w:p w14:paraId="309E78AF" w14:textId="2A8434DD" w:rsidR="00DA1882" w:rsidRPr="00E60723" w:rsidRDefault="00DA1882" w:rsidP="00E57497">
      <w:pPr>
        <w:jc w:val="both"/>
        <w:rPr>
          <w:rFonts w:asciiTheme="minorHAnsi" w:hAnsiTheme="minorHAnsi" w:cstheme="minorHAnsi"/>
          <w:shd w:val="clear" w:color="auto" w:fill="FFFFFF"/>
        </w:rPr>
      </w:pPr>
    </w:p>
    <w:p w14:paraId="2CECDB14" w14:textId="77777777" w:rsidR="00323B7B" w:rsidRPr="00E60723" w:rsidRDefault="00323B7B" w:rsidP="00E57497">
      <w:pPr>
        <w:jc w:val="both"/>
        <w:rPr>
          <w:rFonts w:asciiTheme="minorHAnsi" w:hAnsiTheme="minorHAnsi" w:cstheme="minorHAnsi"/>
          <w:shd w:val="clear" w:color="auto" w:fill="FFFFFF"/>
        </w:rPr>
      </w:pPr>
    </w:p>
    <w:p w14:paraId="7A13B4CB" w14:textId="77777777" w:rsidR="00E57497" w:rsidRPr="00E60723" w:rsidRDefault="000D726B" w:rsidP="00E57497">
      <w:pPr>
        <w:jc w:val="both"/>
        <w:rPr>
          <w:rFonts w:asciiTheme="minorHAnsi" w:hAnsiTheme="minorHAnsi" w:cstheme="minorHAnsi"/>
          <w:b/>
        </w:rPr>
      </w:pPr>
      <w:r w:rsidRPr="00E60723">
        <w:rPr>
          <w:rFonts w:asciiTheme="minorHAnsi" w:hAnsiTheme="minorHAnsi" w:cstheme="minorHAnsi"/>
          <w:b/>
        </w:rPr>
        <w:t xml:space="preserve">НАПИСА́В </w:t>
      </w:r>
    </w:p>
    <w:p w14:paraId="38781113" w14:textId="1BE3AE2F" w:rsidR="00030196" w:rsidRPr="00E60723" w:rsidRDefault="000A2565"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написа</w:t>
      </w:r>
      <w:r w:rsidR="000D726B" w:rsidRPr="00E60723">
        <w:rPr>
          <w:rFonts w:asciiTheme="minorHAnsi" w:hAnsiTheme="minorHAnsi" w:cstheme="minorHAnsi"/>
          <w:sz w:val="24"/>
          <w:szCs w:val="24"/>
        </w:rPr>
        <w:t>́</w:t>
      </w:r>
      <w:r w:rsidRPr="00E60723">
        <w:rPr>
          <w:rFonts w:asciiTheme="minorHAnsi" w:hAnsiTheme="minorHAnsi" w:cstheme="minorHAnsi"/>
          <w:sz w:val="24"/>
          <w:szCs w:val="24"/>
        </w:rPr>
        <w:t>ть</w:t>
      </w:r>
      <w:r w:rsidR="00E57497" w:rsidRPr="00E60723">
        <w:rPr>
          <w:rFonts w:asciiTheme="minorHAnsi" w:hAnsiTheme="minorHAnsi" w:cstheme="minorHAnsi"/>
          <w:sz w:val="24"/>
          <w:szCs w:val="24"/>
        </w:rPr>
        <w:t> : dessiner, peindre</w:t>
      </w:r>
    </w:p>
    <w:p w14:paraId="7684D19C" w14:textId="6ED7C617" w:rsidR="00D83FD3" w:rsidRPr="00E60723" w:rsidRDefault="001E3B4E" w:rsidP="00E57497">
      <w:pPr>
        <w:pStyle w:val="Paragraphedeliste"/>
        <w:numPr>
          <w:ilvl w:val="0"/>
          <w:numId w:val="10"/>
        </w:numPr>
        <w:shd w:val="clear" w:color="auto" w:fill="FFFFFF"/>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v</w:t>
      </w:r>
      <w:r w:rsidR="00D83FD3" w:rsidRPr="00E60723">
        <w:rPr>
          <w:rFonts w:asciiTheme="minorHAnsi" w:hAnsiTheme="minorHAnsi" w:cstheme="minorHAnsi"/>
          <w:sz w:val="24"/>
          <w:szCs w:val="24"/>
        </w:rPr>
        <w:t xml:space="preserve">erbe transitif </w:t>
      </w:r>
    </w:p>
    <w:p w14:paraId="606A500C" w14:textId="39E31F68" w:rsidR="00D83FD3" w:rsidRPr="00E60723" w:rsidRDefault="00782E73" w:rsidP="00E57497">
      <w:pPr>
        <w:pStyle w:val="Paragraphedeliste"/>
        <w:numPr>
          <w:ilvl w:val="0"/>
          <w:numId w:val="10"/>
        </w:numPr>
        <w:shd w:val="clear" w:color="auto" w:fill="FFFFFF"/>
        <w:spacing w:after="0" w:line="240" w:lineRule="auto"/>
        <w:jc w:val="both"/>
        <w:rPr>
          <w:rFonts w:asciiTheme="minorHAnsi" w:hAnsiTheme="minorHAnsi" w:cstheme="minorHAnsi"/>
          <w:sz w:val="24"/>
          <w:szCs w:val="24"/>
          <w:lang w:val="ru-RU"/>
        </w:rPr>
      </w:pPr>
      <w:r w:rsidRPr="00E60723">
        <w:rPr>
          <w:rFonts w:asciiTheme="minorHAnsi" w:hAnsiTheme="minorHAnsi" w:cstheme="minorHAnsi"/>
          <w:sz w:val="24"/>
          <w:szCs w:val="24"/>
        </w:rPr>
        <w:t>perfectif</w:t>
      </w:r>
      <w:r w:rsidR="00D83FD3" w:rsidRPr="00E60723">
        <w:rPr>
          <w:rFonts w:asciiTheme="minorHAnsi" w:hAnsiTheme="minorHAnsi" w:cstheme="minorHAnsi"/>
          <w:sz w:val="24"/>
          <w:szCs w:val="24"/>
          <w:shd w:val="clear" w:color="auto" w:fill="FFFFFF"/>
          <w:lang w:val="ru-RU"/>
        </w:rPr>
        <w:t xml:space="preserve"> </w:t>
      </w:r>
      <w:r w:rsidR="00D83FD3" w:rsidRPr="00E60723">
        <w:rPr>
          <w:rFonts w:asciiTheme="minorHAnsi" w:hAnsiTheme="minorHAnsi" w:cstheme="minorHAnsi"/>
          <w:sz w:val="24"/>
          <w:szCs w:val="24"/>
          <w:lang w:val="ru-RU"/>
        </w:rPr>
        <w:t>(писа́ть</w:t>
      </w:r>
      <w:r w:rsidR="00D83FD3" w:rsidRPr="00E60723">
        <w:rPr>
          <w:rFonts w:asciiTheme="minorHAnsi" w:hAnsiTheme="minorHAnsi" w:cstheme="minorHAnsi"/>
          <w:sz w:val="24"/>
          <w:szCs w:val="24"/>
        </w:rPr>
        <w:t> </w:t>
      </w:r>
      <w:r w:rsidR="00D83FD3" w:rsidRPr="00E60723">
        <w:rPr>
          <w:rFonts w:asciiTheme="minorHAnsi" w:hAnsiTheme="minorHAnsi" w:cstheme="minorHAnsi"/>
          <w:sz w:val="24"/>
          <w:szCs w:val="24"/>
          <w:lang w:val="ru-RU"/>
        </w:rPr>
        <w:t>/ написа́ть)</w:t>
      </w:r>
    </w:p>
    <w:p w14:paraId="698DB84B" w14:textId="334DF787" w:rsidR="00D83FD3" w:rsidRPr="004F6932" w:rsidRDefault="00D83FD3" w:rsidP="00E57497">
      <w:pPr>
        <w:pStyle w:val="Paragraphedeliste"/>
        <w:numPr>
          <w:ilvl w:val="0"/>
          <w:numId w:val="10"/>
        </w:numPr>
        <w:shd w:val="clear" w:color="auto" w:fill="FFFFFF"/>
        <w:spacing w:after="0" w:line="240" w:lineRule="auto"/>
        <w:jc w:val="both"/>
        <w:rPr>
          <w:rFonts w:asciiTheme="minorHAnsi" w:hAnsiTheme="minorHAnsi" w:cstheme="minorHAnsi"/>
          <w:sz w:val="24"/>
          <w:szCs w:val="24"/>
        </w:rPr>
      </w:pPr>
      <w:r w:rsidRPr="004F6932">
        <w:rPr>
          <w:rFonts w:asciiTheme="minorHAnsi" w:hAnsiTheme="minorHAnsi" w:cstheme="minorHAnsi"/>
          <w:sz w:val="24"/>
          <w:szCs w:val="24"/>
        </w:rPr>
        <w:t>gérondif passé</w:t>
      </w:r>
      <w:r w:rsidR="00E4243C" w:rsidRPr="004F6932">
        <w:rPr>
          <w:rFonts w:asciiTheme="minorHAnsi" w:hAnsiTheme="minorHAnsi" w:cstheme="minorHAnsi"/>
          <w:sz w:val="24"/>
          <w:szCs w:val="24"/>
        </w:rPr>
        <w:t xml:space="preserve"> perfectif</w:t>
      </w:r>
      <w:r w:rsidRPr="004F6932">
        <w:rPr>
          <w:rFonts w:asciiTheme="minorHAnsi" w:hAnsiTheme="minorHAnsi" w:cstheme="minorHAnsi"/>
          <w:sz w:val="24"/>
          <w:szCs w:val="24"/>
        </w:rPr>
        <w:t xml:space="preserve"> </w:t>
      </w:r>
      <w:r w:rsidR="00662D8A" w:rsidRPr="004F6932">
        <w:rPr>
          <w:rFonts w:asciiTheme="minorHAnsi" w:hAnsiTheme="minorHAnsi" w:cstheme="minorHAnsi"/>
          <w:sz w:val="24"/>
          <w:szCs w:val="24"/>
          <w:bdr w:val="none" w:sz="0" w:space="0" w:color="auto" w:frame="1"/>
        </w:rPr>
        <w:t>(</w:t>
      </w:r>
      <w:proofErr w:type="spellStart"/>
      <w:r w:rsidR="00662D8A" w:rsidRPr="004F6932">
        <w:rPr>
          <w:rFonts w:asciiTheme="minorHAnsi" w:hAnsiTheme="minorHAnsi" w:cstheme="minorHAnsi"/>
          <w:sz w:val="24"/>
          <w:szCs w:val="24"/>
          <w:bdr w:val="none" w:sz="0" w:space="0" w:color="auto" w:frame="1"/>
        </w:rPr>
        <w:t>cf</w:t>
      </w:r>
      <w:proofErr w:type="spellEnd"/>
      <w:r w:rsidR="00662D8A" w:rsidRPr="004F6932">
        <w:rPr>
          <w:rFonts w:asciiTheme="minorHAnsi" w:hAnsiTheme="minorHAnsi" w:cstheme="minorHAnsi"/>
          <w:sz w:val="24"/>
          <w:szCs w:val="24"/>
          <w:bdr w:val="none" w:sz="0" w:space="0" w:color="auto" w:frame="1"/>
        </w:rPr>
        <w:t xml:space="preserve"> Le gérondif perfectif </w:t>
      </w:r>
      <w:hyperlink r:id="rId27" w:history="1">
        <w:r w:rsidR="00662D8A" w:rsidRPr="004F6932">
          <w:rPr>
            <w:rStyle w:val="Lienhypertexte"/>
            <w:rFonts w:asciiTheme="minorHAnsi" w:hAnsiTheme="minorHAnsi" w:cstheme="minorHAnsi"/>
            <w:color w:val="auto"/>
            <w:sz w:val="24"/>
            <w:szCs w:val="24"/>
            <w:bdr w:val="none" w:sz="0" w:space="0" w:color="auto" w:frame="1"/>
          </w:rPr>
          <w:t>https://russe-uoh.univ-tlse2.fr/b1/b1-s-morphologieverbale/co/B1-S-VERBES-Gerondif_perfectif.html</w:t>
        </w:r>
      </w:hyperlink>
    </w:p>
    <w:p w14:paraId="7CE41093" w14:textId="21A93E19" w:rsidR="00D83FD3" w:rsidRPr="004F6932" w:rsidRDefault="00D83FD3" w:rsidP="00E57497">
      <w:pPr>
        <w:pStyle w:val="Paragraphedeliste"/>
        <w:numPr>
          <w:ilvl w:val="0"/>
          <w:numId w:val="10"/>
        </w:numPr>
        <w:spacing w:after="0" w:line="240" w:lineRule="auto"/>
        <w:jc w:val="both"/>
        <w:rPr>
          <w:rFonts w:asciiTheme="minorHAnsi" w:hAnsiTheme="minorHAnsi" w:cstheme="minorHAnsi"/>
          <w:sz w:val="24"/>
          <w:szCs w:val="24"/>
        </w:rPr>
      </w:pPr>
      <w:r w:rsidRPr="004F6932">
        <w:rPr>
          <w:rFonts w:asciiTheme="minorHAnsi" w:hAnsiTheme="minorHAnsi" w:cstheme="minorHAnsi"/>
          <w:sz w:val="24"/>
          <w:szCs w:val="24"/>
        </w:rPr>
        <w:t xml:space="preserve">introduit </w:t>
      </w:r>
      <w:r w:rsidR="00782E73" w:rsidRPr="004F6932">
        <w:rPr>
          <w:rFonts w:asciiTheme="minorHAnsi" w:hAnsiTheme="minorHAnsi" w:cstheme="minorHAnsi"/>
          <w:sz w:val="24"/>
          <w:szCs w:val="24"/>
        </w:rPr>
        <w:t>la</w:t>
      </w:r>
      <w:r w:rsidRPr="004F6932">
        <w:rPr>
          <w:rFonts w:asciiTheme="minorHAnsi" w:hAnsiTheme="minorHAnsi" w:cstheme="minorHAnsi"/>
          <w:sz w:val="24"/>
          <w:szCs w:val="24"/>
        </w:rPr>
        <w:t xml:space="preserve"> proposition </w:t>
      </w:r>
      <w:proofErr w:type="spellStart"/>
      <w:r w:rsidRPr="004F6932">
        <w:rPr>
          <w:rFonts w:asciiTheme="minorHAnsi" w:hAnsiTheme="minorHAnsi" w:cstheme="minorHAnsi"/>
          <w:sz w:val="24"/>
          <w:szCs w:val="24"/>
        </w:rPr>
        <w:t>gérondive</w:t>
      </w:r>
      <w:proofErr w:type="spellEnd"/>
      <w:r w:rsidR="00782E73" w:rsidRPr="004F6932">
        <w:rPr>
          <w:rFonts w:asciiTheme="minorHAnsi" w:hAnsiTheme="minorHAnsi" w:cstheme="minorHAnsi"/>
          <w:sz w:val="24"/>
          <w:szCs w:val="24"/>
        </w:rPr>
        <w:t xml:space="preserve"> (,НАПИСА́В ДЕКОРА́ЦИИ ПРА́ЗДНИЧНЫМИ, СВЕ́ТЛЫМИ КРА́СКАМИ,)</w:t>
      </w:r>
      <w:r w:rsidRPr="004F6932">
        <w:rPr>
          <w:rFonts w:asciiTheme="minorHAnsi" w:hAnsiTheme="minorHAnsi" w:cstheme="minorHAnsi"/>
          <w:sz w:val="24"/>
          <w:szCs w:val="24"/>
        </w:rPr>
        <w:t xml:space="preserve"> qui est mise entre virgules</w:t>
      </w:r>
      <w:r w:rsidR="00662D8A" w:rsidRPr="004F6932">
        <w:rPr>
          <w:rFonts w:asciiTheme="minorHAnsi" w:hAnsiTheme="minorHAnsi" w:cstheme="minorHAnsi"/>
          <w:sz w:val="24"/>
          <w:szCs w:val="24"/>
        </w:rPr>
        <w:t xml:space="preserve"> </w:t>
      </w:r>
      <w:r w:rsidR="00662D8A" w:rsidRPr="004F6932">
        <w:rPr>
          <w:rFonts w:asciiTheme="minorHAnsi" w:hAnsiTheme="minorHAnsi" w:cstheme="minorHAnsi"/>
          <w:sz w:val="24"/>
          <w:szCs w:val="24"/>
          <w:bdr w:val="none" w:sz="0" w:space="0" w:color="auto" w:frame="1"/>
        </w:rPr>
        <w:t>(</w:t>
      </w:r>
      <w:proofErr w:type="spellStart"/>
      <w:r w:rsidR="00662D8A" w:rsidRPr="004F6932">
        <w:rPr>
          <w:rFonts w:asciiTheme="minorHAnsi" w:hAnsiTheme="minorHAnsi" w:cstheme="minorHAnsi"/>
          <w:sz w:val="24"/>
          <w:szCs w:val="24"/>
          <w:bdr w:val="none" w:sz="0" w:space="0" w:color="auto" w:frame="1"/>
        </w:rPr>
        <w:t>cf</w:t>
      </w:r>
      <w:proofErr w:type="spellEnd"/>
      <w:r w:rsidR="00662D8A" w:rsidRPr="004F6932">
        <w:rPr>
          <w:rFonts w:asciiTheme="minorHAnsi" w:hAnsiTheme="minorHAnsi" w:cstheme="minorHAnsi"/>
          <w:sz w:val="24"/>
          <w:szCs w:val="24"/>
          <w:bdr w:val="none" w:sz="0" w:space="0" w:color="auto" w:frame="1"/>
        </w:rPr>
        <w:t xml:space="preserve"> La proposition </w:t>
      </w:r>
      <w:proofErr w:type="spellStart"/>
      <w:r w:rsidR="00662D8A" w:rsidRPr="004F6932">
        <w:rPr>
          <w:rFonts w:asciiTheme="minorHAnsi" w:hAnsiTheme="minorHAnsi" w:cstheme="minorHAnsi"/>
          <w:sz w:val="24"/>
          <w:szCs w:val="24"/>
          <w:bdr w:val="none" w:sz="0" w:space="0" w:color="auto" w:frame="1"/>
        </w:rPr>
        <w:t>gérondivale</w:t>
      </w:r>
      <w:proofErr w:type="spellEnd"/>
      <w:r w:rsidR="00662D8A" w:rsidRPr="004F6932">
        <w:rPr>
          <w:rFonts w:asciiTheme="minorHAnsi" w:hAnsiTheme="minorHAnsi" w:cstheme="minorHAnsi"/>
          <w:sz w:val="24"/>
          <w:szCs w:val="24"/>
          <w:bdr w:val="none" w:sz="0" w:space="0" w:color="auto" w:frame="1"/>
        </w:rPr>
        <w:t xml:space="preserve"> </w:t>
      </w:r>
      <w:hyperlink r:id="rId28" w:history="1">
        <w:r w:rsidR="00662D8A" w:rsidRPr="004F6932">
          <w:rPr>
            <w:rStyle w:val="Lienhypertexte"/>
            <w:rFonts w:asciiTheme="minorHAnsi" w:hAnsiTheme="minorHAnsi" w:cstheme="minorHAnsi"/>
            <w:color w:val="auto"/>
            <w:sz w:val="24"/>
            <w:szCs w:val="24"/>
            <w:bdr w:val="none" w:sz="0" w:space="0" w:color="auto" w:frame="1"/>
          </w:rPr>
          <w:t>https://russe-uoh.univ-tlse2.fr/navigation-thematique-s/co/B1-S-SYNT-gerondivales.html</w:t>
        </w:r>
      </w:hyperlink>
    </w:p>
    <w:p w14:paraId="6122E42A" w14:textId="756420A2" w:rsidR="00E4243C" w:rsidRPr="004F6932" w:rsidRDefault="00E4243C" w:rsidP="00E57497">
      <w:pPr>
        <w:pStyle w:val="Paragraphedeliste"/>
        <w:numPr>
          <w:ilvl w:val="0"/>
          <w:numId w:val="10"/>
        </w:numPr>
        <w:spacing w:after="0" w:line="240" w:lineRule="auto"/>
        <w:jc w:val="both"/>
        <w:rPr>
          <w:rFonts w:asciiTheme="minorHAnsi" w:hAnsiTheme="minorHAnsi" w:cstheme="minorHAnsi"/>
          <w:sz w:val="24"/>
          <w:szCs w:val="24"/>
        </w:rPr>
      </w:pPr>
      <w:r w:rsidRPr="004F6932">
        <w:rPr>
          <w:rFonts w:asciiTheme="minorHAnsi" w:hAnsiTheme="minorHAnsi" w:cstheme="minorHAnsi"/>
          <w:sz w:val="24"/>
          <w:szCs w:val="24"/>
        </w:rPr>
        <w:t>placé avant le verbe principal, il indique une action qui précède celle du verbe principal</w:t>
      </w:r>
    </w:p>
    <w:p w14:paraId="11353D5B" w14:textId="46C3D082" w:rsidR="00662D8A" w:rsidRPr="004F6932" w:rsidRDefault="00662D8A" w:rsidP="00E57497">
      <w:pPr>
        <w:pStyle w:val="Paragraphedeliste"/>
        <w:numPr>
          <w:ilvl w:val="0"/>
          <w:numId w:val="10"/>
        </w:numPr>
        <w:spacing w:after="0" w:line="240" w:lineRule="auto"/>
        <w:jc w:val="both"/>
        <w:rPr>
          <w:rFonts w:asciiTheme="minorHAnsi" w:hAnsiTheme="minorHAnsi" w:cstheme="minorHAnsi"/>
          <w:sz w:val="24"/>
          <w:szCs w:val="24"/>
        </w:rPr>
      </w:pPr>
      <w:r w:rsidRPr="004F6932">
        <w:rPr>
          <w:rFonts w:asciiTheme="minorHAnsi" w:hAnsiTheme="minorHAnsi" w:cstheme="minorHAnsi"/>
          <w:sz w:val="24"/>
          <w:szCs w:val="24"/>
        </w:rPr>
        <w:t xml:space="preserve">gérondif et prédicat renvoient au même sujet </w:t>
      </w:r>
      <w:r w:rsidRPr="004F6932">
        <w:rPr>
          <w:rFonts w:asciiTheme="minorHAnsi" w:hAnsiTheme="minorHAnsi" w:cstheme="minorHAnsi"/>
          <w:sz w:val="24"/>
          <w:szCs w:val="24"/>
          <w:lang w:val="ru-RU"/>
        </w:rPr>
        <w:t>ВАСНЕЦО</w:t>
      </w:r>
      <w:r w:rsidRPr="004F6932">
        <w:rPr>
          <w:rFonts w:asciiTheme="minorHAnsi" w:hAnsiTheme="minorHAnsi" w:cstheme="minorHAnsi"/>
          <w:sz w:val="24"/>
          <w:szCs w:val="24"/>
        </w:rPr>
        <w:t>́</w:t>
      </w:r>
      <w:r w:rsidRPr="004F6932">
        <w:rPr>
          <w:rFonts w:asciiTheme="minorHAnsi" w:hAnsiTheme="minorHAnsi" w:cstheme="minorHAnsi"/>
          <w:sz w:val="24"/>
          <w:szCs w:val="24"/>
          <w:lang w:val="ru-RU"/>
        </w:rPr>
        <w:t>В</w:t>
      </w:r>
    </w:p>
    <w:p w14:paraId="545CD6DB" w14:textId="07924387" w:rsidR="00D83FD3" w:rsidRPr="00E60723" w:rsidRDefault="00D83FD3" w:rsidP="00E57497">
      <w:pPr>
        <w:pStyle w:val="Paragraphedeliste"/>
        <w:numPr>
          <w:ilvl w:val="0"/>
          <w:numId w:val="10"/>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directement suivi d’un complément d’objet</w:t>
      </w:r>
      <w:r w:rsidR="00782E73" w:rsidRPr="00E60723">
        <w:rPr>
          <w:rFonts w:asciiTheme="minorHAnsi" w:hAnsiTheme="minorHAnsi" w:cstheme="minorHAnsi"/>
          <w:sz w:val="24"/>
          <w:szCs w:val="24"/>
        </w:rPr>
        <w:t xml:space="preserve"> direct</w:t>
      </w:r>
      <w:r w:rsidRPr="00E60723">
        <w:rPr>
          <w:rFonts w:asciiTheme="minorHAnsi" w:hAnsiTheme="minorHAnsi" w:cstheme="minorHAnsi"/>
          <w:sz w:val="24"/>
          <w:szCs w:val="24"/>
        </w:rPr>
        <w:t xml:space="preserve"> ДЕКОРА́ЦИИ et d’un complément de moyen à l’instrumental </w:t>
      </w:r>
      <w:r w:rsidRPr="00E60723">
        <w:rPr>
          <w:rFonts w:asciiTheme="minorHAnsi" w:hAnsiTheme="minorHAnsi" w:cstheme="minorHAnsi"/>
          <w:sz w:val="24"/>
          <w:szCs w:val="24"/>
          <w:lang w:val="ru-RU"/>
        </w:rPr>
        <w:t>ПРА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ЗДНИЧНЫМИ</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СВЕ</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ТЛЫМИ</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КРА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СКАМИ</w:t>
      </w:r>
      <w:r w:rsidRPr="00E60723">
        <w:rPr>
          <w:rFonts w:asciiTheme="minorHAnsi" w:hAnsiTheme="minorHAnsi" w:cstheme="minorHAnsi"/>
          <w:sz w:val="24"/>
          <w:szCs w:val="24"/>
        </w:rPr>
        <w:t xml:space="preserve"> </w:t>
      </w:r>
    </w:p>
    <w:p w14:paraId="0AA2BAAD" w14:textId="4D749F39" w:rsidR="000D726B" w:rsidRPr="00E60723" w:rsidRDefault="000D726B" w:rsidP="00E57497">
      <w:pPr>
        <w:pStyle w:val="Paragraphedeliste"/>
        <w:spacing w:after="0"/>
        <w:jc w:val="both"/>
        <w:rPr>
          <w:rFonts w:asciiTheme="minorHAnsi" w:hAnsiTheme="minorHAnsi" w:cstheme="minorHAnsi"/>
          <w:sz w:val="24"/>
          <w:szCs w:val="24"/>
        </w:rPr>
      </w:pPr>
    </w:p>
    <w:p w14:paraId="125BB649" w14:textId="77777777" w:rsidR="00E57497" w:rsidRPr="00E60723" w:rsidRDefault="00D83FD3" w:rsidP="00E57497">
      <w:pPr>
        <w:pStyle w:val="Paragraphedeliste"/>
        <w:spacing w:after="0"/>
        <w:ind w:left="0"/>
        <w:jc w:val="both"/>
        <w:rPr>
          <w:rFonts w:asciiTheme="minorHAnsi" w:hAnsiTheme="minorHAnsi" w:cstheme="minorHAnsi"/>
          <w:b/>
          <w:sz w:val="24"/>
          <w:szCs w:val="24"/>
        </w:rPr>
      </w:pPr>
      <w:r w:rsidRPr="00E60723">
        <w:rPr>
          <w:rFonts w:asciiTheme="minorHAnsi" w:hAnsiTheme="minorHAnsi" w:cstheme="minorHAnsi"/>
          <w:b/>
          <w:sz w:val="24"/>
          <w:szCs w:val="24"/>
          <w:lang w:val="ru-RU"/>
        </w:rPr>
        <w:lastRenderedPageBreak/>
        <w:t>КРА</w:t>
      </w:r>
      <w:r w:rsidRPr="00E60723">
        <w:rPr>
          <w:rFonts w:asciiTheme="minorHAnsi" w:hAnsiTheme="minorHAnsi" w:cstheme="minorHAnsi"/>
          <w:b/>
          <w:sz w:val="24"/>
          <w:szCs w:val="24"/>
        </w:rPr>
        <w:t>́</w:t>
      </w:r>
      <w:r w:rsidRPr="00E60723">
        <w:rPr>
          <w:rFonts w:asciiTheme="minorHAnsi" w:hAnsiTheme="minorHAnsi" w:cstheme="minorHAnsi"/>
          <w:b/>
          <w:sz w:val="24"/>
          <w:szCs w:val="24"/>
          <w:lang w:val="ru-RU"/>
        </w:rPr>
        <w:t>СКАМИ</w:t>
      </w:r>
      <w:r w:rsidRPr="00E60723">
        <w:rPr>
          <w:rFonts w:asciiTheme="minorHAnsi" w:hAnsiTheme="minorHAnsi" w:cstheme="minorHAnsi"/>
          <w:b/>
          <w:sz w:val="24"/>
          <w:szCs w:val="24"/>
        </w:rPr>
        <w:t xml:space="preserve"> </w:t>
      </w:r>
    </w:p>
    <w:p w14:paraId="0E0D1977" w14:textId="5D4CF177" w:rsidR="00D83FD3" w:rsidRPr="00E60723" w:rsidRDefault="00D83FD3"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кра́ска : la </w:t>
      </w:r>
      <w:r w:rsidR="008849EA" w:rsidRPr="00E60723">
        <w:rPr>
          <w:rFonts w:asciiTheme="minorHAnsi" w:hAnsiTheme="minorHAnsi" w:cstheme="minorHAnsi"/>
          <w:sz w:val="24"/>
          <w:szCs w:val="24"/>
        </w:rPr>
        <w:t xml:space="preserve">peinture, </w:t>
      </w:r>
      <w:r w:rsidR="00662D8A" w:rsidRPr="00E60723">
        <w:rPr>
          <w:rFonts w:asciiTheme="minorHAnsi" w:hAnsiTheme="minorHAnsi" w:cstheme="minorHAnsi"/>
          <w:sz w:val="24"/>
          <w:szCs w:val="24"/>
        </w:rPr>
        <w:t xml:space="preserve">la </w:t>
      </w:r>
      <w:r w:rsidR="008849EA" w:rsidRPr="00E60723">
        <w:rPr>
          <w:rFonts w:asciiTheme="minorHAnsi" w:hAnsiTheme="minorHAnsi" w:cstheme="minorHAnsi"/>
          <w:sz w:val="24"/>
          <w:szCs w:val="24"/>
        </w:rPr>
        <w:t>couleur</w:t>
      </w:r>
    </w:p>
    <w:p w14:paraId="1E2BD50E" w14:textId="6EE827F8" w:rsidR="00D83FD3" w:rsidRPr="00E60723" w:rsidRDefault="001E3B4E"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n</w:t>
      </w:r>
      <w:r w:rsidR="00D83FD3" w:rsidRPr="00E60723">
        <w:rPr>
          <w:rFonts w:asciiTheme="minorHAnsi" w:hAnsiTheme="minorHAnsi" w:cstheme="minorHAnsi"/>
          <w:sz w:val="24"/>
          <w:szCs w:val="24"/>
        </w:rPr>
        <w:t>om commun</w:t>
      </w:r>
    </w:p>
    <w:p w14:paraId="12992D7D" w14:textId="57E50587" w:rsidR="00D83FD3" w:rsidRPr="00E60723" w:rsidRDefault="00D83FD3"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féminin, 1</w:t>
      </w:r>
      <w:r w:rsidRPr="00E60723">
        <w:rPr>
          <w:rFonts w:asciiTheme="minorHAnsi" w:hAnsiTheme="minorHAnsi" w:cstheme="minorHAnsi"/>
          <w:sz w:val="24"/>
          <w:szCs w:val="24"/>
          <w:vertAlign w:val="superscript"/>
        </w:rPr>
        <w:t>ère</w:t>
      </w:r>
      <w:r w:rsidRPr="00E60723">
        <w:rPr>
          <w:rFonts w:asciiTheme="minorHAnsi" w:hAnsiTheme="minorHAnsi" w:cstheme="minorHAnsi"/>
          <w:sz w:val="24"/>
          <w:szCs w:val="24"/>
        </w:rPr>
        <w:t xml:space="preserve"> déclinaison, </w:t>
      </w:r>
      <w:r w:rsidR="008849EA" w:rsidRPr="00E60723">
        <w:rPr>
          <w:rFonts w:asciiTheme="minorHAnsi" w:hAnsiTheme="minorHAnsi" w:cstheme="minorHAnsi"/>
          <w:sz w:val="24"/>
          <w:szCs w:val="24"/>
        </w:rPr>
        <w:t>in</w:t>
      </w:r>
      <w:r w:rsidRPr="00E60723">
        <w:rPr>
          <w:rFonts w:asciiTheme="minorHAnsi" w:hAnsiTheme="minorHAnsi" w:cstheme="minorHAnsi"/>
          <w:sz w:val="24"/>
          <w:szCs w:val="24"/>
        </w:rPr>
        <w:t>animé</w:t>
      </w:r>
    </w:p>
    <w:p w14:paraId="1972DF1E" w14:textId="5207F840" w:rsidR="00D83FD3" w:rsidRPr="00E60723" w:rsidRDefault="00D83FD3"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instrumental </w:t>
      </w:r>
      <w:r w:rsidR="008849EA" w:rsidRPr="00E60723">
        <w:rPr>
          <w:rFonts w:asciiTheme="minorHAnsi" w:hAnsiTheme="minorHAnsi" w:cstheme="minorHAnsi"/>
          <w:sz w:val="24"/>
          <w:szCs w:val="24"/>
        </w:rPr>
        <w:t>pluriel</w:t>
      </w:r>
      <w:r w:rsidRPr="00E60723">
        <w:rPr>
          <w:rFonts w:asciiTheme="minorHAnsi" w:hAnsiTheme="minorHAnsi" w:cstheme="minorHAnsi"/>
          <w:sz w:val="24"/>
          <w:szCs w:val="24"/>
        </w:rPr>
        <w:t xml:space="preserve"> </w:t>
      </w:r>
    </w:p>
    <w:p w14:paraId="16CB832C" w14:textId="5707BE45" w:rsidR="008849EA" w:rsidRPr="00E60723" w:rsidRDefault="008849EA"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qualifié par 2 adjectifs épithètes accordés qui le précèdent et qui sont séparés </w:t>
      </w:r>
      <w:r w:rsidR="00662D8A" w:rsidRPr="00E60723">
        <w:rPr>
          <w:rFonts w:asciiTheme="minorHAnsi" w:hAnsiTheme="minorHAnsi" w:cstheme="minorHAnsi"/>
          <w:sz w:val="24"/>
          <w:szCs w:val="24"/>
        </w:rPr>
        <w:t>d’</w:t>
      </w:r>
      <w:r w:rsidRPr="00E60723">
        <w:rPr>
          <w:rFonts w:asciiTheme="minorHAnsi" w:hAnsiTheme="minorHAnsi" w:cstheme="minorHAnsi"/>
          <w:sz w:val="24"/>
          <w:szCs w:val="24"/>
        </w:rPr>
        <w:t xml:space="preserve">une virgule </w:t>
      </w:r>
      <w:r w:rsidRPr="00E60723">
        <w:rPr>
          <w:rFonts w:asciiTheme="minorHAnsi" w:hAnsiTheme="minorHAnsi" w:cstheme="minorHAnsi"/>
          <w:sz w:val="24"/>
          <w:szCs w:val="24"/>
          <w:lang w:val="ru-RU"/>
        </w:rPr>
        <w:t>ПРА</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ЗДНИЧНЫМИ</w:t>
      </w:r>
      <w:r w:rsidRPr="00E60723">
        <w:rPr>
          <w:rFonts w:asciiTheme="minorHAnsi" w:hAnsiTheme="minorHAnsi" w:cstheme="minorHAnsi"/>
          <w:sz w:val="24"/>
          <w:szCs w:val="24"/>
        </w:rPr>
        <w:t xml:space="preserve">, </w:t>
      </w:r>
      <w:r w:rsidRPr="00E60723">
        <w:rPr>
          <w:rFonts w:asciiTheme="minorHAnsi" w:hAnsiTheme="minorHAnsi" w:cstheme="minorHAnsi"/>
          <w:sz w:val="24"/>
          <w:szCs w:val="24"/>
          <w:lang w:val="ru-RU"/>
        </w:rPr>
        <w:t>СВЕ</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ТЛЫМИ</w:t>
      </w:r>
      <w:r w:rsidRPr="00E60723">
        <w:rPr>
          <w:rFonts w:asciiTheme="minorHAnsi" w:hAnsiTheme="minorHAnsi" w:cstheme="minorHAnsi"/>
          <w:sz w:val="24"/>
          <w:szCs w:val="24"/>
        </w:rPr>
        <w:t xml:space="preserve"> </w:t>
      </w:r>
    </w:p>
    <w:p w14:paraId="009B4A0F" w14:textId="60C55D09" w:rsidR="008849EA" w:rsidRPr="00E60723" w:rsidRDefault="008849EA" w:rsidP="00E57497">
      <w:pPr>
        <w:pStyle w:val="Paragraphedeliste"/>
        <w:numPr>
          <w:ilvl w:val="0"/>
          <w:numId w:val="11"/>
        </w:numPr>
        <w:spacing w:after="0" w:line="240" w:lineRule="auto"/>
        <w:jc w:val="both"/>
        <w:rPr>
          <w:rFonts w:asciiTheme="minorHAnsi" w:hAnsiTheme="minorHAnsi" w:cstheme="minorHAnsi"/>
          <w:sz w:val="24"/>
          <w:szCs w:val="24"/>
        </w:rPr>
      </w:pPr>
      <w:r w:rsidRPr="00E60723">
        <w:rPr>
          <w:rFonts w:asciiTheme="minorHAnsi" w:hAnsiTheme="minorHAnsi" w:cstheme="minorHAnsi"/>
          <w:sz w:val="24"/>
          <w:szCs w:val="24"/>
        </w:rPr>
        <w:t xml:space="preserve">le syntagme est utilisé comme complément circonstanciel de moyen à l’instrumental sans préposition </w:t>
      </w:r>
      <w:r w:rsidRPr="00E60723">
        <w:rPr>
          <w:rFonts w:asciiTheme="minorHAnsi" w:hAnsiTheme="minorHAnsi" w:cstheme="minorHAnsi"/>
          <w:sz w:val="24"/>
          <w:szCs w:val="24"/>
          <w:bdr w:val="none" w:sz="0" w:space="0" w:color="auto" w:frame="1"/>
        </w:rPr>
        <w:t>(</w:t>
      </w:r>
      <w:proofErr w:type="spellStart"/>
      <w:r w:rsidRPr="00E60723">
        <w:rPr>
          <w:rFonts w:asciiTheme="minorHAnsi" w:hAnsiTheme="minorHAnsi" w:cstheme="minorHAnsi"/>
          <w:sz w:val="24"/>
          <w:szCs w:val="24"/>
          <w:bdr w:val="none" w:sz="0" w:space="0" w:color="auto" w:frame="1"/>
        </w:rPr>
        <w:t>cf</w:t>
      </w:r>
      <w:proofErr w:type="spellEnd"/>
      <w:r w:rsidRPr="00E60723">
        <w:rPr>
          <w:rFonts w:asciiTheme="minorHAnsi" w:hAnsiTheme="minorHAnsi" w:cstheme="minorHAnsi"/>
          <w:sz w:val="24"/>
          <w:szCs w:val="24"/>
          <w:bdr w:val="none" w:sz="0" w:space="0" w:color="auto" w:frame="1"/>
        </w:rPr>
        <w:t xml:space="preserve"> Autres circonstanciels </w:t>
      </w:r>
      <w:hyperlink r:id="rId29" w:history="1">
        <w:r w:rsidRPr="00E60723">
          <w:rPr>
            <w:rStyle w:val="Lienhypertexte"/>
            <w:rFonts w:asciiTheme="minorHAnsi" w:hAnsiTheme="minorHAnsi" w:cstheme="minorHAnsi"/>
            <w:color w:val="auto"/>
            <w:sz w:val="24"/>
            <w:szCs w:val="24"/>
            <w:bdr w:val="none" w:sz="0" w:space="0" w:color="auto" w:frame="1"/>
          </w:rPr>
          <w:t>https://russe-uoh.univ-tlse2.fr/navigation-thematique-s/co/B1-S-PHRASE-circonstants.html</w:t>
        </w:r>
      </w:hyperlink>
      <w:r w:rsidRPr="00E60723">
        <w:rPr>
          <w:rFonts w:asciiTheme="minorHAnsi" w:hAnsiTheme="minorHAnsi" w:cstheme="minorHAnsi"/>
          <w:sz w:val="24"/>
          <w:szCs w:val="24"/>
          <w:bdr w:val="none" w:sz="0" w:space="0" w:color="auto" w:frame="1"/>
        </w:rPr>
        <w:t xml:space="preserve"> </w:t>
      </w:r>
    </w:p>
    <w:p w14:paraId="1BDA3CFC" w14:textId="1E623FF4" w:rsidR="00D83FD3" w:rsidRPr="00E60723" w:rsidRDefault="00D83FD3" w:rsidP="00E57497">
      <w:pPr>
        <w:pStyle w:val="Paragraphedeliste"/>
        <w:spacing w:after="0"/>
        <w:jc w:val="both"/>
        <w:rPr>
          <w:rFonts w:asciiTheme="minorHAnsi" w:hAnsiTheme="minorHAnsi" w:cstheme="minorHAnsi"/>
          <w:sz w:val="24"/>
          <w:szCs w:val="24"/>
        </w:rPr>
      </w:pPr>
    </w:p>
    <w:p w14:paraId="5F10E9F5" w14:textId="77777777" w:rsidR="00E57497" w:rsidRPr="00E60723" w:rsidRDefault="004A7FA2" w:rsidP="00E57497">
      <w:pPr>
        <w:jc w:val="both"/>
        <w:rPr>
          <w:rFonts w:asciiTheme="minorHAnsi" w:hAnsiTheme="minorHAnsi" w:cstheme="minorHAnsi"/>
          <w:b/>
        </w:rPr>
      </w:pPr>
      <w:r w:rsidRPr="00E60723">
        <w:rPr>
          <w:rFonts w:asciiTheme="minorHAnsi" w:hAnsiTheme="minorHAnsi" w:cstheme="minorHAnsi"/>
          <w:b/>
          <w:lang w:val="ru-RU"/>
        </w:rPr>
        <w:t>ПОМО́Г</w:t>
      </w:r>
      <w:r w:rsidR="00E57497" w:rsidRPr="00E60723">
        <w:rPr>
          <w:rFonts w:asciiTheme="minorHAnsi" w:hAnsiTheme="minorHAnsi" w:cstheme="minorHAnsi"/>
          <w:b/>
        </w:rPr>
        <w:t xml:space="preserve"> </w:t>
      </w:r>
    </w:p>
    <w:p w14:paraId="3D65E8E9" w14:textId="677A6F68" w:rsidR="004A7FA2" w:rsidRPr="00E60723" w:rsidRDefault="004A7FA2" w:rsidP="00817962">
      <w:pPr>
        <w:pStyle w:val="Paragraphedeliste"/>
        <w:numPr>
          <w:ilvl w:val="0"/>
          <w:numId w:val="11"/>
        </w:numPr>
        <w:spacing w:after="0" w:line="240" w:lineRule="auto"/>
        <w:ind w:left="709"/>
        <w:jc w:val="both"/>
        <w:rPr>
          <w:rFonts w:asciiTheme="minorHAnsi" w:hAnsiTheme="minorHAnsi" w:cstheme="minorHAnsi"/>
          <w:sz w:val="24"/>
          <w:szCs w:val="24"/>
        </w:rPr>
      </w:pPr>
      <w:proofErr w:type="spellStart"/>
      <w:r w:rsidRPr="00E60723">
        <w:rPr>
          <w:rFonts w:asciiTheme="minorHAnsi" w:hAnsiTheme="minorHAnsi" w:cstheme="minorHAnsi"/>
          <w:sz w:val="24"/>
          <w:szCs w:val="24"/>
        </w:rPr>
        <w:t>помо́чь</w:t>
      </w:r>
      <w:proofErr w:type="spellEnd"/>
      <w:r w:rsidR="00E57497" w:rsidRPr="00E60723">
        <w:rPr>
          <w:rFonts w:asciiTheme="minorHAnsi" w:hAnsiTheme="minorHAnsi" w:cstheme="minorHAnsi"/>
          <w:sz w:val="24"/>
          <w:szCs w:val="24"/>
        </w:rPr>
        <w:t> : aider</w:t>
      </w:r>
    </w:p>
    <w:p w14:paraId="68DAFEC3" w14:textId="00E13376" w:rsidR="00030196" w:rsidRPr="00E60723" w:rsidRDefault="001E3B4E" w:rsidP="00817962">
      <w:pPr>
        <w:pStyle w:val="Paragraphedeliste"/>
        <w:numPr>
          <w:ilvl w:val="0"/>
          <w:numId w:val="6"/>
        </w:numPr>
        <w:shd w:val="clear" w:color="auto" w:fill="FFFFFF"/>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v</w:t>
      </w:r>
      <w:r w:rsidR="008849EA" w:rsidRPr="00E60723">
        <w:rPr>
          <w:rFonts w:asciiTheme="minorHAnsi" w:hAnsiTheme="minorHAnsi" w:cstheme="minorHAnsi"/>
          <w:sz w:val="24"/>
          <w:szCs w:val="24"/>
        </w:rPr>
        <w:t>erbe intransitif</w:t>
      </w:r>
    </w:p>
    <w:p w14:paraId="7D177F41" w14:textId="4A8A2E9F" w:rsidR="004A7FA2" w:rsidRPr="00E60723" w:rsidRDefault="00662D8A" w:rsidP="00817962">
      <w:pPr>
        <w:pStyle w:val="Paragraphedeliste"/>
        <w:numPr>
          <w:ilvl w:val="0"/>
          <w:numId w:val="6"/>
        </w:numPr>
        <w:shd w:val="clear" w:color="auto" w:fill="FFFFFF"/>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perfectif</w:t>
      </w:r>
      <w:r w:rsidR="004A7FA2" w:rsidRPr="00E60723">
        <w:rPr>
          <w:rFonts w:asciiTheme="minorHAnsi" w:hAnsiTheme="minorHAnsi" w:cstheme="minorHAnsi"/>
          <w:sz w:val="24"/>
          <w:szCs w:val="24"/>
          <w:shd w:val="clear" w:color="auto" w:fill="FFFFFF"/>
        </w:rPr>
        <w:t xml:space="preserve"> (</w:t>
      </w:r>
      <w:proofErr w:type="spellStart"/>
      <w:r w:rsidR="001E3B4E" w:rsidRPr="00E60723">
        <w:rPr>
          <w:rFonts w:asciiTheme="minorHAnsi" w:hAnsiTheme="minorHAnsi" w:cstheme="minorHAnsi"/>
          <w:sz w:val="24"/>
          <w:szCs w:val="24"/>
          <w:shd w:val="clear" w:color="auto" w:fill="FFFFFF"/>
        </w:rPr>
        <w:t>помога́ть</w:t>
      </w:r>
      <w:proofErr w:type="spellEnd"/>
      <w:r w:rsidR="001E3B4E" w:rsidRPr="00E60723">
        <w:rPr>
          <w:rFonts w:asciiTheme="minorHAnsi" w:hAnsiTheme="minorHAnsi" w:cstheme="minorHAnsi"/>
          <w:sz w:val="24"/>
          <w:szCs w:val="24"/>
          <w:shd w:val="clear" w:color="auto" w:fill="FFFFFF"/>
        </w:rPr>
        <w:t xml:space="preserve"> </w:t>
      </w:r>
      <w:r w:rsidR="004A7FA2" w:rsidRPr="00E60723">
        <w:rPr>
          <w:rFonts w:asciiTheme="minorHAnsi" w:hAnsiTheme="minorHAnsi" w:cstheme="minorHAnsi"/>
          <w:sz w:val="24"/>
          <w:szCs w:val="24"/>
          <w:shd w:val="clear" w:color="auto" w:fill="FFFFFF"/>
        </w:rPr>
        <w:t xml:space="preserve">/ </w:t>
      </w:r>
      <w:r w:rsidR="00E104B7" w:rsidRPr="00E60723">
        <w:rPr>
          <w:rFonts w:asciiTheme="minorHAnsi" w:hAnsiTheme="minorHAnsi" w:cstheme="minorHAnsi"/>
          <w:sz w:val="24"/>
          <w:szCs w:val="24"/>
          <w:lang w:val="ru-RU"/>
        </w:rPr>
        <w:t>помо</w:t>
      </w:r>
      <w:r w:rsidR="00E104B7" w:rsidRPr="00E60723">
        <w:rPr>
          <w:rFonts w:asciiTheme="minorHAnsi" w:hAnsiTheme="minorHAnsi" w:cstheme="minorHAnsi"/>
          <w:sz w:val="24"/>
          <w:szCs w:val="24"/>
        </w:rPr>
        <w:t>́</w:t>
      </w:r>
      <w:r w:rsidR="00E104B7" w:rsidRPr="00E60723">
        <w:rPr>
          <w:rFonts w:asciiTheme="minorHAnsi" w:hAnsiTheme="minorHAnsi" w:cstheme="minorHAnsi"/>
          <w:sz w:val="24"/>
          <w:szCs w:val="24"/>
          <w:lang w:val="ru-RU"/>
        </w:rPr>
        <w:t>чь</w:t>
      </w:r>
      <w:r w:rsidR="004A7FA2" w:rsidRPr="00E60723">
        <w:rPr>
          <w:rFonts w:asciiTheme="minorHAnsi" w:hAnsiTheme="minorHAnsi" w:cstheme="minorHAnsi"/>
          <w:sz w:val="24"/>
          <w:szCs w:val="24"/>
        </w:rPr>
        <w:t>) </w:t>
      </w:r>
      <w:r w:rsidR="004A7FA2" w:rsidRPr="00E60723">
        <w:rPr>
          <w:rFonts w:asciiTheme="minorHAnsi" w:eastAsia="Times New Roman" w:hAnsiTheme="minorHAnsi" w:cstheme="minorHAnsi"/>
          <w:sz w:val="24"/>
          <w:szCs w:val="24"/>
          <w:lang w:eastAsia="fr-FR"/>
        </w:rPr>
        <w:t>(</w:t>
      </w:r>
      <w:proofErr w:type="spellStart"/>
      <w:r w:rsidR="004A7FA2" w:rsidRPr="00E60723">
        <w:rPr>
          <w:rFonts w:asciiTheme="minorHAnsi" w:eastAsia="Times New Roman" w:hAnsiTheme="minorHAnsi" w:cstheme="minorHAnsi"/>
          <w:sz w:val="24"/>
          <w:szCs w:val="24"/>
          <w:lang w:eastAsia="fr-FR"/>
        </w:rPr>
        <w:t>cf</w:t>
      </w:r>
      <w:proofErr w:type="spellEnd"/>
      <w:r w:rsidR="004A7FA2" w:rsidRPr="00E60723">
        <w:rPr>
          <w:rFonts w:asciiTheme="minorHAnsi" w:eastAsia="Times New Roman" w:hAnsiTheme="minorHAnsi" w:cstheme="minorHAnsi"/>
          <w:sz w:val="24"/>
          <w:szCs w:val="24"/>
          <w:lang w:eastAsia="fr-FR"/>
        </w:rPr>
        <w:t xml:space="preserve">  </w:t>
      </w:r>
      <w:r w:rsidR="004A7FA2" w:rsidRPr="00E60723">
        <w:rPr>
          <w:rFonts w:asciiTheme="minorHAnsi" w:hAnsiTheme="minorHAnsi" w:cstheme="minorHAnsi"/>
          <w:sz w:val="24"/>
          <w:szCs w:val="24"/>
        </w:rPr>
        <w:t>Verbes irréguliers en -</w:t>
      </w:r>
      <w:r w:rsidR="004A7FA2" w:rsidRPr="00E60723">
        <w:rPr>
          <w:rFonts w:asciiTheme="minorHAnsi" w:hAnsiTheme="minorHAnsi" w:cstheme="minorHAnsi"/>
          <w:sz w:val="24"/>
          <w:szCs w:val="24"/>
          <w:lang w:val="ru-RU"/>
        </w:rPr>
        <w:t>чь</w:t>
      </w:r>
      <w:r w:rsidR="004A7FA2" w:rsidRPr="00E60723">
        <w:rPr>
          <w:rFonts w:asciiTheme="minorHAnsi" w:hAnsiTheme="minorHAnsi" w:cstheme="minorHAnsi"/>
          <w:sz w:val="24"/>
          <w:szCs w:val="24"/>
        </w:rPr>
        <w:t>, -</w:t>
      </w:r>
      <w:r w:rsidR="004A7FA2" w:rsidRPr="00E60723">
        <w:rPr>
          <w:rFonts w:asciiTheme="minorHAnsi" w:hAnsiTheme="minorHAnsi" w:cstheme="minorHAnsi"/>
          <w:sz w:val="24"/>
          <w:szCs w:val="24"/>
          <w:lang w:val="ru-RU"/>
        </w:rPr>
        <w:t>ти</w:t>
      </w:r>
      <w:r w:rsidR="004A7FA2" w:rsidRPr="00E60723">
        <w:rPr>
          <w:rFonts w:asciiTheme="minorHAnsi" w:hAnsiTheme="minorHAnsi" w:cstheme="minorHAnsi"/>
          <w:sz w:val="24"/>
          <w:szCs w:val="24"/>
        </w:rPr>
        <w:t>, -</w:t>
      </w:r>
      <w:r w:rsidR="004A7FA2" w:rsidRPr="00E60723">
        <w:rPr>
          <w:rFonts w:asciiTheme="minorHAnsi" w:hAnsiTheme="minorHAnsi" w:cstheme="minorHAnsi"/>
          <w:sz w:val="24"/>
          <w:szCs w:val="24"/>
          <w:lang w:val="ru-RU"/>
        </w:rPr>
        <w:t>сти</w:t>
      </w:r>
      <w:r w:rsidR="004A7FA2" w:rsidRPr="00E60723">
        <w:rPr>
          <w:rFonts w:asciiTheme="minorHAnsi" w:hAnsiTheme="minorHAnsi" w:cstheme="minorHAnsi"/>
          <w:sz w:val="24"/>
          <w:szCs w:val="24"/>
        </w:rPr>
        <w:t>, -</w:t>
      </w:r>
      <w:r w:rsidR="004A7FA2" w:rsidRPr="00E60723">
        <w:rPr>
          <w:rFonts w:asciiTheme="minorHAnsi" w:hAnsiTheme="minorHAnsi" w:cstheme="minorHAnsi"/>
          <w:sz w:val="24"/>
          <w:szCs w:val="24"/>
          <w:lang w:val="ru-RU"/>
        </w:rPr>
        <w:t>сть</w:t>
      </w:r>
      <w:r w:rsidR="004A7FA2" w:rsidRPr="00E60723">
        <w:rPr>
          <w:rFonts w:asciiTheme="minorHAnsi" w:hAnsiTheme="minorHAnsi" w:cstheme="minorHAnsi"/>
          <w:sz w:val="24"/>
          <w:szCs w:val="24"/>
        </w:rPr>
        <w:t xml:space="preserve"> </w:t>
      </w:r>
      <w:hyperlink r:id="rId30" w:history="1">
        <w:r w:rsidR="004A7FA2" w:rsidRPr="00E60723">
          <w:rPr>
            <w:rStyle w:val="Lienhypertexte"/>
            <w:rFonts w:asciiTheme="minorHAnsi" w:hAnsiTheme="minorHAnsi" w:cstheme="minorHAnsi"/>
            <w:color w:val="auto"/>
            <w:sz w:val="24"/>
            <w:szCs w:val="24"/>
          </w:rPr>
          <w:t>https://russe-uoh.univ-tlse2.fr/navigation-thematique-s/co/A1-S-VERBES-PRESENT-IRR-ti-tch.html</w:t>
        </w:r>
      </w:hyperlink>
      <w:r w:rsidR="004A7FA2" w:rsidRPr="00E60723">
        <w:rPr>
          <w:rFonts w:asciiTheme="minorHAnsi" w:hAnsiTheme="minorHAnsi" w:cstheme="minorHAnsi"/>
          <w:sz w:val="24"/>
          <w:szCs w:val="24"/>
        </w:rPr>
        <w:t xml:space="preserve">  </w:t>
      </w:r>
    </w:p>
    <w:p w14:paraId="0979DA73" w14:textId="25F00C7F" w:rsidR="004A7FA2" w:rsidRPr="00E60723" w:rsidRDefault="004A7FA2" w:rsidP="00817962">
      <w:pPr>
        <w:pStyle w:val="Paragraphedeliste"/>
        <w:numPr>
          <w:ilvl w:val="0"/>
          <w:numId w:val="6"/>
        </w:numPr>
        <w:spacing w:after="0"/>
        <w:ind w:left="709"/>
        <w:jc w:val="both"/>
        <w:rPr>
          <w:rFonts w:asciiTheme="minorHAnsi" w:hAnsiTheme="minorHAnsi" w:cstheme="minorHAnsi"/>
          <w:b/>
          <w:bCs/>
          <w:szCs w:val="24"/>
        </w:rPr>
      </w:pPr>
      <w:r w:rsidRPr="00E60723">
        <w:rPr>
          <w:rFonts w:asciiTheme="minorHAnsi" w:hAnsiTheme="minorHAnsi" w:cstheme="minorHAnsi"/>
          <w:sz w:val="24"/>
          <w:szCs w:val="24"/>
        </w:rPr>
        <w:t xml:space="preserve">temps passé </w:t>
      </w:r>
      <w:r w:rsidR="00817962" w:rsidRPr="00E60723">
        <w:rPr>
          <w:rFonts w:asciiTheme="minorHAnsi" w:eastAsia="Times New Roman" w:hAnsiTheme="minorHAnsi" w:cstheme="minorHAnsi"/>
          <w:sz w:val="24"/>
          <w:szCs w:val="24"/>
          <w:lang w:eastAsia="fr-FR"/>
        </w:rPr>
        <w:t>(</w:t>
      </w:r>
      <w:proofErr w:type="spellStart"/>
      <w:r w:rsidR="00817962" w:rsidRPr="00E60723">
        <w:rPr>
          <w:rFonts w:asciiTheme="minorHAnsi" w:eastAsia="Times New Roman" w:hAnsiTheme="minorHAnsi" w:cstheme="minorHAnsi"/>
          <w:sz w:val="24"/>
          <w:szCs w:val="24"/>
          <w:lang w:eastAsia="fr-FR"/>
        </w:rPr>
        <w:t>cf</w:t>
      </w:r>
      <w:proofErr w:type="spellEnd"/>
      <w:r w:rsidR="00817962" w:rsidRPr="00E60723">
        <w:rPr>
          <w:rFonts w:asciiTheme="minorHAnsi" w:eastAsia="Times New Roman" w:hAnsiTheme="minorHAnsi" w:cstheme="minorHAnsi"/>
          <w:sz w:val="24"/>
          <w:szCs w:val="24"/>
          <w:lang w:eastAsia="fr-FR"/>
        </w:rPr>
        <w:t xml:space="preserve">  </w:t>
      </w:r>
      <w:r w:rsidR="00817962" w:rsidRPr="00E60723">
        <w:rPr>
          <w:rFonts w:asciiTheme="minorHAnsi" w:hAnsiTheme="minorHAnsi" w:cstheme="minorHAnsi"/>
          <w:bCs/>
          <w:szCs w:val="24"/>
        </w:rPr>
        <w:t xml:space="preserve">Verbes irréguliers au passé </w:t>
      </w:r>
      <w:hyperlink r:id="rId31" w:history="1">
        <w:r w:rsidR="00817962" w:rsidRPr="00E60723">
          <w:rPr>
            <w:rStyle w:val="Lienhypertexte"/>
            <w:rFonts w:asciiTheme="minorHAnsi" w:hAnsiTheme="minorHAnsi" w:cstheme="minorHAnsi"/>
            <w:bCs/>
            <w:color w:val="auto"/>
            <w:szCs w:val="24"/>
          </w:rPr>
          <w:t>https://russe-uoh.univ-tlse2.fr/navigation-thematique-s/co/B1-S-VERBES-irr-passe.html</w:t>
        </w:r>
      </w:hyperlink>
      <w:r w:rsidR="00817962" w:rsidRPr="00E60723">
        <w:rPr>
          <w:rFonts w:asciiTheme="minorHAnsi" w:hAnsiTheme="minorHAnsi" w:cstheme="minorHAnsi"/>
          <w:bCs/>
          <w:szCs w:val="24"/>
        </w:rPr>
        <w:t xml:space="preserve"> )</w:t>
      </w:r>
    </w:p>
    <w:p w14:paraId="22BE2EBE" w14:textId="38F97510" w:rsidR="004A7FA2" w:rsidRPr="00E60723" w:rsidRDefault="008849EA" w:rsidP="00817962">
      <w:pPr>
        <w:pStyle w:val="Paragraphedeliste"/>
        <w:numPr>
          <w:ilvl w:val="0"/>
          <w:numId w:val="6"/>
        </w:numPr>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masculin</w:t>
      </w:r>
      <w:r w:rsidR="004A7FA2" w:rsidRPr="00E60723">
        <w:rPr>
          <w:rFonts w:asciiTheme="minorHAnsi" w:hAnsiTheme="minorHAnsi" w:cstheme="minorHAnsi"/>
          <w:sz w:val="24"/>
          <w:szCs w:val="24"/>
        </w:rPr>
        <w:t xml:space="preserve"> singulier </w:t>
      </w:r>
    </w:p>
    <w:p w14:paraId="7513F501" w14:textId="76EFB1F6" w:rsidR="004A7FA2" w:rsidRPr="00E60723" w:rsidRDefault="004A7FA2" w:rsidP="00817962">
      <w:pPr>
        <w:pStyle w:val="Paragraphedeliste"/>
        <w:numPr>
          <w:ilvl w:val="0"/>
          <w:numId w:val="6"/>
        </w:numPr>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 xml:space="preserve">prédicat accordé avec le sujet </w:t>
      </w:r>
      <w:r w:rsidR="008849EA" w:rsidRPr="00E60723">
        <w:rPr>
          <w:rFonts w:asciiTheme="minorHAnsi" w:hAnsiTheme="minorHAnsi" w:cstheme="minorHAnsi"/>
          <w:sz w:val="24"/>
          <w:szCs w:val="24"/>
          <w:lang w:val="ru-RU"/>
        </w:rPr>
        <w:t>ВАСНЕЦО</w:t>
      </w:r>
      <w:r w:rsidR="008849EA" w:rsidRPr="00E60723">
        <w:rPr>
          <w:rFonts w:asciiTheme="minorHAnsi" w:hAnsiTheme="minorHAnsi" w:cstheme="minorHAnsi"/>
          <w:sz w:val="24"/>
          <w:szCs w:val="24"/>
        </w:rPr>
        <w:t>́</w:t>
      </w:r>
      <w:r w:rsidR="008849EA" w:rsidRPr="00E60723">
        <w:rPr>
          <w:rFonts w:asciiTheme="minorHAnsi" w:hAnsiTheme="minorHAnsi" w:cstheme="minorHAnsi"/>
          <w:sz w:val="24"/>
          <w:szCs w:val="24"/>
          <w:lang w:val="ru-RU"/>
        </w:rPr>
        <w:t>В</w:t>
      </w:r>
      <w:r w:rsidR="008849EA" w:rsidRPr="00E60723">
        <w:rPr>
          <w:rFonts w:asciiTheme="minorHAnsi" w:hAnsiTheme="minorHAnsi" w:cstheme="minorHAnsi"/>
          <w:sz w:val="24"/>
          <w:szCs w:val="24"/>
        </w:rPr>
        <w:t xml:space="preserve"> </w:t>
      </w:r>
      <w:r w:rsidRPr="00E60723">
        <w:rPr>
          <w:rFonts w:asciiTheme="minorHAnsi" w:hAnsiTheme="minorHAnsi" w:cstheme="minorHAnsi"/>
          <w:sz w:val="24"/>
          <w:szCs w:val="24"/>
        </w:rPr>
        <w:t>(</w:t>
      </w:r>
      <w:r w:rsidR="008849EA" w:rsidRPr="00E60723">
        <w:rPr>
          <w:rFonts w:asciiTheme="minorHAnsi" w:hAnsiTheme="minorHAnsi" w:cstheme="minorHAnsi"/>
          <w:sz w:val="24"/>
          <w:szCs w:val="24"/>
        </w:rPr>
        <w:t>nom de famille</w:t>
      </w:r>
      <w:r w:rsidRPr="00E60723">
        <w:rPr>
          <w:rFonts w:asciiTheme="minorHAnsi" w:hAnsiTheme="minorHAnsi" w:cstheme="minorHAnsi"/>
          <w:sz w:val="24"/>
          <w:szCs w:val="24"/>
        </w:rPr>
        <w:t>)</w:t>
      </w:r>
    </w:p>
    <w:p w14:paraId="7CE55A5D" w14:textId="5155B9B4" w:rsidR="005D6DCF" w:rsidRPr="00E60723" w:rsidRDefault="008849EA" w:rsidP="00817962">
      <w:pPr>
        <w:pStyle w:val="Paragraphedeliste"/>
        <w:numPr>
          <w:ilvl w:val="0"/>
          <w:numId w:val="6"/>
        </w:numPr>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 xml:space="preserve">verbe qui se construit avec le datif </w:t>
      </w:r>
      <w:r w:rsidRPr="00E60723">
        <w:rPr>
          <w:rFonts w:asciiTheme="minorHAnsi" w:hAnsiTheme="minorHAnsi" w:cstheme="minorHAnsi"/>
          <w:sz w:val="24"/>
          <w:szCs w:val="24"/>
          <w:lang w:val="ru-RU"/>
        </w:rPr>
        <w:t>ЗРИ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ТЕЛ</w:t>
      </w:r>
      <w:r w:rsidR="00B07BCE" w:rsidRPr="00E60723">
        <w:rPr>
          <w:rFonts w:asciiTheme="minorHAnsi" w:hAnsiTheme="minorHAnsi" w:cstheme="minorHAnsi"/>
          <w:sz w:val="24"/>
          <w:szCs w:val="24"/>
          <w:lang w:val="ru-RU"/>
        </w:rPr>
        <w:t>Ю</w:t>
      </w:r>
      <w:r w:rsidRPr="00E60723">
        <w:rPr>
          <w:rFonts w:asciiTheme="minorHAnsi" w:hAnsiTheme="minorHAnsi" w:cstheme="minorHAnsi"/>
          <w:sz w:val="24"/>
          <w:szCs w:val="24"/>
        </w:rPr>
        <w:t xml:space="preserve"> </w:t>
      </w:r>
      <w:r w:rsidR="00A46DF5" w:rsidRPr="00E60723">
        <w:rPr>
          <w:rFonts w:asciiTheme="minorHAnsi" w:hAnsiTheme="minorHAnsi" w:cstheme="minorHAnsi"/>
          <w:sz w:val="24"/>
          <w:szCs w:val="24"/>
          <w:bdr w:val="none" w:sz="0" w:space="0" w:color="auto" w:frame="1"/>
        </w:rPr>
        <w:t>(</w:t>
      </w:r>
      <w:proofErr w:type="spellStart"/>
      <w:r w:rsidR="00A46DF5" w:rsidRPr="00E60723">
        <w:rPr>
          <w:rFonts w:asciiTheme="minorHAnsi" w:hAnsiTheme="minorHAnsi" w:cstheme="minorHAnsi"/>
          <w:sz w:val="24"/>
          <w:szCs w:val="24"/>
          <w:bdr w:val="none" w:sz="0" w:space="0" w:color="auto" w:frame="1"/>
        </w:rPr>
        <w:t>cf</w:t>
      </w:r>
      <w:proofErr w:type="spellEnd"/>
      <w:r w:rsidR="00A46DF5" w:rsidRPr="00E60723">
        <w:rPr>
          <w:rFonts w:asciiTheme="minorHAnsi" w:hAnsiTheme="minorHAnsi" w:cstheme="minorHAnsi"/>
          <w:sz w:val="24"/>
          <w:szCs w:val="24"/>
          <w:bdr w:val="none" w:sz="0" w:space="0" w:color="auto" w:frame="1"/>
        </w:rPr>
        <w:t xml:space="preserve"> Verbes avec complément au datif </w:t>
      </w:r>
      <w:hyperlink r:id="rId32" w:history="1">
        <w:r w:rsidR="00A46DF5" w:rsidRPr="00E60723">
          <w:rPr>
            <w:rStyle w:val="Lienhypertexte"/>
            <w:rFonts w:asciiTheme="minorHAnsi" w:hAnsiTheme="minorHAnsi" w:cstheme="minorHAnsi"/>
            <w:color w:val="auto"/>
            <w:sz w:val="24"/>
            <w:szCs w:val="24"/>
            <w:bdr w:val="none" w:sz="0" w:space="0" w:color="auto" w:frame="1"/>
          </w:rPr>
          <w:t>https://russe-uoh.univ-tlse2.fr/navigation-thematique-s/co/B1-S-PHRASE-verbes-datif.html</w:t>
        </w:r>
      </w:hyperlink>
    </w:p>
    <w:p w14:paraId="4C1259E9" w14:textId="4540172B" w:rsidR="008849EA" w:rsidRPr="00E60723" w:rsidRDefault="008849EA" w:rsidP="00817962">
      <w:pPr>
        <w:pStyle w:val="Paragraphedeliste"/>
        <w:numPr>
          <w:ilvl w:val="0"/>
          <w:numId w:val="6"/>
        </w:numPr>
        <w:spacing w:after="0" w:line="240" w:lineRule="auto"/>
        <w:ind w:left="709"/>
        <w:jc w:val="both"/>
        <w:rPr>
          <w:rFonts w:asciiTheme="minorHAnsi" w:hAnsiTheme="minorHAnsi" w:cstheme="minorHAnsi"/>
          <w:sz w:val="24"/>
          <w:szCs w:val="24"/>
        </w:rPr>
      </w:pPr>
      <w:r w:rsidRPr="00E60723">
        <w:rPr>
          <w:rFonts w:asciiTheme="minorHAnsi" w:hAnsiTheme="minorHAnsi" w:cstheme="minorHAnsi"/>
          <w:sz w:val="24"/>
          <w:szCs w:val="24"/>
        </w:rPr>
        <w:t xml:space="preserve">complémenté par un verbe à l’infinitif </w:t>
      </w:r>
      <w:r w:rsidR="001E3B4E" w:rsidRPr="00E60723">
        <w:rPr>
          <w:rFonts w:asciiTheme="minorHAnsi" w:hAnsiTheme="minorHAnsi" w:cstheme="minorHAnsi"/>
          <w:sz w:val="24"/>
          <w:szCs w:val="24"/>
        </w:rPr>
        <w:t>«</w:t>
      </w:r>
      <w:r w:rsidRPr="00E60723">
        <w:rPr>
          <w:rFonts w:asciiTheme="minorHAnsi" w:hAnsiTheme="minorHAnsi" w:cstheme="minorHAnsi"/>
          <w:sz w:val="24"/>
          <w:szCs w:val="24"/>
          <w:lang w:val="ru-RU"/>
        </w:rPr>
        <w:t>УВИ</w:t>
      </w:r>
      <w:r w:rsidRPr="00E60723">
        <w:rPr>
          <w:rFonts w:asciiTheme="minorHAnsi" w:hAnsiTheme="minorHAnsi" w:cstheme="minorHAnsi"/>
          <w:sz w:val="24"/>
          <w:szCs w:val="24"/>
        </w:rPr>
        <w:t>́</w:t>
      </w:r>
      <w:r w:rsidRPr="00E60723">
        <w:rPr>
          <w:rFonts w:asciiTheme="minorHAnsi" w:hAnsiTheme="minorHAnsi" w:cstheme="minorHAnsi"/>
          <w:sz w:val="24"/>
          <w:szCs w:val="24"/>
          <w:lang w:val="ru-RU"/>
        </w:rPr>
        <w:t>ДЕТЬ</w:t>
      </w:r>
      <w:r w:rsidR="001E3B4E" w:rsidRPr="00E60723">
        <w:rPr>
          <w:rFonts w:asciiTheme="minorHAnsi" w:hAnsiTheme="minorHAnsi" w:cstheme="minorHAnsi"/>
          <w:sz w:val="24"/>
          <w:szCs w:val="24"/>
        </w:rPr>
        <w:t>»</w:t>
      </w:r>
      <w:r w:rsidRPr="00E60723">
        <w:rPr>
          <w:rFonts w:asciiTheme="minorHAnsi" w:hAnsiTheme="minorHAnsi" w:cstheme="minorHAnsi"/>
          <w:sz w:val="24"/>
          <w:szCs w:val="24"/>
        </w:rPr>
        <w:t xml:space="preserve"> </w:t>
      </w:r>
      <w:r w:rsidR="00C81C74" w:rsidRPr="00E60723">
        <w:rPr>
          <w:rFonts w:asciiTheme="minorHAnsi" w:hAnsiTheme="minorHAnsi" w:cstheme="minorHAnsi"/>
          <w:sz w:val="24"/>
          <w:szCs w:val="24"/>
        </w:rPr>
        <w:t xml:space="preserve">mis entre guillemets et </w:t>
      </w:r>
      <w:r w:rsidR="00A46DF5" w:rsidRPr="00E60723">
        <w:rPr>
          <w:rFonts w:asciiTheme="minorHAnsi" w:hAnsiTheme="minorHAnsi" w:cstheme="minorHAnsi"/>
          <w:sz w:val="24"/>
          <w:szCs w:val="24"/>
        </w:rPr>
        <w:t xml:space="preserve">qui a valeur de complément de but </w:t>
      </w:r>
    </w:p>
    <w:p w14:paraId="3D4396A6" w14:textId="5F22C916" w:rsidR="004A7FA2" w:rsidRPr="00E57497" w:rsidRDefault="004A7FA2" w:rsidP="00E57497">
      <w:pPr>
        <w:pStyle w:val="Paragraphedeliste"/>
        <w:spacing w:after="0" w:line="240" w:lineRule="auto"/>
        <w:jc w:val="both"/>
        <w:rPr>
          <w:rFonts w:asciiTheme="minorHAnsi" w:hAnsiTheme="minorHAnsi" w:cstheme="minorHAnsi"/>
          <w:sz w:val="24"/>
          <w:szCs w:val="24"/>
        </w:rPr>
      </w:pPr>
    </w:p>
    <w:sectPr w:rsidR="004A7FA2" w:rsidRPr="00E57497">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4E50" w14:textId="77777777" w:rsidR="001311CB" w:rsidRDefault="001311CB" w:rsidP="00DA5AF9">
      <w:r>
        <w:separator/>
      </w:r>
    </w:p>
  </w:endnote>
  <w:endnote w:type="continuationSeparator" w:id="0">
    <w:p w14:paraId="49964D88" w14:textId="77777777" w:rsidR="001311CB" w:rsidRDefault="001311CB" w:rsidP="00D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0D1F" w14:textId="5F3BE736" w:rsidR="00DA5AF9" w:rsidRPr="00222783" w:rsidRDefault="004B7F87">
    <w:pPr>
      <w:pStyle w:val="Pieddepage"/>
      <w:rPr>
        <w:lang w:val="ru-RU"/>
      </w:rPr>
    </w:pPr>
    <w:fldSimple w:instr=" FILENAME \* MERGEFORMAT ">
      <w:r w:rsidR="00D4720D">
        <w:rPr>
          <w:noProof/>
        </w:rPr>
        <w:t>050-La fille de neige-Grammaire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B402" w14:textId="77777777" w:rsidR="001311CB" w:rsidRDefault="001311CB" w:rsidP="00DA5AF9">
      <w:r>
        <w:separator/>
      </w:r>
    </w:p>
  </w:footnote>
  <w:footnote w:type="continuationSeparator" w:id="0">
    <w:p w14:paraId="1EB80A99" w14:textId="77777777" w:rsidR="001311CB" w:rsidRDefault="001311CB" w:rsidP="00DA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588"/>
    <w:multiLevelType w:val="hybridMultilevel"/>
    <w:tmpl w:val="5F3CE1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D7C6EC4"/>
    <w:multiLevelType w:val="hybridMultilevel"/>
    <w:tmpl w:val="69984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A151536"/>
    <w:multiLevelType w:val="hybridMultilevel"/>
    <w:tmpl w:val="DF4E34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E2243"/>
    <w:multiLevelType w:val="hybridMultilevel"/>
    <w:tmpl w:val="403808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5114690"/>
    <w:multiLevelType w:val="hybridMultilevel"/>
    <w:tmpl w:val="0D68A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57120CA1"/>
    <w:multiLevelType w:val="hybridMultilevel"/>
    <w:tmpl w:val="687259A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D752C95"/>
    <w:multiLevelType w:val="hybridMultilevel"/>
    <w:tmpl w:val="F40049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42061FF"/>
    <w:multiLevelType w:val="hybridMultilevel"/>
    <w:tmpl w:val="8DB019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4606F2"/>
    <w:multiLevelType w:val="hybridMultilevel"/>
    <w:tmpl w:val="29B8E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2"/>
  </w:num>
  <w:num w:numId="5">
    <w:abstractNumId w:val="6"/>
  </w:num>
  <w:num w:numId="6">
    <w:abstractNumId w:val="9"/>
  </w:num>
  <w:num w:numId="7">
    <w:abstractNumId w:val="7"/>
  </w:num>
  <w:num w:numId="8">
    <w:abstractNumId w:val="8"/>
  </w:num>
  <w:num w:numId="9">
    <w:abstractNumId w:val="3"/>
  </w:num>
  <w:num w:numId="10">
    <w:abstractNumId w:val="11"/>
  </w:num>
  <w:num w:numId="11">
    <w:abstractNumId w:val="4"/>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95"/>
    <w:rsid w:val="00002F5B"/>
    <w:rsid w:val="00030196"/>
    <w:rsid w:val="00053999"/>
    <w:rsid w:val="000A2565"/>
    <w:rsid w:val="000B551D"/>
    <w:rsid w:val="000D0499"/>
    <w:rsid w:val="000D726B"/>
    <w:rsid w:val="000E56C7"/>
    <w:rsid w:val="00106E3C"/>
    <w:rsid w:val="00120444"/>
    <w:rsid w:val="001311CB"/>
    <w:rsid w:val="00170D9C"/>
    <w:rsid w:val="0017276B"/>
    <w:rsid w:val="001A789C"/>
    <w:rsid w:val="001B07F5"/>
    <w:rsid w:val="001E3B4E"/>
    <w:rsid w:val="0020162F"/>
    <w:rsid w:val="002161C7"/>
    <w:rsid w:val="002209C3"/>
    <w:rsid w:val="00222783"/>
    <w:rsid w:val="00240739"/>
    <w:rsid w:val="002408F1"/>
    <w:rsid w:val="00267A97"/>
    <w:rsid w:val="00290BF7"/>
    <w:rsid w:val="002E4D2D"/>
    <w:rsid w:val="003232C5"/>
    <w:rsid w:val="00323B7B"/>
    <w:rsid w:val="00323F70"/>
    <w:rsid w:val="00324229"/>
    <w:rsid w:val="00354962"/>
    <w:rsid w:val="003762F3"/>
    <w:rsid w:val="00403191"/>
    <w:rsid w:val="00423C70"/>
    <w:rsid w:val="00427B7E"/>
    <w:rsid w:val="0043423E"/>
    <w:rsid w:val="0044434C"/>
    <w:rsid w:val="004545FB"/>
    <w:rsid w:val="0049370F"/>
    <w:rsid w:val="004A0ADE"/>
    <w:rsid w:val="004A2EDF"/>
    <w:rsid w:val="004A667E"/>
    <w:rsid w:val="004A7FA2"/>
    <w:rsid w:val="004B7F87"/>
    <w:rsid w:val="004F324C"/>
    <w:rsid w:val="004F6932"/>
    <w:rsid w:val="005042F7"/>
    <w:rsid w:val="00537CEC"/>
    <w:rsid w:val="00550AD6"/>
    <w:rsid w:val="0055399A"/>
    <w:rsid w:val="005651C2"/>
    <w:rsid w:val="005A0031"/>
    <w:rsid w:val="005B07B5"/>
    <w:rsid w:val="005C75DB"/>
    <w:rsid w:val="005D6DCF"/>
    <w:rsid w:val="005F353C"/>
    <w:rsid w:val="0064754F"/>
    <w:rsid w:val="00660769"/>
    <w:rsid w:val="00662D8A"/>
    <w:rsid w:val="00683FD3"/>
    <w:rsid w:val="006A4868"/>
    <w:rsid w:val="006D1706"/>
    <w:rsid w:val="007335FF"/>
    <w:rsid w:val="00741F64"/>
    <w:rsid w:val="00752E42"/>
    <w:rsid w:val="00782E73"/>
    <w:rsid w:val="007A14D2"/>
    <w:rsid w:val="007D38AD"/>
    <w:rsid w:val="007D4E84"/>
    <w:rsid w:val="00817636"/>
    <w:rsid w:val="00817962"/>
    <w:rsid w:val="00820CB8"/>
    <w:rsid w:val="0083415A"/>
    <w:rsid w:val="00834E2A"/>
    <w:rsid w:val="00836E15"/>
    <w:rsid w:val="008849EA"/>
    <w:rsid w:val="0089152A"/>
    <w:rsid w:val="0089440D"/>
    <w:rsid w:val="00895E10"/>
    <w:rsid w:val="008B5957"/>
    <w:rsid w:val="008C08A6"/>
    <w:rsid w:val="008C0996"/>
    <w:rsid w:val="008C506B"/>
    <w:rsid w:val="008E7D49"/>
    <w:rsid w:val="008F5F40"/>
    <w:rsid w:val="00927286"/>
    <w:rsid w:val="00944CD3"/>
    <w:rsid w:val="009500ED"/>
    <w:rsid w:val="00957B4B"/>
    <w:rsid w:val="00984011"/>
    <w:rsid w:val="009850D4"/>
    <w:rsid w:val="00986F7F"/>
    <w:rsid w:val="00990C53"/>
    <w:rsid w:val="009A760C"/>
    <w:rsid w:val="009E03D6"/>
    <w:rsid w:val="00A05983"/>
    <w:rsid w:val="00A06B65"/>
    <w:rsid w:val="00A36CB3"/>
    <w:rsid w:val="00A46DF5"/>
    <w:rsid w:val="00A96902"/>
    <w:rsid w:val="00AA6A75"/>
    <w:rsid w:val="00B07BCE"/>
    <w:rsid w:val="00B21E52"/>
    <w:rsid w:val="00B3123A"/>
    <w:rsid w:val="00B31721"/>
    <w:rsid w:val="00B64BDC"/>
    <w:rsid w:val="00B81F54"/>
    <w:rsid w:val="00B95071"/>
    <w:rsid w:val="00BA4269"/>
    <w:rsid w:val="00BC241A"/>
    <w:rsid w:val="00BC710A"/>
    <w:rsid w:val="00BD08F0"/>
    <w:rsid w:val="00C355F7"/>
    <w:rsid w:val="00C81C74"/>
    <w:rsid w:val="00CA2BB5"/>
    <w:rsid w:val="00CC254D"/>
    <w:rsid w:val="00CD2E1A"/>
    <w:rsid w:val="00CD3730"/>
    <w:rsid w:val="00CE0F8B"/>
    <w:rsid w:val="00CE3061"/>
    <w:rsid w:val="00D20F95"/>
    <w:rsid w:val="00D4720D"/>
    <w:rsid w:val="00D52426"/>
    <w:rsid w:val="00D83FD3"/>
    <w:rsid w:val="00DA1882"/>
    <w:rsid w:val="00DA5AF9"/>
    <w:rsid w:val="00DC2697"/>
    <w:rsid w:val="00DC3C71"/>
    <w:rsid w:val="00DC6810"/>
    <w:rsid w:val="00E104B7"/>
    <w:rsid w:val="00E3651F"/>
    <w:rsid w:val="00E4243C"/>
    <w:rsid w:val="00E44CAC"/>
    <w:rsid w:val="00E57497"/>
    <w:rsid w:val="00E60723"/>
    <w:rsid w:val="00E97BE1"/>
    <w:rsid w:val="00EA0700"/>
    <w:rsid w:val="00F76A81"/>
    <w:rsid w:val="00FC2758"/>
    <w:rsid w:val="00FD0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57A1"/>
  <w15:docId w15:val="{221DF94D-9D85-3F4B-A21D-1941C094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styleId="Marquedecommentaire">
    <w:name w:val="annotation reference"/>
    <w:basedOn w:val="Policepardfaut"/>
    <w:uiPriority w:val="99"/>
    <w:semiHidden/>
    <w:unhideWhenUsed/>
    <w:rsid w:val="00106E3C"/>
    <w:rPr>
      <w:sz w:val="16"/>
      <w:szCs w:val="16"/>
    </w:rPr>
  </w:style>
  <w:style w:type="paragraph" w:styleId="Commentaire">
    <w:name w:val="annotation text"/>
    <w:basedOn w:val="Normal"/>
    <w:link w:val="CommentaireCar"/>
    <w:uiPriority w:val="99"/>
    <w:semiHidden/>
    <w:unhideWhenUsed/>
    <w:rsid w:val="00106E3C"/>
    <w:rPr>
      <w:sz w:val="20"/>
      <w:szCs w:val="20"/>
    </w:rPr>
  </w:style>
  <w:style w:type="character" w:customStyle="1" w:styleId="CommentaireCar">
    <w:name w:val="Commentaire Car"/>
    <w:basedOn w:val="Policepardfaut"/>
    <w:link w:val="Commentaire"/>
    <w:uiPriority w:val="99"/>
    <w:semiHidden/>
    <w:rsid w:val="00106E3C"/>
    <w:rPr>
      <w:rFonts w:ascii="Calibri" w:hAnsi="Calibri"/>
      <w:lang w:eastAsia="fr-FR"/>
    </w:rPr>
  </w:style>
  <w:style w:type="paragraph" w:styleId="Objetducommentaire">
    <w:name w:val="annotation subject"/>
    <w:basedOn w:val="Commentaire"/>
    <w:next w:val="Commentaire"/>
    <w:link w:val="ObjetducommentaireCar"/>
    <w:uiPriority w:val="99"/>
    <w:semiHidden/>
    <w:unhideWhenUsed/>
    <w:rsid w:val="00106E3C"/>
    <w:rPr>
      <w:b/>
      <w:bCs/>
    </w:rPr>
  </w:style>
  <w:style w:type="character" w:customStyle="1" w:styleId="ObjetducommentaireCar">
    <w:name w:val="Objet du commentaire Car"/>
    <w:basedOn w:val="CommentaireCar"/>
    <w:link w:val="Objetducommentaire"/>
    <w:uiPriority w:val="99"/>
    <w:semiHidden/>
    <w:rsid w:val="00106E3C"/>
    <w:rPr>
      <w:rFonts w:ascii="Calibri" w:hAnsi="Calibri"/>
      <w:b/>
      <w:bCs/>
      <w:lang w:eastAsia="fr-FR"/>
    </w:rPr>
  </w:style>
  <w:style w:type="paragraph" w:styleId="Textedebulles">
    <w:name w:val="Balloon Text"/>
    <w:basedOn w:val="Normal"/>
    <w:link w:val="TextedebullesCar"/>
    <w:uiPriority w:val="99"/>
    <w:semiHidden/>
    <w:unhideWhenUsed/>
    <w:rsid w:val="00106E3C"/>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106E3C"/>
    <w:rPr>
      <w:sz w:val="18"/>
      <w:szCs w:val="18"/>
      <w:lang w:eastAsia="fr-FR"/>
    </w:rPr>
  </w:style>
  <w:style w:type="character" w:styleId="Lienhypertexte">
    <w:name w:val="Hyperlink"/>
    <w:basedOn w:val="Policepardfaut"/>
    <w:uiPriority w:val="99"/>
    <w:unhideWhenUsed/>
    <w:rsid w:val="004A667E"/>
    <w:rPr>
      <w:color w:val="0000FF" w:themeColor="hyperlink"/>
      <w:u w:val="single"/>
    </w:rPr>
  </w:style>
  <w:style w:type="character" w:styleId="Lienhypertextesuivivisit">
    <w:name w:val="FollowedHyperlink"/>
    <w:basedOn w:val="Policepardfaut"/>
    <w:uiPriority w:val="99"/>
    <w:semiHidden/>
    <w:unhideWhenUsed/>
    <w:rsid w:val="0043423E"/>
    <w:rPr>
      <w:color w:val="800080" w:themeColor="followedHyperlink"/>
      <w:u w:val="single"/>
    </w:rPr>
  </w:style>
  <w:style w:type="paragraph" w:styleId="En-tte">
    <w:name w:val="header"/>
    <w:basedOn w:val="Normal"/>
    <w:link w:val="En-tteCar"/>
    <w:uiPriority w:val="99"/>
    <w:unhideWhenUsed/>
    <w:rsid w:val="00DA5AF9"/>
    <w:pPr>
      <w:tabs>
        <w:tab w:val="center" w:pos="4536"/>
        <w:tab w:val="right" w:pos="9072"/>
      </w:tabs>
    </w:pPr>
  </w:style>
  <w:style w:type="character" w:customStyle="1" w:styleId="En-tteCar">
    <w:name w:val="En-tête Car"/>
    <w:basedOn w:val="Policepardfaut"/>
    <w:link w:val="En-tte"/>
    <w:uiPriority w:val="99"/>
    <w:rsid w:val="00DA5AF9"/>
    <w:rPr>
      <w:rFonts w:ascii="Calibri" w:hAnsi="Calibri"/>
      <w:sz w:val="24"/>
      <w:szCs w:val="24"/>
      <w:lang w:eastAsia="fr-FR"/>
    </w:rPr>
  </w:style>
  <w:style w:type="paragraph" w:styleId="Pieddepage">
    <w:name w:val="footer"/>
    <w:basedOn w:val="Normal"/>
    <w:link w:val="PieddepageCar"/>
    <w:uiPriority w:val="99"/>
    <w:unhideWhenUsed/>
    <w:rsid w:val="00DA5AF9"/>
    <w:pPr>
      <w:tabs>
        <w:tab w:val="center" w:pos="4536"/>
        <w:tab w:val="right" w:pos="9072"/>
      </w:tabs>
    </w:pPr>
  </w:style>
  <w:style w:type="character" w:customStyle="1" w:styleId="PieddepageCar">
    <w:name w:val="Pied de page Car"/>
    <w:basedOn w:val="Policepardfaut"/>
    <w:link w:val="Pieddepage"/>
    <w:uiPriority w:val="99"/>
    <w:rsid w:val="00DA5AF9"/>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166407212">
      <w:bodyDiv w:val="1"/>
      <w:marLeft w:val="0"/>
      <w:marRight w:val="0"/>
      <w:marTop w:val="0"/>
      <w:marBottom w:val="0"/>
      <w:divBdr>
        <w:top w:val="none" w:sz="0" w:space="0" w:color="auto"/>
        <w:left w:val="none" w:sz="0" w:space="0" w:color="auto"/>
        <w:bottom w:val="none" w:sz="0" w:space="0" w:color="auto"/>
        <w:right w:val="none" w:sz="0" w:space="0" w:color="auto"/>
      </w:divBdr>
    </w:div>
    <w:div w:id="182985141">
      <w:bodyDiv w:val="1"/>
      <w:marLeft w:val="0"/>
      <w:marRight w:val="0"/>
      <w:marTop w:val="0"/>
      <w:marBottom w:val="0"/>
      <w:divBdr>
        <w:top w:val="none" w:sz="0" w:space="0" w:color="auto"/>
        <w:left w:val="none" w:sz="0" w:space="0" w:color="auto"/>
        <w:bottom w:val="none" w:sz="0" w:space="0" w:color="auto"/>
        <w:right w:val="none" w:sz="0" w:space="0" w:color="auto"/>
      </w:divBdr>
    </w:div>
    <w:div w:id="196283900">
      <w:bodyDiv w:val="1"/>
      <w:marLeft w:val="0"/>
      <w:marRight w:val="0"/>
      <w:marTop w:val="0"/>
      <w:marBottom w:val="0"/>
      <w:divBdr>
        <w:top w:val="none" w:sz="0" w:space="0" w:color="auto"/>
        <w:left w:val="none" w:sz="0" w:space="0" w:color="auto"/>
        <w:bottom w:val="none" w:sz="0" w:space="0" w:color="auto"/>
        <w:right w:val="none" w:sz="0" w:space="0" w:color="auto"/>
      </w:divBdr>
    </w:div>
    <w:div w:id="314142823">
      <w:bodyDiv w:val="1"/>
      <w:marLeft w:val="0"/>
      <w:marRight w:val="0"/>
      <w:marTop w:val="0"/>
      <w:marBottom w:val="0"/>
      <w:divBdr>
        <w:top w:val="none" w:sz="0" w:space="0" w:color="auto"/>
        <w:left w:val="none" w:sz="0" w:space="0" w:color="auto"/>
        <w:bottom w:val="none" w:sz="0" w:space="0" w:color="auto"/>
        <w:right w:val="none" w:sz="0" w:space="0" w:color="auto"/>
      </w:divBdr>
    </w:div>
    <w:div w:id="317806674">
      <w:bodyDiv w:val="1"/>
      <w:marLeft w:val="0"/>
      <w:marRight w:val="0"/>
      <w:marTop w:val="0"/>
      <w:marBottom w:val="0"/>
      <w:divBdr>
        <w:top w:val="none" w:sz="0" w:space="0" w:color="auto"/>
        <w:left w:val="none" w:sz="0" w:space="0" w:color="auto"/>
        <w:bottom w:val="none" w:sz="0" w:space="0" w:color="auto"/>
        <w:right w:val="none" w:sz="0" w:space="0" w:color="auto"/>
      </w:divBdr>
    </w:div>
    <w:div w:id="375282565">
      <w:bodyDiv w:val="1"/>
      <w:marLeft w:val="0"/>
      <w:marRight w:val="0"/>
      <w:marTop w:val="0"/>
      <w:marBottom w:val="0"/>
      <w:divBdr>
        <w:top w:val="none" w:sz="0" w:space="0" w:color="auto"/>
        <w:left w:val="none" w:sz="0" w:space="0" w:color="auto"/>
        <w:bottom w:val="none" w:sz="0" w:space="0" w:color="auto"/>
        <w:right w:val="none" w:sz="0" w:space="0" w:color="auto"/>
      </w:divBdr>
    </w:div>
    <w:div w:id="421997586">
      <w:bodyDiv w:val="1"/>
      <w:marLeft w:val="0"/>
      <w:marRight w:val="0"/>
      <w:marTop w:val="0"/>
      <w:marBottom w:val="0"/>
      <w:divBdr>
        <w:top w:val="none" w:sz="0" w:space="0" w:color="auto"/>
        <w:left w:val="none" w:sz="0" w:space="0" w:color="auto"/>
        <w:bottom w:val="none" w:sz="0" w:space="0" w:color="auto"/>
        <w:right w:val="none" w:sz="0" w:space="0" w:color="auto"/>
      </w:divBdr>
    </w:div>
    <w:div w:id="453794195">
      <w:bodyDiv w:val="1"/>
      <w:marLeft w:val="0"/>
      <w:marRight w:val="0"/>
      <w:marTop w:val="0"/>
      <w:marBottom w:val="0"/>
      <w:divBdr>
        <w:top w:val="none" w:sz="0" w:space="0" w:color="auto"/>
        <w:left w:val="none" w:sz="0" w:space="0" w:color="auto"/>
        <w:bottom w:val="none" w:sz="0" w:space="0" w:color="auto"/>
        <w:right w:val="none" w:sz="0" w:space="0" w:color="auto"/>
      </w:divBdr>
    </w:div>
    <w:div w:id="503858124">
      <w:bodyDiv w:val="1"/>
      <w:marLeft w:val="0"/>
      <w:marRight w:val="0"/>
      <w:marTop w:val="0"/>
      <w:marBottom w:val="0"/>
      <w:divBdr>
        <w:top w:val="none" w:sz="0" w:space="0" w:color="auto"/>
        <w:left w:val="none" w:sz="0" w:space="0" w:color="auto"/>
        <w:bottom w:val="none" w:sz="0" w:space="0" w:color="auto"/>
        <w:right w:val="none" w:sz="0" w:space="0" w:color="auto"/>
      </w:divBdr>
    </w:div>
    <w:div w:id="549540318">
      <w:bodyDiv w:val="1"/>
      <w:marLeft w:val="0"/>
      <w:marRight w:val="0"/>
      <w:marTop w:val="0"/>
      <w:marBottom w:val="0"/>
      <w:divBdr>
        <w:top w:val="none" w:sz="0" w:space="0" w:color="auto"/>
        <w:left w:val="none" w:sz="0" w:space="0" w:color="auto"/>
        <w:bottom w:val="none" w:sz="0" w:space="0" w:color="auto"/>
        <w:right w:val="none" w:sz="0" w:space="0" w:color="auto"/>
      </w:divBdr>
    </w:div>
    <w:div w:id="578178242">
      <w:bodyDiv w:val="1"/>
      <w:marLeft w:val="0"/>
      <w:marRight w:val="0"/>
      <w:marTop w:val="0"/>
      <w:marBottom w:val="0"/>
      <w:divBdr>
        <w:top w:val="none" w:sz="0" w:space="0" w:color="auto"/>
        <w:left w:val="none" w:sz="0" w:space="0" w:color="auto"/>
        <w:bottom w:val="none" w:sz="0" w:space="0" w:color="auto"/>
        <w:right w:val="none" w:sz="0" w:space="0" w:color="auto"/>
      </w:divBdr>
    </w:div>
    <w:div w:id="584725667">
      <w:bodyDiv w:val="1"/>
      <w:marLeft w:val="0"/>
      <w:marRight w:val="0"/>
      <w:marTop w:val="0"/>
      <w:marBottom w:val="0"/>
      <w:divBdr>
        <w:top w:val="none" w:sz="0" w:space="0" w:color="auto"/>
        <w:left w:val="none" w:sz="0" w:space="0" w:color="auto"/>
        <w:bottom w:val="none" w:sz="0" w:space="0" w:color="auto"/>
        <w:right w:val="none" w:sz="0" w:space="0" w:color="auto"/>
      </w:divBdr>
    </w:div>
    <w:div w:id="730033705">
      <w:bodyDiv w:val="1"/>
      <w:marLeft w:val="0"/>
      <w:marRight w:val="0"/>
      <w:marTop w:val="0"/>
      <w:marBottom w:val="0"/>
      <w:divBdr>
        <w:top w:val="none" w:sz="0" w:space="0" w:color="auto"/>
        <w:left w:val="none" w:sz="0" w:space="0" w:color="auto"/>
        <w:bottom w:val="none" w:sz="0" w:space="0" w:color="auto"/>
        <w:right w:val="none" w:sz="0" w:space="0" w:color="auto"/>
      </w:divBdr>
    </w:div>
    <w:div w:id="775372616">
      <w:bodyDiv w:val="1"/>
      <w:marLeft w:val="0"/>
      <w:marRight w:val="0"/>
      <w:marTop w:val="0"/>
      <w:marBottom w:val="0"/>
      <w:divBdr>
        <w:top w:val="none" w:sz="0" w:space="0" w:color="auto"/>
        <w:left w:val="none" w:sz="0" w:space="0" w:color="auto"/>
        <w:bottom w:val="none" w:sz="0" w:space="0" w:color="auto"/>
        <w:right w:val="none" w:sz="0" w:space="0" w:color="auto"/>
      </w:divBdr>
    </w:div>
    <w:div w:id="784882473">
      <w:bodyDiv w:val="1"/>
      <w:marLeft w:val="0"/>
      <w:marRight w:val="0"/>
      <w:marTop w:val="0"/>
      <w:marBottom w:val="0"/>
      <w:divBdr>
        <w:top w:val="none" w:sz="0" w:space="0" w:color="auto"/>
        <w:left w:val="none" w:sz="0" w:space="0" w:color="auto"/>
        <w:bottom w:val="none" w:sz="0" w:space="0" w:color="auto"/>
        <w:right w:val="none" w:sz="0" w:space="0" w:color="auto"/>
      </w:divBdr>
    </w:div>
    <w:div w:id="911502003">
      <w:bodyDiv w:val="1"/>
      <w:marLeft w:val="0"/>
      <w:marRight w:val="0"/>
      <w:marTop w:val="0"/>
      <w:marBottom w:val="0"/>
      <w:divBdr>
        <w:top w:val="none" w:sz="0" w:space="0" w:color="auto"/>
        <w:left w:val="none" w:sz="0" w:space="0" w:color="auto"/>
        <w:bottom w:val="none" w:sz="0" w:space="0" w:color="auto"/>
        <w:right w:val="none" w:sz="0" w:space="0" w:color="auto"/>
      </w:divBdr>
    </w:div>
    <w:div w:id="918055528">
      <w:bodyDiv w:val="1"/>
      <w:marLeft w:val="0"/>
      <w:marRight w:val="0"/>
      <w:marTop w:val="0"/>
      <w:marBottom w:val="0"/>
      <w:divBdr>
        <w:top w:val="none" w:sz="0" w:space="0" w:color="auto"/>
        <w:left w:val="none" w:sz="0" w:space="0" w:color="auto"/>
        <w:bottom w:val="none" w:sz="0" w:space="0" w:color="auto"/>
        <w:right w:val="none" w:sz="0" w:space="0" w:color="auto"/>
      </w:divBdr>
    </w:div>
    <w:div w:id="933981134">
      <w:bodyDiv w:val="1"/>
      <w:marLeft w:val="0"/>
      <w:marRight w:val="0"/>
      <w:marTop w:val="0"/>
      <w:marBottom w:val="0"/>
      <w:divBdr>
        <w:top w:val="none" w:sz="0" w:space="0" w:color="auto"/>
        <w:left w:val="none" w:sz="0" w:space="0" w:color="auto"/>
        <w:bottom w:val="none" w:sz="0" w:space="0" w:color="auto"/>
        <w:right w:val="none" w:sz="0" w:space="0" w:color="auto"/>
      </w:divBdr>
    </w:div>
    <w:div w:id="990671865">
      <w:bodyDiv w:val="1"/>
      <w:marLeft w:val="0"/>
      <w:marRight w:val="0"/>
      <w:marTop w:val="0"/>
      <w:marBottom w:val="0"/>
      <w:divBdr>
        <w:top w:val="none" w:sz="0" w:space="0" w:color="auto"/>
        <w:left w:val="none" w:sz="0" w:space="0" w:color="auto"/>
        <w:bottom w:val="none" w:sz="0" w:space="0" w:color="auto"/>
        <w:right w:val="none" w:sz="0" w:space="0" w:color="auto"/>
      </w:divBdr>
    </w:div>
    <w:div w:id="999432577">
      <w:bodyDiv w:val="1"/>
      <w:marLeft w:val="0"/>
      <w:marRight w:val="0"/>
      <w:marTop w:val="0"/>
      <w:marBottom w:val="0"/>
      <w:divBdr>
        <w:top w:val="none" w:sz="0" w:space="0" w:color="auto"/>
        <w:left w:val="none" w:sz="0" w:space="0" w:color="auto"/>
        <w:bottom w:val="none" w:sz="0" w:space="0" w:color="auto"/>
        <w:right w:val="none" w:sz="0" w:space="0" w:color="auto"/>
      </w:divBdr>
    </w:div>
    <w:div w:id="1018894818">
      <w:bodyDiv w:val="1"/>
      <w:marLeft w:val="0"/>
      <w:marRight w:val="0"/>
      <w:marTop w:val="0"/>
      <w:marBottom w:val="0"/>
      <w:divBdr>
        <w:top w:val="none" w:sz="0" w:space="0" w:color="auto"/>
        <w:left w:val="none" w:sz="0" w:space="0" w:color="auto"/>
        <w:bottom w:val="none" w:sz="0" w:space="0" w:color="auto"/>
        <w:right w:val="none" w:sz="0" w:space="0" w:color="auto"/>
      </w:divBdr>
    </w:div>
    <w:div w:id="1353727726">
      <w:bodyDiv w:val="1"/>
      <w:marLeft w:val="0"/>
      <w:marRight w:val="0"/>
      <w:marTop w:val="0"/>
      <w:marBottom w:val="0"/>
      <w:divBdr>
        <w:top w:val="none" w:sz="0" w:space="0" w:color="auto"/>
        <w:left w:val="none" w:sz="0" w:space="0" w:color="auto"/>
        <w:bottom w:val="none" w:sz="0" w:space="0" w:color="auto"/>
        <w:right w:val="none" w:sz="0" w:space="0" w:color="auto"/>
      </w:divBdr>
    </w:div>
    <w:div w:id="1412460129">
      <w:bodyDiv w:val="1"/>
      <w:marLeft w:val="0"/>
      <w:marRight w:val="0"/>
      <w:marTop w:val="0"/>
      <w:marBottom w:val="0"/>
      <w:divBdr>
        <w:top w:val="none" w:sz="0" w:space="0" w:color="auto"/>
        <w:left w:val="none" w:sz="0" w:space="0" w:color="auto"/>
        <w:bottom w:val="none" w:sz="0" w:space="0" w:color="auto"/>
        <w:right w:val="none" w:sz="0" w:space="0" w:color="auto"/>
      </w:divBdr>
    </w:div>
    <w:div w:id="1518882597">
      <w:bodyDiv w:val="1"/>
      <w:marLeft w:val="0"/>
      <w:marRight w:val="0"/>
      <w:marTop w:val="0"/>
      <w:marBottom w:val="0"/>
      <w:divBdr>
        <w:top w:val="none" w:sz="0" w:space="0" w:color="auto"/>
        <w:left w:val="none" w:sz="0" w:space="0" w:color="auto"/>
        <w:bottom w:val="none" w:sz="0" w:space="0" w:color="auto"/>
        <w:right w:val="none" w:sz="0" w:space="0" w:color="auto"/>
      </w:divBdr>
    </w:div>
    <w:div w:id="1529681233">
      <w:bodyDiv w:val="1"/>
      <w:marLeft w:val="0"/>
      <w:marRight w:val="0"/>
      <w:marTop w:val="0"/>
      <w:marBottom w:val="0"/>
      <w:divBdr>
        <w:top w:val="none" w:sz="0" w:space="0" w:color="auto"/>
        <w:left w:val="none" w:sz="0" w:space="0" w:color="auto"/>
        <w:bottom w:val="none" w:sz="0" w:space="0" w:color="auto"/>
        <w:right w:val="none" w:sz="0" w:space="0" w:color="auto"/>
      </w:divBdr>
    </w:div>
    <w:div w:id="1550603155">
      <w:bodyDiv w:val="1"/>
      <w:marLeft w:val="0"/>
      <w:marRight w:val="0"/>
      <w:marTop w:val="0"/>
      <w:marBottom w:val="0"/>
      <w:divBdr>
        <w:top w:val="none" w:sz="0" w:space="0" w:color="auto"/>
        <w:left w:val="none" w:sz="0" w:space="0" w:color="auto"/>
        <w:bottom w:val="none" w:sz="0" w:space="0" w:color="auto"/>
        <w:right w:val="none" w:sz="0" w:space="0" w:color="auto"/>
      </w:divBdr>
    </w:div>
    <w:div w:id="1584022015">
      <w:bodyDiv w:val="1"/>
      <w:marLeft w:val="0"/>
      <w:marRight w:val="0"/>
      <w:marTop w:val="0"/>
      <w:marBottom w:val="0"/>
      <w:divBdr>
        <w:top w:val="none" w:sz="0" w:space="0" w:color="auto"/>
        <w:left w:val="none" w:sz="0" w:space="0" w:color="auto"/>
        <w:bottom w:val="none" w:sz="0" w:space="0" w:color="auto"/>
        <w:right w:val="none" w:sz="0" w:space="0" w:color="auto"/>
      </w:divBdr>
    </w:div>
    <w:div w:id="1860969948">
      <w:bodyDiv w:val="1"/>
      <w:marLeft w:val="0"/>
      <w:marRight w:val="0"/>
      <w:marTop w:val="0"/>
      <w:marBottom w:val="0"/>
      <w:divBdr>
        <w:top w:val="none" w:sz="0" w:space="0" w:color="auto"/>
        <w:left w:val="none" w:sz="0" w:space="0" w:color="auto"/>
        <w:bottom w:val="none" w:sz="0" w:space="0" w:color="auto"/>
        <w:right w:val="none" w:sz="0" w:space="0" w:color="auto"/>
      </w:divBdr>
    </w:div>
    <w:div w:id="1916431551">
      <w:bodyDiv w:val="1"/>
      <w:marLeft w:val="0"/>
      <w:marRight w:val="0"/>
      <w:marTop w:val="0"/>
      <w:marBottom w:val="0"/>
      <w:divBdr>
        <w:top w:val="none" w:sz="0" w:space="0" w:color="auto"/>
        <w:left w:val="none" w:sz="0" w:space="0" w:color="auto"/>
        <w:bottom w:val="none" w:sz="0" w:space="0" w:color="auto"/>
        <w:right w:val="none" w:sz="0" w:space="0" w:color="auto"/>
      </w:divBdr>
    </w:div>
    <w:div w:id="1918593379">
      <w:bodyDiv w:val="1"/>
      <w:marLeft w:val="0"/>
      <w:marRight w:val="0"/>
      <w:marTop w:val="0"/>
      <w:marBottom w:val="0"/>
      <w:divBdr>
        <w:top w:val="none" w:sz="0" w:space="0" w:color="auto"/>
        <w:left w:val="none" w:sz="0" w:space="0" w:color="auto"/>
        <w:bottom w:val="none" w:sz="0" w:space="0" w:color="auto"/>
        <w:right w:val="none" w:sz="0" w:space="0" w:color="auto"/>
      </w:divBdr>
    </w:div>
    <w:div w:id="2057509331">
      <w:bodyDiv w:val="1"/>
      <w:marLeft w:val="0"/>
      <w:marRight w:val="0"/>
      <w:marTop w:val="0"/>
      <w:marBottom w:val="0"/>
      <w:divBdr>
        <w:top w:val="none" w:sz="0" w:space="0" w:color="auto"/>
        <w:left w:val="none" w:sz="0" w:space="0" w:color="auto"/>
        <w:bottom w:val="none" w:sz="0" w:space="0" w:color="auto"/>
        <w:right w:val="none" w:sz="0" w:space="0" w:color="auto"/>
      </w:divBdr>
    </w:div>
    <w:div w:id="2070373979">
      <w:bodyDiv w:val="1"/>
      <w:marLeft w:val="0"/>
      <w:marRight w:val="0"/>
      <w:marTop w:val="0"/>
      <w:marBottom w:val="0"/>
      <w:divBdr>
        <w:top w:val="none" w:sz="0" w:space="0" w:color="auto"/>
        <w:left w:val="none" w:sz="0" w:space="0" w:color="auto"/>
        <w:bottom w:val="none" w:sz="0" w:space="0" w:color="auto"/>
        <w:right w:val="none" w:sz="0" w:space="0" w:color="auto"/>
      </w:divBdr>
    </w:div>
    <w:div w:id="2076052824">
      <w:bodyDiv w:val="1"/>
      <w:marLeft w:val="0"/>
      <w:marRight w:val="0"/>
      <w:marTop w:val="0"/>
      <w:marBottom w:val="0"/>
      <w:divBdr>
        <w:top w:val="none" w:sz="0" w:space="0" w:color="auto"/>
        <w:left w:val="none" w:sz="0" w:space="0" w:color="auto"/>
        <w:bottom w:val="none" w:sz="0" w:space="0" w:color="auto"/>
        <w:right w:val="none" w:sz="0" w:space="0" w:color="auto"/>
      </w:divBdr>
    </w:div>
    <w:div w:id="21172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e-uoh.univ-tlse2.fr/navigation-thematique-s/co/A2-S-SUBS-declinaison-particularites-noms_famille.html" TargetMode="External"/><Relationship Id="rId18" Type="http://schemas.openxmlformats.org/officeDocument/2006/relationships/hyperlink" Target="https://russe-uoh.univ-tlse2.fr/navigation-thematique-s/co/A2-S-SUBS-declinaison-3eme-mia.html" TargetMode="External"/><Relationship Id="rId26" Type="http://schemas.openxmlformats.org/officeDocument/2006/relationships/hyperlink" Target="https://russe-uoh.univ-tlse2.fr/navigation-thematique-s/co/A1-S-PHRASE-possession.html" TargetMode="External"/><Relationship Id="rId3" Type="http://schemas.openxmlformats.org/officeDocument/2006/relationships/styles" Target="styles.xml"/><Relationship Id="rId21" Type="http://schemas.openxmlformats.org/officeDocument/2006/relationships/hyperlink" Target="https://russe-uoh.univ-tlse2.fr/navigation-thematique-s/co/B1-S-PHRASE-attribu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sse-uoh.univ-tlse2.fr/navigation-thematique-s/co/B1-S-SYNT-participiale.html" TargetMode="External"/><Relationship Id="rId17" Type="http://schemas.openxmlformats.org/officeDocument/2006/relationships/hyperlink" Target="https://russe-uoh.univ-tlse2.fr/navigation-thematique-s/co/B1-S-VERBES-irr-passe.html" TargetMode="External"/><Relationship Id="rId25" Type="http://schemas.openxmlformats.org/officeDocument/2006/relationships/hyperlink" Target="https://russe-uoh.univ-tlse2.fr/navigation-thematique-s/co/B1-S-PHRASE-verbes-instrumental.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sse-uoh.univ-tlse2.fr/navigation-thematique-s/co/A2-S-VERBES-MOUVEMENT-preverbes.html" TargetMode="External"/><Relationship Id="rId20" Type="http://schemas.openxmlformats.org/officeDocument/2006/relationships/hyperlink" Target="https://russe-uoh.univ-tlse2.fr/navigation-thematique-s/co/A2-S-SUBS-ADJ-forme_courte.html" TargetMode="External"/><Relationship Id="rId29" Type="http://schemas.openxmlformats.org/officeDocument/2006/relationships/hyperlink" Target="https://russe-uoh.univ-tlse2.fr/navigation-thematique-s/co/B1-S-PHRASE-circonsta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e-uoh.univ-tlse2.fr/navigation-thematique-s/co/B1-S-VERBES-PPasP.html" TargetMode="External"/><Relationship Id="rId24" Type="http://schemas.openxmlformats.org/officeDocument/2006/relationships/hyperlink" Target="https://russe-uoh.univ-tlse2.fr/a2/a2-s-syntaxedelaphrasesimple/co/A2-S-PHRASE-emploi_aspects-passe.html" TargetMode="External"/><Relationship Id="rId32" Type="http://schemas.openxmlformats.org/officeDocument/2006/relationships/hyperlink" Target="https://russe-uoh.univ-tlse2.fr/navigation-thematique-s/co/B1-S-PHRASE-verbes-datif.html" TargetMode="External"/><Relationship Id="rId5" Type="http://schemas.openxmlformats.org/officeDocument/2006/relationships/webSettings" Target="webSettings.xml"/><Relationship Id="rId15" Type="http://schemas.openxmlformats.org/officeDocument/2006/relationships/hyperlink" Target="https://russe-uoh.univ-tlse2.fr/navigation-thematique-s/co/B1-S-PHRASE-attribut.html" TargetMode="External"/><Relationship Id="rId23" Type="http://schemas.openxmlformats.org/officeDocument/2006/relationships/hyperlink" Target="https://russe-uoh.univ-tlse2.fr/navigation-thematique-s/co/B1-S-SYNT-participiale.html" TargetMode="External"/><Relationship Id="rId28" Type="http://schemas.openxmlformats.org/officeDocument/2006/relationships/hyperlink" Target="https://russe-uoh.univ-tlse2.fr/navigation-thematique-s/co/B1-S-SYNT-gerondivales.html" TargetMode="External"/><Relationship Id="rId10" Type="http://schemas.openxmlformats.org/officeDocument/2006/relationships/hyperlink" Target="https://russe-uoh.univ-tlse2.fr/navigation-thematique-s/co/A1-S-SYNT-COMPLEXE-COORDINATION-simple.html" TargetMode="External"/><Relationship Id="rId19" Type="http://schemas.openxmlformats.org/officeDocument/2006/relationships/hyperlink" Target="https://russe-uoh.univ-tlse2.fr/navigation-thematique-s/co/A1-S-SUBS-declinaison-pronom-demonstratifs.html" TargetMode="External"/><Relationship Id="rId31" Type="http://schemas.openxmlformats.org/officeDocument/2006/relationships/hyperlink" Target="https://russe-uoh.univ-tlse2.fr/navigation-thematique-s/co/B1-S-VERBES-irr-passe.html" TargetMode="External"/><Relationship Id="rId4" Type="http://schemas.openxmlformats.org/officeDocument/2006/relationships/settings" Target="settings.xml"/><Relationship Id="rId9" Type="http://schemas.openxmlformats.org/officeDocument/2006/relationships/hyperlink" Target="https://russe-uoh.univ-tlse2.fr/navigation-thematique-s/co/A1-S-SUBS-declinaison-pronom-demonstratifs.html" TargetMode="External"/><Relationship Id="rId14" Type="http://schemas.openxmlformats.org/officeDocument/2006/relationships/hyperlink" Target="https://russe-uoh.univ-tlse2.fr/navigation-thematique-s/co/A2-S-SUBS-ADJ-forme_courte.html" TargetMode="External"/><Relationship Id="rId22" Type="http://schemas.openxmlformats.org/officeDocument/2006/relationships/hyperlink" Target="https://russe-uoh.univ-tlse2.fr/navigation-thematique-s/co/A2-S-VERBES-irr-it-ot-eret.html" TargetMode="External"/><Relationship Id="rId27" Type="http://schemas.openxmlformats.org/officeDocument/2006/relationships/hyperlink" Target="https://russe-uoh.univ-tlse2.fr/b1/b1-s-morphologieverbale/co/B1-S-VERBES-Gerondif_perfectif.html" TargetMode="External"/><Relationship Id="rId30" Type="http://schemas.openxmlformats.org/officeDocument/2006/relationships/hyperlink" Target="https://russe-uoh.univ-tlse2.fr/navigation-thematique-s/co/A1-S-VERBES-PRESENT-IRR-ti-tch.html" TargetMode="External"/><Relationship Id="rId35" Type="http://schemas.openxmlformats.org/officeDocument/2006/relationships/theme" Target="theme/theme1.xml"/><Relationship Id="rId8" Type="http://schemas.openxmlformats.org/officeDocument/2006/relationships/hyperlink" Target="https://russe-uoh.univ-tlse2.fr/navigation-thematique-s/co/B1-S-VERBES-conj_en_nou.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2D30-4F4D-4871-99A5-1ADC6F63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10963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Marianne</cp:lastModifiedBy>
  <cp:revision>2</cp:revision>
  <dcterms:created xsi:type="dcterms:W3CDTF">2024-12-17T13:27:00Z</dcterms:created>
  <dcterms:modified xsi:type="dcterms:W3CDTF">2024-12-17T13:27:00Z</dcterms:modified>
</cp:coreProperties>
</file>